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EA833" w14:textId="37AE9312" w:rsidR="00EA08DF" w:rsidRDefault="002E381E">
      <w:r>
        <w:rPr>
          <w:noProof/>
        </w:rPr>
        <mc:AlternateContent>
          <mc:Choice Requires="wps">
            <w:drawing>
              <wp:anchor distT="0" distB="0" distL="114300" distR="114300" simplePos="0" relativeHeight="251660288" behindDoc="0" locked="0" layoutInCell="1" allowOverlap="1" wp14:anchorId="46ECEAB5" wp14:editId="3F4CF840">
                <wp:simplePos x="0" y="0"/>
                <wp:positionH relativeFrom="margin">
                  <wp:align>center</wp:align>
                </wp:positionH>
                <wp:positionV relativeFrom="paragraph">
                  <wp:posOffset>6416040</wp:posOffset>
                </wp:positionV>
                <wp:extent cx="4775454" cy="1472184"/>
                <wp:effectExtent l="0" t="0" r="6350" b="0"/>
                <wp:wrapNone/>
                <wp:docPr id="3" name="Textfeld 3"/>
                <wp:cNvGraphicFramePr/>
                <a:graphic xmlns:a="http://schemas.openxmlformats.org/drawingml/2006/main">
                  <a:graphicData uri="http://schemas.microsoft.com/office/word/2010/wordprocessingShape">
                    <wps:wsp>
                      <wps:cNvSpPr txBox="1"/>
                      <wps:spPr>
                        <a:xfrm>
                          <a:off x="0" y="0"/>
                          <a:ext cx="4775454" cy="1472184"/>
                        </a:xfrm>
                        <a:prstGeom prst="rect">
                          <a:avLst/>
                        </a:prstGeom>
                        <a:solidFill>
                          <a:schemeClr val="lt1"/>
                        </a:solidFill>
                        <a:ln w="6350">
                          <a:noFill/>
                        </a:ln>
                      </wps:spPr>
                      <wps:txbx>
                        <w:txbxContent>
                          <w:p w14:paraId="0C9AD050" w14:textId="77777777" w:rsidR="002E381E" w:rsidRDefault="002E381E" w:rsidP="00A17819">
                            <w:pPr>
                              <w:jc w:val="center"/>
                              <w:rPr>
                                <w:rFonts w:ascii="Segoe Print" w:hAnsi="Segoe Print"/>
                                <w:b/>
                                <w:bCs/>
                                <w:sz w:val="48"/>
                              </w:rPr>
                            </w:pPr>
                          </w:p>
                          <w:p w14:paraId="6FD3FC6C" w14:textId="5C17801D" w:rsidR="00A17819" w:rsidRPr="005754B7" w:rsidRDefault="00640448" w:rsidP="002E381E">
                            <w:pPr>
                              <w:rPr>
                                <w:rFonts w:ascii="Segoe Print" w:hAnsi="Segoe Print"/>
                                <w:b/>
                                <w:bCs/>
                                <w:sz w:val="48"/>
                              </w:rPr>
                            </w:pPr>
                            <w:r w:rsidRPr="005754B7">
                              <w:rPr>
                                <w:rFonts w:ascii="Segoe Print" w:hAnsi="Segoe Print"/>
                                <w:b/>
                                <w:bCs/>
                                <w:sz w:val="48"/>
                              </w:rPr>
                              <w:t>Kinderkrippe Neutillmitsch</w:t>
                            </w:r>
                            <w:r w:rsidR="00A17819" w:rsidRPr="005754B7">
                              <w:rPr>
                                <w:rFonts w:ascii="Segoe Print" w:hAnsi="Segoe Print"/>
                                <w:b/>
                                <w:bCs/>
                                <w:sz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CEAB5" id="_x0000_t202" coordsize="21600,21600" o:spt="202" path="m,l,21600r21600,l21600,xe">
                <v:stroke joinstyle="miter"/>
                <v:path gradientshapeok="t" o:connecttype="rect"/>
              </v:shapetype>
              <v:shape id="Textfeld 3" o:spid="_x0000_s1026" type="#_x0000_t202" style="position:absolute;margin-left:0;margin-top:505.2pt;width:376pt;height:115.9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" fillcolor="white [3201]" stroked="f" strokeweight=".5pt">
                <v:textbox>
                  <w:txbxContent>
                    <w:p w14:paraId="0C9AD050" w14:textId="77777777" w:rsidR="002E381E" w:rsidRDefault="002E381E" w:rsidP="00A17819">
                      <w:pPr>
                        <w:jc w:val="center"/>
                        <w:rPr>
                          <w:rFonts w:ascii="Segoe Print" w:hAnsi="Segoe Print"/>
                          <w:b/>
                          <w:bCs/>
                          <w:sz w:val="48"/>
                        </w:rPr>
                      </w:pPr>
                    </w:p>
                    <w:p w14:paraId="6FD3FC6C" w14:textId="5C17801D" w:rsidR="00A17819" w:rsidRPr="005754B7" w:rsidRDefault="00640448" w:rsidP="002E381E">
                      <w:pPr>
                        <w:rPr>
                          <w:rFonts w:ascii="Segoe Print" w:hAnsi="Segoe Print"/>
                          <w:b/>
                          <w:bCs/>
                          <w:sz w:val="48"/>
                        </w:rPr>
                      </w:pPr>
                      <w:r w:rsidRPr="005754B7">
                        <w:rPr>
                          <w:rFonts w:ascii="Segoe Print" w:hAnsi="Segoe Print"/>
                          <w:b/>
                          <w:bCs/>
                          <w:sz w:val="48"/>
                        </w:rPr>
                        <w:t>Kinderkrippe Neutillmitsch</w:t>
                      </w:r>
                      <w:r w:rsidR="00A17819" w:rsidRPr="005754B7">
                        <w:rPr>
                          <w:rFonts w:ascii="Segoe Print" w:hAnsi="Segoe Print"/>
                          <w:b/>
                          <w:bCs/>
                          <w:sz w:val="48"/>
                        </w:rPr>
                        <w:t xml:space="preserve"> </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62A61F1F" wp14:editId="29FFB235">
                <wp:simplePos x="0" y="0"/>
                <wp:positionH relativeFrom="margin">
                  <wp:align>center</wp:align>
                </wp:positionH>
                <wp:positionV relativeFrom="paragraph">
                  <wp:posOffset>8707755</wp:posOffset>
                </wp:positionV>
                <wp:extent cx="6864369" cy="667385"/>
                <wp:effectExtent l="0" t="0" r="0" b="0"/>
                <wp:wrapNone/>
                <wp:docPr id="5" name="Textfeld 5"/>
                <wp:cNvGraphicFramePr/>
                <a:graphic xmlns:a="http://schemas.openxmlformats.org/drawingml/2006/main">
                  <a:graphicData uri="http://schemas.microsoft.com/office/word/2010/wordprocessingShape">
                    <wps:wsp>
                      <wps:cNvSpPr txBox="1"/>
                      <wps:spPr>
                        <a:xfrm>
                          <a:off x="0" y="0"/>
                          <a:ext cx="6864369" cy="667385"/>
                        </a:xfrm>
                        <a:prstGeom prst="rect">
                          <a:avLst/>
                        </a:prstGeom>
                        <a:noFill/>
                        <a:ln w="6350">
                          <a:noFill/>
                        </a:ln>
                      </wps:spPr>
                      <wps:txbx>
                        <w:txbxContent>
                          <w:p w14:paraId="4B5618BC" w14:textId="67E674E0" w:rsidR="00322322" w:rsidRDefault="00D320BC">
                            <w:pPr>
                              <w:rPr>
                                <w:rFonts w:ascii="Comic Sans MS" w:hAnsi="Comic Sans MS"/>
                                <w:sz w:val="24"/>
                              </w:rPr>
                            </w:pPr>
                            <w:r>
                              <w:rPr>
                                <w:rFonts w:ascii="Comic Sans MS" w:hAnsi="Comic Sans MS"/>
                                <w:sz w:val="24"/>
                              </w:rPr>
                              <w:t xml:space="preserve">            </w:t>
                            </w:r>
                            <w:proofErr w:type="spellStart"/>
                            <w:r w:rsidR="00640448">
                              <w:rPr>
                                <w:rFonts w:ascii="Comic Sans MS" w:hAnsi="Comic Sans MS"/>
                                <w:sz w:val="24"/>
                              </w:rPr>
                              <w:t>Rohrbacherweg</w:t>
                            </w:r>
                            <w:proofErr w:type="spellEnd"/>
                            <w:r w:rsidR="00640448">
                              <w:rPr>
                                <w:rFonts w:ascii="Comic Sans MS" w:hAnsi="Comic Sans MS"/>
                                <w:sz w:val="24"/>
                              </w:rPr>
                              <w:t xml:space="preserve"> 16</w:t>
                            </w:r>
                            <w:r w:rsidR="00A17819" w:rsidRPr="00322322">
                              <w:rPr>
                                <w:rFonts w:ascii="Comic Sans MS" w:hAnsi="Comic Sans MS"/>
                                <w:sz w:val="24"/>
                              </w:rPr>
                              <w:t xml:space="preserve">, 8434 </w:t>
                            </w:r>
                            <w:r w:rsidR="00640448">
                              <w:rPr>
                                <w:rFonts w:ascii="Comic Sans MS" w:hAnsi="Comic Sans MS"/>
                                <w:sz w:val="24"/>
                              </w:rPr>
                              <w:t>Neutillmitsch</w:t>
                            </w:r>
                            <w:r w:rsidR="00A17819" w:rsidRPr="00322322">
                              <w:rPr>
                                <w:rFonts w:ascii="Comic Sans MS" w:hAnsi="Comic Sans MS"/>
                                <w:sz w:val="24"/>
                              </w:rPr>
                              <w:t xml:space="preserve">         </w:t>
                            </w:r>
                            <w:r>
                              <w:rPr>
                                <w:rFonts w:ascii="Comic Sans MS" w:hAnsi="Comic Sans MS"/>
                                <w:sz w:val="24"/>
                              </w:rPr>
                              <w:t xml:space="preserve">         </w:t>
                            </w:r>
                            <w:r w:rsidR="00A17819" w:rsidRPr="00322322">
                              <w:rPr>
                                <w:rFonts w:ascii="Comic Sans MS" w:hAnsi="Comic Sans MS"/>
                                <w:sz w:val="24"/>
                              </w:rPr>
                              <w:t xml:space="preserve"> Tel. 03452/8</w:t>
                            </w:r>
                            <w:r w:rsidR="00406B19">
                              <w:rPr>
                                <w:rFonts w:ascii="Comic Sans MS" w:hAnsi="Comic Sans MS"/>
                                <w:sz w:val="24"/>
                              </w:rPr>
                              <w:t>3591</w:t>
                            </w:r>
                            <w:r w:rsidR="00A17819" w:rsidRPr="00322322">
                              <w:rPr>
                                <w:rFonts w:ascii="Comic Sans MS" w:hAnsi="Comic Sans MS"/>
                                <w:sz w:val="24"/>
                              </w:rPr>
                              <w:t>-</w:t>
                            </w:r>
                            <w:r w:rsidR="00640448">
                              <w:rPr>
                                <w:rFonts w:ascii="Comic Sans MS" w:hAnsi="Comic Sans MS"/>
                                <w:sz w:val="24"/>
                              </w:rPr>
                              <w:t>810</w:t>
                            </w:r>
                            <w:r w:rsidR="00A17819" w:rsidRPr="00322322">
                              <w:rPr>
                                <w:rFonts w:ascii="Comic Sans MS" w:hAnsi="Comic Sans MS"/>
                                <w:sz w:val="24"/>
                              </w:rPr>
                              <w:t xml:space="preserve">   </w:t>
                            </w:r>
                          </w:p>
                          <w:p w14:paraId="40FFCF38" w14:textId="5E15C4E3" w:rsidR="00A17819" w:rsidRPr="00322322" w:rsidRDefault="00A17819" w:rsidP="00640448">
                            <w:pPr>
                              <w:jc w:val="center"/>
                              <w:rPr>
                                <w:rFonts w:ascii="Comic Sans MS" w:hAnsi="Comic Sans MS"/>
                                <w:sz w:val="24"/>
                              </w:rPr>
                            </w:pPr>
                            <w:proofErr w:type="gramStart"/>
                            <w:r w:rsidRPr="00322322">
                              <w:rPr>
                                <w:rFonts w:ascii="Comic Sans MS" w:hAnsi="Comic Sans MS"/>
                                <w:sz w:val="24"/>
                              </w:rPr>
                              <w:t>Email</w:t>
                            </w:r>
                            <w:proofErr w:type="gramEnd"/>
                            <w:r w:rsidRPr="00322322">
                              <w:rPr>
                                <w:rFonts w:ascii="Comic Sans MS" w:hAnsi="Comic Sans MS"/>
                                <w:sz w:val="24"/>
                              </w:rPr>
                              <w:t xml:space="preserve">: </w:t>
                            </w:r>
                            <w:hyperlink r:id="rId8" w:history="1">
                              <w:r w:rsidR="00640448" w:rsidRPr="00707E03">
                                <w:rPr>
                                  <w:rStyle w:val="Hyperlink"/>
                                  <w:rFonts w:ascii="Comic Sans MS" w:hAnsi="Comic Sans MS"/>
                                  <w:sz w:val="24"/>
                                </w:rPr>
                                <w:t>kinderkrippe-neutillmitsch@tillmitsch.gv.at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61F1F" id="Textfeld 5" o:spid="_x0000_s1027" type="#_x0000_t202" style="position:absolute;margin-left:0;margin-top:685.65pt;width:540.5pt;height:52.5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" filled="f" stroked="f" strokeweight=".5pt">
                <v:textbox>
                  <w:txbxContent>
                    <w:p w14:paraId="4B5618BC" w14:textId="67E674E0" w:rsidR="00322322" w:rsidRDefault="00D320BC">
                      <w:pPr>
                        <w:rPr>
                          <w:rFonts w:ascii="Comic Sans MS" w:hAnsi="Comic Sans MS"/>
                          <w:sz w:val="24"/>
                        </w:rPr>
                      </w:pPr>
                      <w:r>
                        <w:rPr>
                          <w:rFonts w:ascii="Comic Sans MS" w:hAnsi="Comic Sans MS"/>
                          <w:sz w:val="24"/>
                        </w:rPr>
                        <w:t xml:space="preserve">            </w:t>
                      </w:r>
                      <w:proofErr w:type="spellStart"/>
                      <w:r w:rsidR="00640448">
                        <w:rPr>
                          <w:rFonts w:ascii="Comic Sans MS" w:hAnsi="Comic Sans MS"/>
                          <w:sz w:val="24"/>
                        </w:rPr>
                        <w:t>Rohrbacherweg</w:t>
                      </w:r>
                      <w:proofErr w:type="spellEnd"/>
                      <w:r w:rsidR="00640448">
                        <w:rPr>
                          <w:rFonts w:ascii="Comic Sans MS" w:hAnsi="Comic Sans MS"/>
                          <w:sz w:val="24"/>
                        </w:rPr>
                        <w:t xml:space="preserve"> 16</w:t>
                      </w:r>
                      <w:r w:rsidR="00A17819" w:rsidRPr="00322322">
                        <w:rPr>
                          <w:rFonts w:ascii="Comic Sans MS" w:hAnsi="Comic Sans MS"/>
                          <w:sz w:val="24"/>
                        </w:rPr>
                        <w:t xml:space="preserve">, 8434 </w:t>
                      </w:r>
                      <w:r w:rsidR="00640448">
                        <w:rPr>
                          <w:rFonts w:ascii="Comic Sans MS" w:hAnsi="Comic Sans MS"/>
                          <w:sz w:val="24"/>
                        </w:rPr>
                        <w:t>Neutillmitsch</w:t>
                      </w:r>
                      <w:r w:rsidR="00A17819" w:rsidRPr="00322322">
                        <w:rPr>
                          <w:rFonts w:ascii="Comic Sans MS" w:hAnsi="Comic Sans MS"/>
                          <w:sz w:val="24"/>
                        </w:rPr>
                        <w:t xml:space="preserve">         </w:t>
                      </w:r>
                      <w:r>
                        <w:rPr>
                          <w:rFonts w:ascii="Comic Sans MS" w:hAnsi="Comic Sans MS"/>
                          <w:sz w:val="24"/>
                        </w:rPr>
                        <w:t xml:space="preserve">         </w:t>
                      </w:r>
                      <w:r w:rsidR="00A17819" w:rsidRPr="00322322">
                        <w:rPr>
                          <w:rFonts w:ascii="Comic Sans MS" w:hAnsi="Comic Sans MS"/>
                          <w:sz w:val="24"/>
                        </w:rPr>
                        <w:t xml:space="preserve"> Tel. 03452/8</w:t>
                      </w:r>
                      <w:r w:rsidR="00406B19">
                        <w:rPr>
                          <w:rFonts w:ascii="Comic Sans MS" w:hAnsi="Comic Sans MS"/>
                          <w:sz w:val="24"/>
                        </w:rPr>
                        <w:t>3591</w:t>
                      </w:r>
                      <w:r w:rsidR="00A17819" w:rsidRPr="00322322">
                        <w:rPr>
                          <w:rFonts w:ascii="Comic Sans MS" w:hAnsi="Comic Sans MS"/>
                          <w:sz w:val="24"/>
                        </w:rPr>
                        <w:t>-</w:t>
                      </w:r>
                      <w:r w:rsidR="00640448">
                        <w:rPr>
                          <w:rFonts w:ascii="Comic Sans MS" w:hAnsi="Comic Sans MS"/>
                          <w:sz w:val="24"/>
                        </w:rPr>
                        <w:t>810</w:t>
                      </w:r>
                      <w:r w:rsidR="00A17819" w:rsidRPr="00322322">
                        <w:rPr>
                          <w:rFonts w:ascii="Comic Sans MS" w:hAnsi="Comic Sans MS"/>
                          <w:sz w:val="24"/>
                        </w:rPr>
                        <w:t xml:space="preserve">   </w:t>
                      </w:r>
                    </w:p>
                    <w:p w14:paraId="40FFCF38" w14:textId="5E15C4E3" w:rsidR="00A17819" w:rsidRPr="00322322" w:rsidRDefault="00A17819" w:rsidP="00640448">
                      <w:pPr>
                        <w:jc w:val="center"/>
                        <w:rPr>
                          <w:rFonts w:ascii="Comic Sans MS" w:hAnsi="Comic Sans MS"/>
                          <w:sz w:val="24"/>
                        </w:rPr>
                      </w:pPr>
                      <w:proofErr w:type="gramStart"/>
                      <w:r w:rsidRPr="00322322">
                        <w:rPr>
                          <w:rFonts w:ascii="Comic Sans MS" w:hAnsi="Comic Sans MS"/>
                          <w:sz w:val="24"/>
                        </w:rPr>
                        <w:t>Email</w:t>
                      </w:r>
                      <w:proofErr w:type="gramEnd"/>
                      <w:r w:rsidRPr="00322322">
                        <w:rPr>
                          <w:rFonts w:ascii="Comic Sans MS" w:hAnsi="Comic Sans MS"/>
                          <w:sz w:val="24"/>
                        </w:rPr>
                        <w:t xml:space="preserve">: </w:t>
                      </w:r>
                      <w:hyperlink r:id="rId9" w:history="1">
                        <w:r w:rsidR="00640448" w:rsidRPr="00707E03">
                          <w:rPr>
                            <w:rStyle w:val="Hyperlink"/>
                            <w:rFonts w:ascii="Comic Sans MS" w:hAnsi="Comic Sans MS"/>
                            <w:sz w:val="24"/>
                          </w:rPr>
                          <w:t>kinderkrippe-neutillmitsch@tillmitsch.gv.at</w:t>
                        </w:r>
                      </w:hyperlink>
                    </w:p>
                  </w:txbxContent>
                </v:textbox>
                <w10:wrap anchorx="margin"/>
              </v:shape>
            </w:pict>
          </mc:Fallback>
        </mc:AlternateContent>
      </w:r>
      <w:r>
        <w:rPr>
          <w:noProof/>
        </w:rPr>
        <w:drawing>
          <wp:anchor distT="0" distB="0" distL="114300" distR="114300" simplePos="0" relativeHeight="251821056" behindDoc="1" locked="0" layoutInCell="1" allowOverlap="1" wp14:anchorId="075B73CE" wp14:editId="05E37B78">
            <wp:simplePos x="0" y="0"/>
            <wp:positionH relativeFrom="margin">
              <wp:align>center</wp:align>
            </wp:positionH>
            <wp:positionV relativeFrom="margin">
              <wp:posOffset>-506548</wp:posOffset>
            </wp:positionV>
            <wp:extent cx="7200000" cy="7200000"/>
            <wp:effectExtent l="0" t="0" r="1270" b="1270"/>
            <wp:wrapNone/>
            <wp:docPr id="1" name="Bild 1" descr="Cartoon Kinder Gesichter Verschiedener Nationalitäten Auf Einem Weißen  Hintergrund Lizenzfrei Nutzbare SVG, Vektorgrafiken, Clip Arts,  Illustrationen. Image 2273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Kinder Gesichter Verschiedener Nationalitäten Auf Einem Weißen  Hintergrund Lizenzfrei Nutzbare SVG, Vektorgrafiken, Clip Arts,  Illustrationen. Image 227311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000" cy="72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4B7">
        <w:rPr>
          <w:noProof/>
        </w:rPr>
        <mc:AlternateContent>
          <mc:Choice Requires="wps">
            <w:drawing>
              <wp:anchor distT="0" distB="0" distL="114300" distR="114300" simplePos="0" relativeHeight="251659264" behindDoc="0" locked="0" layoutInCell="1" allowOverlap="1" wp14:anchorId="16E06255" wp14:editId="7D3726AF">
                <wp:simplePos x="0" y="0"/>
                <wp:positionH relativeFrom="margin">
                  <wp:posOffset>1451519</wp:posOffset>
                </wp:positionH>
                <wp:positionV relativeFrom="paragraph">
                  <wp:posOffset>2507434</wp:posOffset>
                </wp:positionV>
                <wp:extent cx="2688772" cy="1404257"/>
                <wp:effectExtent l="0" t="0" r="0" b="5715"/>
                <wp:wrapNone/>
                <wp:docPr id="2" name="Textfeld 2"/>
                <wp:cNvGraphicFramePr/>
                <a:graphic xmlns:a="http://schemas.openxmlformats.org/drawingml/2006/main">
                  <a:graphicData uri="http://schemas.microsoft.com/office/word/2010/wordprocessingShape">
                    <wps:wsp>
                      <wps:cNvSpPr txBox="1"/>
                      <wps:spPr>
                        <a:xfrm>
                          <a:off x="0" y="0"/>
                          <a:ext cx="2688772" cy="1404257"/>
                        </a:xfrm>
                        <a:prstGeom prst="rect">
                          <a:avLst/>
                        </a:prstGeom>
                        <a:solidFill>
                          <a:schemeClr val="lt1"/>
                        </a:solidFill>
                        <a:ln w="6350">
                          <a:noFill/>
                        </a:ln>
                      </wps:spPr>
                      <wps:txbx>
                        <w:txbxContent>
                          <w:p w14:paraId="0B3EAC4B" w14:textId="77777777" w:rsidR="00640448" w:rsidRPr="002E381E" w:rsidRDefault="00EA08DF" w:rsidP="002E381E">
                            <w:pPr>
                              <w:jc w:val="center"/>
                              <w:rPr>
                                <w:rFonts w:ascii="Segoe Print" w:hAnsi="Segoe Print"/>
                                <w:b/>
                                <w:bCs/>
                                <w:color w:val="FFC000"/>
                                <w:sz w:val="46"/>
                                <w:szCs w:val="46"/>
                              </w:rPr>
                            </w:pPr>
                            <w:r w:rsidRPr="002E381E">
                              <w:rPr>
                                <w:rFonts w:ascii="Segoe Print" w:hAnsi="Segoe Print"/>
                                <w:b/>
                                <w:bCs/>
                                <w:color w:val="FFC000"/>
                                <w:sz w:val="46"/>
                                <w:szCs w:val="46"/>
                              </w:rPr>
                              <w:t>PÄDAGOGISCHE KONZEPTION</w:t>
                            </w:r>
                          </w:p>
                          <w:p w14:paraId="6F46D462" w14:textId="77777777" w:rsidR="00640448" w:rsidRDefault="00640448">
                            <w:pPr>
                              <w:rPr>
                                <w:rFonts w:ascii="Segoe Print" w:hAnsi="Segoe Print"/>
                                <w:sz w:val="48"/>
                              </w:rPr>
                            </w:pPr>
                          </w:p>
                          <w:p w14:paraId="1BBE6E68" w14:textId="7E64776F" w:rsidR="00EA08DF" w:rsidRPr="00A17819" w:rsidRDefault="00EA08DF">
                            <w:pPr>
                              <w:rPr>
                                <w:rFonts w:ascii="Segoe Print" w:hAnsi="Segoe Print"/>
                                <w:sz w:val="48"/>
                              </w:rPr>
                            </w:pPr>
                            <w:r w:rsidRPr="00A17819">
                              <w:rPr>
                                <w:rFonts w:ascii="Segoe Print" w:hAnsi="Segoe Print"/>
                                <w:sz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06255" id="Textfeld 2" o:spid="_x0000_s1028" type="#_x0000_t202" style="position:absolute;margin-left:114.3pt;margin-top:197.45pt;width:211.7pt;height:11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" fillcolor="white [3201]" stroked="f" strokeweight=".5pt">
                <v:textbox>
                  <w:txbxContent>
                    <w:p w14:paraId="0B3EAC4B" w14:textId="77777777" w:rsidR="00640448" w:rsidRPr="002E381E" w:rsidRDefault="00EA08DF" w:rsidP="002E381E">
                      <w:pPr>
                        <w:jc w:val="center"/>
                        <w:rPr>
                          <w:rFonts w:ascii="Segoe Print" w:hAnsi="Segoe Print"/>
                          <w:b/>
                          <w:bCs/>
                          <w:color w:val="FFC000"/>
                          <w:sz w:val="46"/>
                          <w:szCs w:val="46"/>
                        </w:rPr>
                      </w:pPr>
                      <w:r w:rsidRPr="002E381E">
                        <w:rPr>
                          <w:rFonts w:ascii="Segoe Print" w:hAnsi="Segoe Print"/>
                          <w:b/>
                          <w:bCs/>
                          <w:color w:val="FFC000"/>
                          <w:sz w:val="46"/>
                          <w:szCs w:val="46"/>
                        </w:rPr>
                        <w:t>PÄDAGOGISCHE KONZEPTION</w:t>
                      </w:r>
                    </w:p>
                    <w:p w14:paraId="6F46D462" w14:textId="77777777" w:rsidR="00640448" w:rsidRDefault="00640448">
                      <w:pPr>
                        <w:rPr>
                          <w:rFonts w:ascii="Segoe Print" w:hAnsi="Segoe Print"/>
                          <w:sz w:val="48"/>
                        </w:rPr>
                      </w:pPr>
                    </w:p>
                    <w:p w14:paraId="1BBE6E68" w14:textId="7E64776F" w:rsidR="00EA08DF" w:rsidRPr="00A17819" w:rsidRDefault="00EA08DF">
                      <w:pPr>
                        <w:rPr>
                          <w:rFonts w:ascii="Segoe Print" w:hAnsi="Segoe Print"/>
                          <w:sz w:val="48"/>
                        </w:rPr>
                      </w:pPr>
                      <w:r w:rsidRPr="00A17819">
                        <w:rPr>
                          <w:rFonts w:ascii="Segoe Print" w:hAnsi="Segoe Print"/>
                          <w:sz w:val="48"/>
                        </w:rPr>
                        <w:t xml:space="preserve"> </w:t>
                      </w:r>
                    </w:p>
                  </w:txbxContent>
                </v:textbox>
                <w10:wrap anchorx="margin"/>
              </v:shape>
            </w:pict>
          </mc:Fallback>
        </mc:AlternateContent>
      </w:r>
      <w:r w:rsidR="00322322" w:rsidRPr="00A17819">
        <w:rPr>
          <w:noProof/>
        </w:rPr>
        <w:drawing>
          <wp:anchor distT="0" distB="0" distL="114300" distR="114300" simplePos="0" relativeHeight="251661312" behindDoc="1" locked="0" layoutInCell="1" allowOverlap="1" wp14:anchorId="757F4E3C" wp14:editId="28F16E5E">
            <wp:simplePos x="0" y="0"/>
            <wp:positionH relativeFrom="margin">
              <wp:posOffset>-572249</wp:posOffset>
            </wp:positionH>
            <wp:positionV relativeFrom="paragraph">
              <wp:posOffset>6018752</wp:posOffset>
            </wp:positionV>
            <wp:extent cx="6919415" cy="3460026"/>
            <wp:effectExtent l="0" t="0" r="0"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933512" cy="3467075"/>
                    </a:xfrm>
                    <a:prstGeom prst="rect">
                      <a:avLst/>
                    </a:prstGeom>
                  </pic:spPr>
                </pic:pic>
              </a:graphicData>
            </a:graphic>
            <wp14:sizeRelH relativeFrom="margin">
              <wp14:pctWidth>0</wp14:pctWidth>
            </wp14:sizeRelH>
            <wp14:sizeRelV relativeFrom="margin">
              <wp14:pctHeight>0</wp14:pctHeight>
            </wp14:sizeRelV>
          </wp:anchor>
        </w:drawing>
      </w:r>
      <w:r w:rsidR="00EA08DF">
        <w:br w:type="page"/>
      </w:r>
    </w:p>
    <w:sdt>
      <w:sdtPr>
        <w:rPr>
          <w:rFonts w:asciiTheme="minorHAnsi" w:eastAsiaTheme="minorHAnsi" w:hAnsiTheme="minorHAnsi" w:cstheme="minorBidi"/>
          <w:color w:val="auto"/>
          <w:sz w:val="22"/>
          <w:szCs w:val="22"/>
          <w:lang w:eastAsia="en-US"/>
        </w:rPr>
        <w:id w:val="1876419748"/>
        <w:docPartObj>
          <w:docPartGallery w:val="Table of Contents"/>
          <w:docPartUnique/>
        </w:docPartObj>
      </w:sdtPr>
      <w:sdtEndPr>
        <w:rPr>
          <w:b/>
          <w:bCs/>
        </w:rPr>
      </w:sdtEndPr>
      <w:sdtContent>
        <w:p w14:paraId="22C79D99" w14:textId="77777777" w:rsidR="00EA08DF" w:rsidRDefault="00EA08DF">
          <w:pPr>
            <w:pStyle w:val="Inhaltsverzeichnisberschrift"/>
          </w:pPr>
          <w:r>
            <w:t>Inhalt</w:t>
          </w:r>
        </w:p>
        <w:p w14:paraId="741AFA86" w14:textId="43118819" w:rsidR="0057065A" w:rsidRDefault="00EA08DF">
          <w:pPr>
            <w:pStyle w:val="Verzeichnis1"/>
            <w:tabs>
              <w:tab w:val="right" w:leader="dot" w:pos="9062"/>
            </w:tabs>
            <w:rPr>
              <w:rFonts w:eastAsiaTheme="minorEastAsia"/>
              <w:noProof/>
              <w:lang w:val="de-AT" w:eastAsia="de-AT"/>
            </w:rPr>
          </w:pPr>
          <w:r>
            <w:fldChar w:fldCharType="begin"/>
          </w:r>
          <w:r>
            <w:instrText xml:space="preserve"> TOC \o "1-3" \h \z \u </w:instrText>
          </w:r>
          <w:r>
            <w:fldChar w:fldCharType="separate"/>
          </w:r>
          <w:hyperlink w:anchor="_Toc107488139" w:history="1">
            <w:r w:rsidR="0057065A" w:rsidRPr="00C812B4">
              <w:rPr>
                <w:rStyle w:val="Hyperlink"/>
                <w:rFonts w:ascii="Segoe Print" w:hAnsi="Segoe Print"/>
                <w:noProof/>
              </w:rPr>
              <w:t>Vorwort</w:t>
            </w:r>
            <w:r w:rsidR="0057065A">
              <w:rPr>
                <w:noProof/>
                <w:webHidden/>
              </w:rPr>
              <w:tab/>
            </w:r>
            <w:r w:rsidR="0057065A">
              <w:rPr>
                <w:noProof/>
                <w:webHidden/>
              </w:rPr>
              <w:fldChar w:fldCharType="begin"/>
            </w:r>
            <w:r w:rsidR="0057065A">
              <w:rPr>
                <w:noProof/>
                <w:webHidden/>
              </w:rPr>
              <w:instrText xml:space="preserve"> PAGEREF _Toc107488139 \h </w:instrText>
            </w:r>
            <w:r w:rsidR="0057065A">
              <w:rPr>
                <w:noProof/>
                <w:webHidden/>
              </w:rPr>
            </w:r>
            <w:r w:rsidR="0057065A">
              <w:rPr>
                <w:noProof/>
                <w:webHidden/>
              </w:rPr>
              <w:fldChar w:fldCharType="separate"/>
            </w:r>
            <w:r w:rsidR="00D06AA1">
              <w:rPr>
                <w:noProof/>
                <w:webHidden/>
              </w:rPr>
              <w:t>3</w:t>
            </w:r>
            <w:r w:rsidR="0057065A">
              <w:rPr>
                <w:noProof/>
                <w:webHidden/>
              </w:rPr>
              <w:fldChar w:fldCharType="end"/>
            </w:r>
          </w:hyperlink>
        </w:p>
        <w:p w14:paraId="4A09E502" w14:textId="679C26E9" w:rsidR="0057065A" w:rsidRDefault="00000000">
          <w:pPr>
            <w:pStyle w:val="Verzeichnis2"/>
            <w:tabs>
              <w:tab w:val="right" w:leader="dot" w:pos="9062"/>
            </w:tabs>
            <w:rPr>
              <w:rFonts w:eastAsiaTheme="minorEastAsia"/>
              <w:noProof/>
              <w:lang w:val="de-AT" w:eastAsia="de-AT"/>
            </w:rPr>
          </w:pPr>
          <w:hyperlink w:anchor="_Toc107488140" w:history="1">
            <w:r w:rsidR="0057065A" w:rsidRPr="00C812B4">
              <w:rPr>
                <w:rStyle w:val="Hyperlink"/>
                <w:rFonts w:ascii="Comic Sans MS" w:hAnsi="Comic Sans MS"/>
                <w:noProof/>
              </w:rPr>
              <w:t>Vorwort des Bürgermeisters</w:t>
            </w:r>
            <w:r w:rsidR="0057065A">
              <w:rPr>
                <w:noProof/>
                <w:webHidden/>
              </w:rPr>
              <w:tab/>
            </w:r>
            <w:r w:rsidR="0057065A">
              <w:rPr>
                <w:noProof/>
                <w:webHidden/>
              </w:rPr>
              <w:fldChar w:fldCharType="begin"/>
            </w:r>
            <w:r w:rsidR="0057065A">
              <w:rPr>
                <w:noProof/>
                <w:webHidden/>
              </w:rPr>
              <w:instrText xml:space="preserve"> PAGEREF _Toc107488140 \h </w:instrText>
            </w:r>
            <w:r w:rsidR="0057065A">
              <w:rPr>
                <w:noProof/>
                <w:webHidden/>
              </w:rPr>
            </w:r>
            <w:r w:rsidR="0057065A">
              <w:rPr>
                <w:noProof/>
                <w:webHidden/>
              </w:rPr>
              <w:fldChar w:fldCharType="separate"/>
            </w:r>
            <w:r w:rsidR="00D06AA1">
              <w:rPr>
                <w:noProof/>
                <w:webHidden/>
              </w:rPr>
              <w:t>3</w:t>
            </w:r>
            <w:r w:rsidR="0057065A">
              <w:rPr>
                <w:noProof/>
                <w:webHidden/>
              </w:rPr>
              <w:fldChar w:fldCharType="end"/>
            </w:r>
          </w:hyperlink>
        </w:p>
        <w:p w14:paraId="78A36127" w14:textId="0EBACAE7" w:rsidR="0057065A" w:rsidRDefault="00000000">
          <w:pPr>
            <w:pStyle w:val="Verzeichnis2"/>
            <w:tabs>
              <w:tab w:val="right" w:leader="dot" w:pos="9062"/>
            </w:tabs>
            <w:rPr>
              <w:rFonts w:eastAsiaTheme="minorEastAsia"/>
              <w:noProof/>
              <w:lang w:val="de-AT" w:eastAsia="de-AT"/>
            </w:rPr>
          </w:pPr>
          <w:hyperlink w:anchor="_Toc107488141" w:history="1">
            <w:r w:rsidR="0057065A" w:rsidRPr="00C812B4">
              <w:rPr>
                <w:rStyle w:val="Hyperlink"/>
                <w:rFonts w:ascii="Comic Sans MS" w:hAnsi="Comic Sans MS"/>
                <w:noProof/>
              </w:rPr>
              <w:t>Vorwort des Kinderkrippenteams</w:t>
            </w:r>
            <w:r w:rsidR="0057065A">
              <w:rPr>
                <w:noProof/>
                <w:webHidden/>
              </w:rPr>
              <w:tab/>
            </w:r>
            <w:r w:rsidR="0057065A">
              <w:rPr>
                <w:noProof/>
                <w:webHidden/>
              </w:rPr>
              <w:fldChar w:fldCharType="begin"/>
            </w:r>
            <w:r w:rsidR="0057065A">
              <w:rPr>
                <w:noProof/>
                <w:webHidden/>
              </w:rPr>
              <w:instrText xml:space="preserve"> PAGEREF _Toc107488141 \h </w:instrText>
            </w:r>
            <w:r w:rsidR="0057065A">
              <w:rPr>
                <w:noProof/>
                <w:webHidden/>
              </w:rPr>
            </w:r>
            <w:r w:rsidR="0057065A">
              <w:rPr>
                <w:noProof/>
                <w:webHidden/>
              </w:rPr>
              <w:fldChar w:fldCharType="separate"/>
            </w:r>
            <w:r w:rsidR="00D06AA1">
              <w:rPr>
                <w:noProof/>
                <w:webHidden/>
              </w:rPr>
              <w:t>4</w:t>
            </w:r>
            <w:r w:rsidR="0057065A">
              <w:rPr>
                <w:noProof/>
                <w:webHidden/>
              </w:rPr>
              <w:fldChar w:fldCharType="end"/>
            </w:r>
          </w:hyperlink>
        </w:p>
        <w:p w14:paraId="2ED316CC" w14:textId="3002F105" w:rsidR="0057065A" w:rsidRDefault="00000000">
          <w:pPr>
            <w:pStyle w:val="Verzeichnis1"/>
            <w:tabs>
              <w:tab w:val="right" w:leader="dot" w:pos="9062"/>
            </w:tabs>
            <w:rPr>
              <w:rFonts w:eastAsiaTheme="minorEastAsia"/>
              <w:noProof/>
              <w:lang w:val="de-AT" w:eastAsia="de-AT"/>
            </w:rPr>
          </w:pPr>
          <w:hyperlink w:anchor="_Toc107488142" w:history="1">
            <w:r w:rsidR="0057065A" w:rsidRPr="00C812B4">
              <w:rPr>
                <w:rStyle w:val="Hyperlink"/>
                <w:rFonts w:ascii="Segoe Print" w:hAnsi="Segoe Print"/>
                <w:noProof/>
              </w:rPr>
              <w:t>Allgemeine Informationen</w:t>
            </w:r>
            <w:r w:rsidR="0057065A">
              <w:rPr>
                <w:noProof/>
                <w:webHidden/>
              </w:rPr>
              <w:tab/>
            </w:r>
            <w:r w:rsidR="0057065A">
              <w:rPr>
                <w:noProof/>
                <w:webHidden/>
              </w:rPr>
              <w:fldChar w:fldCharType="begin"/>
            </w:r>
            <w:r w:rsidR="0057065A">
              <w:rPr>
                <w:noProof/>
                <w:webHidden/>
              </w:rPr>
              <w:instrText xml:space="preserve"> PAGEREF _Toc107488142 \h </w:instrText>
            </w:r>
            <w:r w:rsidR="0057065A">
              <w:rPr>
                <w:noProof/>
                <w:webHidden/>
              </w:rPr>
            </w:r>
            <w:r w:rsidR="0057065A">
              <w:rPr>
                <w:noProof/>
                <w:webHidden/>
              </w:rPr>
              <w:fldChar w:fldCharType="separate"/>
            </w:r>
            <w:r w:rsidR="00D06AA1">
              <w:rPr>
                <w:noProof/>
                <w:webHidden/>
              </w:rPr>
              <w:t>5</w:t>
            </w:r>
            <w:r w:rsidR="0057065A">
              <w:rPr>
                <w:noProof/>
                <w:webHidden/>
              </w:rPr>
              <w:fldChar w:fldCharType="end"/>
            </w:r>
          </w:hyperlink>
        </w:p>
        <w:p w14:paraId="731E4CE0" w14:textId="1D8DB4CC" w:rsidR="0057065A" w:rsidRDefault="00000000">
          <w:pPr>
            <w:pStyle w:val="Verzeichnis2"/>
            <w:tabs>
              <w:tab w:val="right" w:leader="dot" w:pos="9062"/>
            </w:tabs>
            <w:rPr>
              <w:rFonts w:eastAsiaTheme="minorEastAsia"/>
              <w:noProof/>
              <w:lang w:val="de-AT" w:eastAsia="de-AT"/>
            </w:rPr>
          </w:pPr>
          <w:hyperlink r:id="rId12" w:anchor="_Toc107488143" w:history="1">
            <w:r w:rsidR="0057065A" w:rsidRPr="00C812B4">
              <w:rPr>
                <w:rStyle w:val="Hyperlink"/>
                <w:rFonts w:ascii="Comic Sans MS" w:hAnsi="Comic Sans MS"/>
                <w:noProof/>
              </w:rPr>
              <w:t>Ferienregelung</w:t>
            </w:r>
            <w:r w:rsidR="0057065A">
              <w:rPr>
                <w:noProof/>
                <w:webHidden/>
              </w:rPr>
              <w:tab/>
            </w:r>
            <w:r w:rsidR="0057065A">
              <w:rPr>
                <w:noProof/>
                <w:webHidden/>
              </w:rPr>
              <w:fldChar w:fldCharType="begin"/>
            </w:r>
            <w:r w:rsidR="0057065A">
              <w:rPr>
                <w:noProof/>
                <w:webHidden/>
              </w:rPr>
              <w:instrText xml:space="preserve"> PAGEREF _Toc107488143 \h </w:instrText>
            </w:r>
            <w:r w:rsidR="0057065A">
              <w:rPr>
                <w:noProof/>
                <w:webHidden/>
              </w:rPr>
            </w:r>
            <w:r w:rsidR="0057065A">
              <w:rPr>
                <w:noProof/>
                <w:webHidden/>
              </w:rPr>
              <w:fldChar w:fldCharType="separate"/>
            </w:r>
            <w:r w:rsidR="00D06AA1">
              <w:rPr>
                <w:noProof/>
                <w:webHidden/>
              </w:rPr>
              <w:t>5</w:t>
            </w:r>
            <w:r w:rsidR="0057065A">
              <w:rPr>
                <w:noProof/>
                <w:webHidden/>
              </w:rPr>
              <w:fldChar w:fldCharType="end"/>
            </w:r>
          </w:hyperlink>
        </w:p>
        <w:p w14:paraId="5582A63D" w14:textId="05E91E07" w:rsidR="0057065A" w:rsidRDefault="00000000">
          <w:pPr>
            <w:pStyle w:val="Verzeichnis2"/>
            <w:tabs>
              <w:tab w:val="right" w:leader="dot" w:pos="9062"/>
            </w:tabs>
            <w:rPr>
              <w:rFonts w:eastAsiaTheme="minorEastAsia"/>
              <w:noProof/>
              <w:lang w:val="de-AT" w:eastAsia="de-AT"/>
            </w:rPr>
          </w:pPr>
          <w:hyperlink r:id="rId13" w:anchor="_Toc107488145" w:history="1">
            <w:r w:rsidR="0057065A" w:rsidRPr="00C812B4">
              <w:rPr>
                <w:rStyle w:val="Hyperlink"/>
                <w:rFonts w:ascii="Comic Sans MS" w:hAnsi="Comic Sans MS"/>
                <w:noProof/>
              </w:rPr>
              <w:t>Öffnungszeiten:</w:t>
            </w:r>
            <w:r w:rsidR="0057065A">
              <w:rPr>
                <w:noProof/>
                <w:webHidden/>
              </w:rPr>
              <w:tab/>
            </w:r>
            <w:r w:rsidR="0057065A">
              <w:rPr>
                <w:noProof/>
                <w:webHidden/>
              </w:rPr>
              <w:fldChar w:fldCharType="begin"/>
            </w:r>
            <w:r w:rsidR="0057065A">
              <w:rPr>
                <w:noProof/>
                <w:webHidden/>
              </w:rPr>
              <w:instrText xml:space="preserve"> PAGEREF _Toc107488145 \h </w:instrText>
            </w:r>
            <w:r w:rsidR="0057065A">
              <w:rPr>
                <w:noProof/>
                <w:webHidden/>
              </w:rPr>
            </w:r>
            <w:r w:rsidR="0057065A">
              <w:rPr>
                <w:noProof/>
                <w:webHidden/>
              </w:rPr>
              <w:fldChar w:fldCharType="separate"/>
            </w:r>
            <w:r w:rsidR="00D06AA1">
              <w:rPr>
                <w:noProof/>
                <w:webHidden/>
              </w:rPr>
              <w:t>5</w:t>
            </w:r>
            <w:r w:rsidR="0057065A">
              <w:rPr>
                <w:noProof/>
                <w:webHidden/>
              </w:rPr>
              <w:fldChar w:fldCharType="end"/>
            </w:r>
          </w:hyperlink>
        </w:p>
        <w:p w14:paraId="2972DB91" w14:textId="1B3F198B" w:rsidR="0057065A" w:rsidRDefault="00000000">
          <w:pPr>
            <w:pStyle w:val="Verzeichnis2"/>
            <w:tabs>
              <w:tab w:val="right" w:leader="dot" w:pos="9062"/>
            </w:tabs>
            <w:rPr>
              <w:rFonts w:eastAsiaTheme="minorEastAsia"/>
              <w:noProof/>
              <w:lang w:val="de-AT" w:eastAsia="de-AT"/>
            </w:rPr>
          </w:pPr>
          <w:hyperlink w:anchor="_Toc107488147" w:history="1">
            <w:r w:rsidR="0057065A" w:rsidRPr="00C812B4">
              <w:rPr>
                <w:rStyle w:val="Hyperlink"/>
                <w:rFonts w:ascii="Comic Sans MS" w:hAnsi="Comic Sans MS"/>
                <w:noProof/>
              </w:rPr>
              <w:t>Kontaktdaten</w:t>
            </w:r>
            <w:r w:rsidR="0057065A">
              <w:rPr>
                <w:noProof/>
                <w:webHidden/>
              </w:rPr>
              <w:tab/>
            </w:r>
            <w:r w:rsidR="0057065A">
              <w:rPr>
                <w:noProof/>
                <w:webHidden/>
              </w:rPr>
              <w:fldChar w:fldCharType="begin"/>
            </w:r>
            <w:r w:rsidR="0057065A">
              <w:rPr>
                <w:noProof/>
                <w:webHidden/>
              </w:rPr>
              <w:instrText xml:space="preserve"> PAGEREF _Toc107488147 \h </w:instrText>
            </w:r>
            <w:r w:rsidR="0057065A">
              <w:rPr>
                <w:noProof/>
                <w:webHidden/>
              </w:rPr>
            </w:r>
            <w:r w:rsidR="0057065A">
              <w:rPr>
                <w:noProof/>
                <w:webHidden/>
              </w:rPr>
              <w:fldChar w:fldCharType="separate"/>
            </w:r>
            <w:r w:rsidR="00D06AA1">
              <w:rPr>
                <w:noProof/>
                <w:webHidden/>
              </w:rPr>
              <w:t>5</w:t>
            </w:r>
            <w:r w:rsidR="0057065A">
              <w:rPr>
                <w:noProof/>
                <w:webHidden/>
              </w:rPr>
              <w:fldChar w:fldCharType="end"/>
            </w:r>
          </w:hyperlink>
        </w:p>
        <w:p w14:paraId="543A93FD" w14:textId="11AECB07" w:rsidR="0057065A" w:rsidRDefault="00000000">
          <w:pPr>
            <w:pStyle w:val="Verzeichnis2"/>
            <w:tabs>
              <w:tab w:val="right" w:leader="dot" w:pos="9062"/>
            </w:tabs>
            <w:rPr>
              <w:rFonts w:eastAsiaTheme="minorEastAsia"/>
              <w:noProof/>
              <w:lang w:val="de-AT" w:eastAsia="de-AT"/>
            </w:rPr>
          </w:pPr>
          <w:hyperlink w:anchor="_Toc107488149" w:history="1">
            <w:r w:rsidR="0057065A" w:rsidRPr="00C812B4">
              <w:rPr>
                <w:rStyle w:val="Hyperlink"/>
                <w:rFonts w:ascii="Comic Sans MS" w:hAnsi="Comic Sans MS"/>
                <w:noProof/>
              </w:rPr>
              <w:t>Aufnahmemodalitäten</w:t>
            </w:r>
            <w:r w:rsidR="0057065A">
              <w:rPr>
                <w:noProof/>
                <w:webHidden/>
              </w:rPr>
              <w:tab/>
            </w:r>
            <w:r w:rsidR="0057065A">
              <w:rPr>
                <w:noProof/>
                <w:webHidden/>
              </w:rPr>
              <w:fldChar w:fldCharType="begin"/>
            </w:r>
            <w:r w:rsidR="0057065A">
              <w:rPr>
                <w:noProof/>
                <w:webHidden/>
              </w:rPr>
              <w:instrText xml:space="preserve"> PAGEREF _Toc107488149 \h </w:instrText>
            </w:r>
            <w:r w:rsidR="0057065A">
              <w:rPr>
                <w:noProof/>
                <w:webHidden/>
              </w:rPr>
            </w:r>
            <w:r w:rsidR="0057065A">
              <w:rPr>
                <w:noProof/>
                <w:webHidden/>
              </w:rPr>
              <w:fldChar w:fldCharType="separate"/>
            </w:r>
            <w:r w:rsidR="00D06AA1">
              <w:rPr>
                <w:noProof/>
                <w:webHidden/>
              </w:rPr>
              <w:t>6</w:t>
            </w:r>
            <w:r w:rsidR="0057065A">
              <w:rPr>
                <w:noProof/>
                <w:webHidden/>
              </w:rPr>
              <w:fldChar w:fldCharType="end"/>
            </w:r>
          </w:hyperlink>
        </w:p>
        <w:p w14:paraId="11CEE7E9" w14:textId="5F045954" w:rsidR="0057065A" w:rsidRDefault="00000000">
          <w:pPr>
            <w:pStyle w:val="Verzeichnis2"/>
            <w:tabs>
              <w:tab w:val="right" w:leader="dot" w:pos="9062"/>
            </w:tabs>
            <w:rPr>
              <w:rFonts w:eastAsiaTheme="minorEastAsia"/>
              <w:noProof/>
              <w:lang w:val="de-AT" w:eastAsia="de-AT"/>
            </w:rPr>
          </w:pPr>
          <w:hyperlink w:anchor="_Toc107488151" w:history="1">
            <w:r w:rsidR="0057065A" w:rsidRPr="00C812B4">
              <w:rPr>
                <w:rStyle w:val="Hyperlink"/>
                <w:rFonts w:ascii="Comic Sans MS" w:hAnsi="Comic Sans MS"/>
                <w:noProof/>
              </w:rPr>
              <w:t>Kosten</w:t>
            </w:r>
            <w:r w:rsidR="0057065A">
              <w:rPr>
                <w:noProof/>
                <w:webHidden/>
              </w:rPr>
              <w:tab/>
            </w:r>
            <w:r w:rsidR="0057065A">
              <w:rPr>
                <w:noProof/>
                <w:webHidden/>
              </w:rPr>
              <w:fldChar w:fldCharType="begin"/>
            </w:r>
            <w:r w:rsidR="0057065A">
              <w:rPr>
                <w:noProof/>
                <w:webHidden/>
              </w:rPr>
              <w:instrText xml:space="preserve"> PAGEREF _Toc107488151 \h </w:instrText>
            </w:r>
            <w:r w:rsidR="0057065A">
              <w:rPr>
                <w:noProof/>
                <w:webHidden/>
              </w:rPr>
            </w:r>
            <w:r w:rsidR="0057065A">
              <w:rPr>
                <w:noProof/>
                <w:webHidden/>
              </w:rPr>
              <w:fldChar w:fldCharType="separate"/>
            </w:r>
            <w:r w:rsidR="00D06AA1">
              <w:rPr>
                <w:noProof/>
                <w:webHidden/>
              </w:rPr>
              <w:t>6</w:t>
            </w:r>
            <w:r w:rsidR="0057065A">
              <w:rPr>
                <w:noProof/>
                <w:webHidden/>
              </w:rPr>
              <w:fldChar w:fldCharType="end"/>
            </w:r>
          </w:hyperlink>
        </w:p>
        <w:p w14:paraId="21ECFAA4" w14:textId="738F6947" w:rsidR="0057065A" w:rsidRDefault="00000000">
          <w:pPr>
            <w:pStyle w:val="Verzeichnis2"/>
            <w:tabs>
              <w:tab w:val="right" w:leader="dot" w:pos="9062"/>
            </w:tabs>
            <w:rPr>
              <w:rFonts w:eastAsiaTheme="minorEastAsia"/>
              <w:noProof/>
              <w:lang w:val="de-AT" w:eastAsia="de-AT"/>
            </w:rPr>
          </w:pPr>
          <w:hyperlink w:anchor="_Toc107488153" w:history="1">
            <w:r w:rsidR="0057065A" w:rsidRPr="00C812B4">
              <w:rPr>
                <w:rStyle w:val="Hyperlink"/>
                <w:rFonts w:ascii="Comic Sans MS" w:hAnsi="Comic Sans MS"/>
                <w:noProof/>
              </w:rPr>
              <w:t>Verpflegung</w:t>
            </w:r>
            <w:r w:rsidR="0057065A">
              <w:rPr>
                <w:noProof/>
                <w:webHidden/>
              </w:rPr>
              <w:tab/>
            </w:r>
            <w:r w:rsidR="0057065A">
              <w:rPr>
                <w:noProof/>
                <w:webHidden/>
              </w:rPr>
              <w:fldChar w:fldCharType="begin"/>
            </w:r>
            <w:r w:rsidR="0057065A">
              <w:rPr>
                <w:noProof/>
                <w:webHidden/>
              </w:rPr>
              <w:instrText xml:space="preserve"> PAGEREF _Toc107488153 \h </w:instrText>
            </w:r>
            <w:r w:rsidR="0057065A">
              <w:rPr>
                <w:noProof/>
                <w:webHidden/>
              </w:rPr>
            </w:r>
            <w:r w:rsidR="0057065A">
              <w:rPr>
                <w:noProof/>
                <w:webHidden/>
              </w:rPr>
              <w:fldChar w:fldCharType="separate"/>
            </w:r>
            <w:r w:rsidR="00D06AA1">
              <w:rPr>
                <w:noProof/>
                <w:webHidden/>
              </w:rPr>
              <w:t>6</w:t>
            </w:r>
            <w:r w:rsidR="0057065A">
              <w:rPr>
                <w:noProof/>
                <w:webHidden/>
              </w:rPr>
              <w:fldChar w:fldCharType="end"/>
            </w:r>
          </w:hyperlink>
        </w:p>
        <w:p w14:paraId="1B583C1F" w14:textId="64651B0F" w:rsidR="0057065A" w:rsidRDefault="00000000">
          <w:pPr>
            <w:pStyle w:val="Verzeichnis1"/>
            <w:tabs>
              <w:tab w:val="right" w:leader="dot" w:pos="9062"/>
            </w:tabs>
            <w:rPr>
              <w:rFonts w:eastAsiaTheme="minorEastAsia"/>
              <w:noProof/>
              <w:lang w:val="de-AT" w:eastAsia="de-AT"/>
            </w:rPr>
          </w:pPr>
          <w:hyperlink w:anchor="_Toc107488154" w:history="1">
            <w:r w:rsidR="0057065A" w:rsidRPr="00C812B4">
              <w:rPr>
                <w:rStyle w:val="Hyperlink"/>
                <w:rFonts w:ascii="Segoe Print" w:hAnsi="Segoe Print"/>
                <w:noProof/>
              </w:rPr>
              <w:t>Wir stellen uns vor</w:t>
            </w:r>
            <w:r w:rsidR="0057065A">
              <w:rPr>
                <w:noProof/>
                <w:webHidden/>
              </w:rPr>
              <w:tab/>
            </w:r>
            <w:r w:rsidR="0057065A">
              <w:rPr>
                <w:noProof/>
                <w:webHidden/>
              </w:rPr>
              <w:fldChar w:fldCharType="begin"/>
            </w:r>
            <w:r w:rsidR="0057065A">
              <w:rPr>
                <w:noProof/>
                <w:webHidden/>
              </w:rPr>
              <w:instrText xml:space="preserve"> PAGEREF _Toc107488154 \h </w:instrText>
            </w:r>
            <w:r w:rsidR="0057065A">
              <w:rPr>
                <w:noProof/>
                <w:webHidden/>
              </w:rPr>
            </w:r>
            <w:r w:rsidR="0057065A">
              <w:rPr>
                <w:noProof/>
                <w:webHidden/>
              </w:rPr>
              <w:fldChar w:fldCharType="separate"/>
            </w:r>
            <w:r w:rsidR="00D06AA1">
              <w:rPr>
                <w:noProof/>
                <w:webHidden/>
              </w:rPr>
              <w:t>7</w:t>
            </w:r>
            <w:r w:rsidR="0057065A">
              <w:rPr>
                <w:noProof/>
                <w:webHidden/>
              </w:rPr>
              <w:fldChar w:fldCharType="end"/>
            </w:r>
          </w:hyperlink>
        </w:p>
        <w:p w14:paraId="2307433C" w14:textId="4E2A678F" w:rsidR="0057065A" w:rsidRDefault="00000000">
          <w:pPr>
            <w:pStyle w:val="Verzeichnis2"/>
            <w:tabs>
              <w:tab w:val="right" w:leader="dot" w:pos="9062"/>
            </w:tabs>
            <w:rPr>
              <w:rFonts w:eastAsiaTheme="minorEastAsia"/>
              <w:noProof/>
              <w:lang w:val="de-AT" w:eastAsia="de-AT"/>
            </w:rPr>
          </w:pPr>
          <w:hyperlink w:anchor="_Toc107488155" w:history="1">
            <w:r w:rsidR="0057065A" w:rsidRPr="00C812B4">
              <w:rPr>
                <w:rStyle w:val="Hyperlink"/>
                <w:rFonts w:ascii="Comic Sans MS" w:hAnsi="Comic Sans MS"/>
                <w:noProof/>
              </w:rPr>
              <w:t>UNSER TEAM</w:t>
            </w:r>
            <w:r w:rsidR="0057065A">
              <w:rPr>
                <w:noProof/>
                <w:webHidden/>
              </w:rPr>
              <w:tab/>
            </w:r>
            <w:r w:rsidR="0057065A">
              <w:rPr>
                <w:noProof/>
                <w:webHidden/>
              </w:rPr>
              <w:fldChar w:fldCharType="begin"/>
            </w:r>
            <w:r w:rsidR="0057065A">
              <w:rPr>
                <w:noProof/>
                <w:webHidden/>
              </w:rPr>
              <w:instrText xml:space="preserve"> PAGEREF _Toc107488155 \h </w:instrText>
            </w:r>
            <w:r w:rsidR="0057065A">
              <w:rPr>
                <w:noProof/>
                <w:webHidden/>
              </w:rPr>
            </w:r>
            <w:r w:rsidR="0057065A">
              <w:rPr>
                <w:noProof/>
                <w:webHidden/>
              </w:rPr>
              <w:fldChar w:fldCharType="separate"/>
            </w:r>
            <w:r w:rsidR="00D06AA1">
              <w:rPr>
                <w:noProof/>
                <w:webHidden/>
              </w:rPr>
              <w:t>7</w:t>
            </w:r>
            <w:r w:rsidR="0057065A">
              <w:rPr>
                <w:noProof/>
                <w:webHidden/>
              </w:rPr>
              <w:fldChar w:fldCharType="end"/>
            </w:r>
          </w:hyperlink>
        </w:p>
        <w:p w14:paraId="50C7BF2E" w14:textId="131FE553" w:rsidR="0057065A" w:rsidRDefault="00000000">
          <w:pPr>
            <w:pStyle w:val="Verzeichnis2"/>
            <w:tabs>
              <w:tab w:val="right" w:leader="dot" w:pos="9062"/>
            </w:tabs>
            <w:rPr>
              <w:rFonts w:eastAsiaTheme="minorEastAsia"/>
              <w:noProof/>
              <w:lang w:val="de-AT" w:eastAsia="de-AT"/>
            </w:rPr>
          </w:pPr>
          <w:hyperlink w:anchor="_Toc107488159" w:history="1">
            <w:r w:rsidR="0057065A" w:rsidRPr="00C812B4">
              <w:rPr>
                <w:rStyle w:val="Hyperlink"/>
                <w:rFonts w:ascii="Comic Sans MS" w:hAnsi="Comic Sans MS"/>
                <w:noProof/>
              </w:rPr>
              <w:t>Unsere Werte</w:t>
            </w:r>
            <w:r w:rsidR="0057065A">
              <w:rPr>
                <w:noProof/>
                <w:webHidden/>
              </w:rPr>
              <w:tab/>
            </w:r>
            <w:r w:rsidR="0057065A">
              <w:rPr>
                <w:noProof/>
                <w:webHidden/>
              </w:rPr>
              <w:fldChar w:fldCharType="begin"/>
            </w:r>
            <w:r w:rsidR="0057065A">
              <w:rPr>
                <w:noProof/>
                <w:webHidden/>
              </w:rPr>
              <w:instrText xml:space="preserve"> PAGEREF _Toc107488159 \h </w:instrText>
            </w:r>
            <w:r w:rsidR="0057065A">
              <w:rPr>
                <w:noProof/>
                <w:webHidden/>
              </w:rPr>
            </w:r>
            <w:r w:rsidR="0057065A">
              <w:rPr>
                <w:noProof/>
                <w:webHidden/>
              </w:rPr>
              <w:fldChar w:fldCharType="separate"/>
            </w:r>
            <w:r w:rsidR="00D06AA1">
              <w:rPr>
                <w:noProof/>
                <w:webHidden/>
              </w:rPr>
              <w:t>9</w:t>
            </w:r>
            <w:r w:rsidR="0057065A">
              <w:rPr>
                <w:noProof/>
                <w:webHidden/>
              </w:rPr>
              <w:fldChar w:fldCharType="end"/>
            </w:r>
          </w:hyperlink>
        </w:p>
        <w:p w14:paraId="19FE230D" w14:textId="1CA532DB" w:rsidR="0057065A" w:rsidRDefault="00000000">
          <w:pPr>
            <w:pStyle w:val="Verzeichnis1"/>
            <w:tabs>
              <w:tab w:val="right" w:leader="dot" w:pos="9062"/>
            </w:tabs>
            <w:rPr>
              <w:rFonts w:eastAsiaTheme="minorEastAsia"/>
              <w:noProof/>
              <w:lang w:val="de-AT" w:eastAsia="de-AT"/>
            </w:rPr>
          </w:pPr>
          <w:hyperlink w:anchor="_Toc107488160" w:history="1">
            <w:r w:rsidR="0057065A" w:rsidRPr="00C812B4">
              <w:rPr>
                <w:rStyle w:val="Hyperlink"/>
                <w:rFonts w:ascii="Segoe Print" w:hAnsi="Segoe Print" w:cs="Segoe UI Semilight"/>
                <w:noProof/>
              </w:rPr>
              <w:t>Pädagogische Orientierung</w:t>
            </w:r>
            <w:r w:rsidR="0057065A">
              <w:rPr>
                <w:noProof/>
                <w:webHidden/>
              </w:rPr>
              <w:tab/>
            </w:r>
            <w:r w:rsidR="0057065A">
              <w:rPr>
                <w:noProof/>
                <w:webHidden/>
              </w:rPr>
              <w:fldChar w:fldCharType="begin"/>
            </w:r>
            <w:r w:rsidR="0057065A">
              <w:rPr>
                <w:noProof/>
                <w:webHidden/>
              </w:rPr>
              <w:instrText xml:space="preserve"> PAGEREF _Toc107488160 \h </w:instrText>
            </w:r>
            <w:r w:rsidR="0057065A">
              <w:rPr>
                <w:noProof/>
                <w:webHidden/>
              </w:rPr>
            </w:r>
            <w:r w:rsidR="0057065A">
              <w:rPr>
                <w:noProof/>
                <w:webHidden/>
              </w:rPr>
              <w:fldChar w:fldCharType="separate"/>
            </w:r>
            <w:r w:rsidR="00D06AA1">
              <w:rPr>
                <w:noProof/>
                <w:webHidden/>
              </w:rPr>
              <w:t>10</w:t>
            </w:r>
            <w:r w:rsidR="0057065A">
              <w:rPr>
                <w:noProof/>
                <w:webHidden/>
              </w:rPr>
              <w:fldChar w:fldCharType="end"/>
            </w:r>
          </w:hyperlink>
        </w:p>
        <w:p w14:paraId="45936D4F" w14:textId="01C2321B" w:rsidR="0057065A" w:rsidRDefault="00000000">
          <w:pPr>
            <w:pStyle w:val="Verzeichnis2"/>
            <w:tabs>
              <w:tab w:val="right" w:leader="dot" w:pos="9062"/>
            </w:tabs>
            <w:rPr>
              <w:rFonts w:eastAsiaTheme="minorEastAsia"/>
              <w:noProof/>
              <w:lang w:val="de-AT" w:eastAsia="de-AT"/>
            </w:rPr>
          </w:pPr>
          <w:hyperlink w:anchor="_Toc107488161" w:history="1">
            <w:r w:rsidR="0057065A" w:rsidRPr="00C812B4">
              <w:rPr>
                <w:rStyle w:val="Hyperlink"/>
                <w:rFonts w:ascii="Comic Sans MS" w:hAnsi="Comic Sans MS"/>
                <w:noProof/>
              </w:rPr>
              <w:t>Unser Bild vom Kind</w:t>
            </w:r>
            <w:r w:rsidR="0057065A">
              <w:rPr>
                <w:noProof/>
                <w:webHidden/>
              </w:rPr>
              <w:tab/>
            </w:r>
            <w:r w:rsidR="0057065A">
              <w:rPr>
                <w:noProof/>
                <w:webHidden/>
              </w:rPr>
              <w:fldChar w:fldCharType="begin"/>
            </w:r>
            <w:r w:rsidR="0057065A">
              <w:rPr>
                <w:noProof/>
                <w:webHidden/>
              </w:rPr>
              <w:instrText xml:space="preserve"> PAGEREF _Toc107488161 \h </w:instrText>
            </w:r>
            <w:r w:rsidR="0057065A">
              <w:rPr>
                <w:noProof/>
                <w:webHidden/>
              </w:rPr>
            </w:r>
            <w:r w:rsidR="0057065A">
              <w:rPr>
                <w:noProof/>
                <w:webHidden/>
              </w:rPr>
              <w:fldChar w:fldCharType="separate"/>
            </w:r>
            <w:r w:rsidR="00D06AA1">
              <w:rPr>
                <w:noProof/>
                <w:webHidden/>
              </w:rPr>
              <w:t>10</w:t>
            </w:r>
            <w:r w:rsidR="0057065A">
              <w:rPr>
                <w:noProof/>
                <w:webHidden/>
              </w:rPr>
              <w:fldChar w:fldCharType="end"/>
            </w:r>
          </w:hyperlink>
        </w:p>
        <w:p w14:paraId="43D54365" w14:textId="7874E383" w:rsidR="0057065A" w:rsidRDefault="00000000">
          <w:pPr>
            <w:pStyle w:val="Verzeichnis2"/>
            <w:tabs>
              <w:tab w:val="right" w:leader="dot" w:pos="9062"/>
            </w:tabs>
            <w:rPr>
              <w:rFonts w:eastAsiaTheme="minorEastAsia"/>
              <w:noProof/>
              <w:lang w:val="de-AT" w:eastAsia="de-AT"/>
            </w:rPr>
          </w:pPr>
          <w:hyperlink w:anchor="_Toc107488162" w:history="1">
            <w:r w:rsidR="0057065A" w:rsidRPr="00C812B4">
              <w:rPr>
                <w:rStyle w:val="Hyperlink"/>
                <w:rFonts w:ascii="Comic Sans MS" w:hAnsi="Comic Sans MS"/>
                <w:noProof/>
              </w:rPr>
              <w:t>Unsere Prinzipien</w:t>
            </w:r>
            <w:r w:rsidR="0057065A">
              <w:rPr>
                <w:noProof/>
                <w:webHidden/>
              </w:rPr>
              <w:tab/>
            </w:r>
            <w:r w:rsidR="0057065A">
              <w:rPr>
                <w:noProof/>
                <w:webHidden/>
              </w:rPr>
              <w:fldChar w:fldCharType="begin"/>
            </w:r>
            <w:r w:rsidR="0057065A">
              <w:rPr>
                <w:noProof/>
                <w:webHidden/>
              </w:rPr>
              <w:instrText xml:space="preserve"> PAGEREF _Toc107488162 \h </w:instrText>
            </w:r>
            <w:r w:rsidR="0057065A">
              <w:rPr>
                <w:noProof/>
                <w:webHidden/>
              </w:rPr>
            </w:r>
            <w:r w:rsidR="0057065A">
              <w:rPr>
                <w:noProof/>
                <w:webHidden/>
              </w:rPr>
              <w:fldChar w:fldCharType="separate"/>
            </w:r>
            <w:r w:rsidR="00D06AA1">
              <w:rPr>
                <w:noProof/>
                <w:webHidden/>
              </w:rPr>
              <w:t>11</w:t>
            </w:r>
            <w:r w:rsidR="0057065A">
              <w:rPr>
                <w:noProof/>
                <w:webHidden/>
              </w:rPr>
              <w:fldChar w:fldCharType="end"/>
            </w:r>
          </w:hyperlink>
        </w:p>
        <w:p w14:paraId="4CFE4131" w14:textId="0AEFADFF" w:rsidR="0057065A" w:rsidRDefault="00000000">
          <w:pPr>
            <w:pStyle w:val="Verzeichnis1"/>
            <w:tabs>
              <w:tab w:val="right" w:leader="dot" w:pos="9062"/>
            </w:tabs>
            <w:rPr>
              <w:rFonts w:eastAsiaTheme="minorEastAsia"/>
              <w:noProof/>
              <w:lang w:val="de-AT" w:eastAsia="de-AT"/>
            </w:rPr>
          </w:pPr>
          <w:hyperlink r:id="rId14" w:anchor="_Toc107488164" w:history="1">
            <w:r w:rsidR="0057065A" w:rsidRPr="00C812B4">
              <w:rPr>
                <w:rStyle w:val="Hyperlink"/>
                <w:rFonts w:ascii="Segoe Print" w:hAnsi="Segoe Print"/>
                <w:noProof/>
                <w:lang w:val="de-AT"/>
              </w:rPr>
              <w:t>Pädagogische Qualität</w:t>
            </w:r>
            <w:r w:rsidR="0057065A">
              <w:rPr>
                <w:noProof/>
                <w:webHidden/>
              </w:rPr>
              <w:tab/>
            </w:r>
            <w:r w:rsidR="0057065A">
              <w:rPr>
                <w:noProof/>
                <w:webHidden/>
              </w:rPr>
              <w:fldChar w:fldCharType="begin"/>
            </w:r>
            <w:r w:rsidR="0057065A">
              <w:rPr>
                <w:noProof/>
                <w:webHidden/>
              </w:rPr>
              <w:instrText xml:space="preserve"> PAGEREF _Toc107488164 \h </w:instrText>
            </w:r>
            <w:r w:rsidR="0057065A">
              <w:rPr>
                <w:noProof/>
                <w:webHidden/>
              </w:rPr>
            </w:r>
            <w:r w:rsidR="0057065A">
              <w:rPr>
                <w:noProof/>
                <w:webHidden/>
              </w:rPr>
              <w:fldChar w:fldCharType="separate"/>
            </w:r>
            <w:r w:rsidR="00D06AA1">
              <w:rPr>
                <w:noProof/>
                <w:webHidden/>
              </w:rPr>
              <w:t>12</w:t>
            </w:r>
            <w:r w:rsidR="0057065A">
              <w:rPr>
                <w:noProof/>
                <w:webHidden/>
              </w:rPr>
              <w:fldChar w:fldCharType="end"/>
            </w:r>
          </w:hyperlink>
        </w:p>
        <w:p w14:paraId="5117CAAB" w14:textId="26DAE538" w:rsidR="0057065A" w:rsidRDefault="00000000">
          <w:pPr>
            <w:pStyle w:val="Verzeichnis2"/>
            <w:tabs>
              <w:tab w:val="right" w:leader="dot" w:pos="9062"/>
            </w:tabs>
            <w:rPr>
              <w:rFonts w:eastAsiaTheme="minorEastAsia"/>
              <w:noProof/>
              <w:lang w:val="de-AT" w:eastAsia="de-AT"/>
            </w:rPr>
          </w:pPr>
          <w:hyperlink r:id="rId15" w:anchor="_Toc107488165" w:history="1">
            <w:r w:rsidR="0057065A" w:rsidRPr="00C812B4">
              <w:rPr>
                <w:rStyle w:val="Hyperlink"/>
                <w:rFonts w:ascii="Comic Sans MS" w:hAnsi="Comic Sans MS"/>
                <w:noProof/>
                <w:lang w:val="de-AT"/>
              </w:rPr>
              <w:t>Bildungsbereiche</w:t>
            </w:r>
            <w:r w:rsidR="0057065A">
              <w:rPr>
                <w:noProof/>
                <w:webHidden/>
              </w:rPr>
              <w:tab/>
            </w:r>
            <w:r w:rsidR="0057065A">
              <w:rPr>
                <w:noProof/>
                <w:webHidden/>
              </w:rPr>
              <w:fldChar w:fldCharType="begin"/>
            </w:r>
            <w:r w:rsidR="0057065A">
              <w:rPr>
                <w:noProof/>
                <w:webHidden/>
              </w:rPr>
              <w:instrText xml:space="preserve"> PAGEREF _Toc107488165 \h </w:instrText>
            </w:r>
            <w:r w:rsidR="0057065A">
              <w:rPr>
                <w:noProof/>
                <w:webHidden/>
              </w:rPr>
            </w:r>
            <w:r w:rsidR="0057065A">
              <w:rPr>
                <w:noProof/>
                <w:webHidden/>
              </w:rPr>
              <w:fldChar w:fldCharType="separate"/>
            </w:r>
            <w:r w:rsidR="00D06AA1">
              <w:rPr>
                <w:noProof/>
                <w:webHidden/>
              </w:rPr>
              <w:t>12</w:t>
            </w:r>
            <w:r w:rsidR="0057065A">
              <w:rPr>
                <w:noProof/>
                <w:webHidden/>
              </w:rPr>
              <w:fldChar w:fldCharType="end"/>
            </w:r>
          </w:hyperlink>
        </w:p>
        <w:p w14:paraId="18C6E21B" w14:textId="0D02FCE2" w:rsidR="0057065A" w:rsidRDefault="00000000">
          <w:pPr>
            <w:pStyle w:val="Verzeichnis2"/>
            <w:tabs>
              <w:tab w:val="right" w:leader="dot" w:pos="9062"/>
            </w:tabs>
            <w:rPr>
              <w:rFonts w:eastAsiaTheme="minorEastAsia"/>
              <w:noProof/>
              <w:lang w:val="de-AT" w:eastAsia="de-AT"/>
            </w:rPr>
          </w:pPr>
          <w:hyperlink w:anchor="_Toc107488166" w:history="1">
            <w:r w:rsidR="0057065A" w:rsidRPr="00C812B4">
              <w:rPr>
                <w:rStyle w:val="Hyperlink"/>
                <w:rFonts w:ascii="Comic Sans MS" w:hAnsi="Comic Sans MS"/>
                <w:noProof/>
              </w:rPr>
              <w:t xml:space="preserve"> </w:t>
            </w:r>
            <w:r w:rsidR="0057065A" w:rsidRPr="00C812B4">
              <w:rPr>
                <w:rStyle w:val="Hyperlink"/>
                <w:rFonts w:ascii="Segoe Print" w:hAnsi="Segoe Print"/>
                <w:noProof/>
              </w:rPr>
              <w:t>Beobachtung und Dokumentation</w:t>
            </w:r>
            <w:r w:rsidR="0057065A">
              <w:rPr>
                <w:noProof/>
                <w:webHidden/>
              </w:rPr>
              <w:tab/>
            </w:r>
            <w:r w:rsidR="0057065A">
              <w:rPr>
                <w:noProof/>
                <w:webHidden/>
              </w:rPr>
              <w:fldChar w:fldCharType="begin"/>
            </w:r>
            <w:r w:rsidR="0057065A">
              <w:rPr>
                <w:noProof/>
                <w:webHidden/>
              </w:rPr>
              <w:instrText xml:space="preserve"> PAGEREF _Toc107488166 \h </w:instrText>
            </w:r>
            <w:r w:rsidR="0057065A">
              <w:rPr>
                <w:noProof/>
                <w:webHidden/>
              </w:rPr>
            </w:r>
            <w:r w:rsidR="0057065A">
              <w:rPr>
                <w:noProof/>
                <w:webHidden/>
              </w:rPr>
              <w:fldChar w:fldCharType="separate"/>
            </w:r>
            <w:r w:rsidR="00D06AA1">
              <w:rPr>
                <w:noProof/>
                <w:webHidden/>
              </w:rPr>
              <w:t>13</w:t>
            </w:r>
            <w:r w:rsidR="0057065A">
              <w:rPr>
                <w:noProof/>
                <w:webHidden/>
              </w:rPr>
              <w:fldChar w:fldCharType="end"/>
            </w:r>
          </w:hyperlink>
        </w:p>
        <w:p w14:paraId="20DCF370" w14:textId="56B7C8C0" w:rsidR="0057065A" w:rsidRDefault="00000000">
          <w:pPr>
            <w:pStyle w:val="Verzeichnis1"/>
            <w:tabs>
              <w:tab w:val="right" w:leader="dot" w:pos="9062"/>
            </w:tabs>
            <w:rPr>
              <w:rFonts w:eastAsiaTheme="minorEastAsia"/>
              <w:noProof/>
              <w:lang w:val="de-AT" w:eastAsia="de-AT"/>
            </w:rPr>
          </w:pPr>
          <w:hyperlink w:anchor="_Toc107488167" w:history="1">
            <w:r w:rsidR="0057065A" w:rsidRPr="00C812B4">
              <w:rPr>
                <w:rStyle w:val="Hyperlink"/>
                <w:rFonts w:ascii="Segoe Print" w:hAnsi="Segoe Print"/>
                <w:noProof/>
              </w:rPr>
              <w:t>Unsere Strukturen</w:t>
            </w:r>
            <w:r w:rsidR="0057065A">
              <w:rPr>
                <w:noProof/>
                <w:webHidden/>
              </w:rPr>
              <w:tab/>
            </w:r>
            <w:r w:rsidR="0057065A">
              <w:rPr>
                <w:noProof/>
                <w:webHidden/>
              </w:rPr>
              <w:fldChar w:fldCharType="begin"/>
            </w:r>
            <w:r w:rsidR="0057065A">
              <w:rPr>
                <w:noProof/>
                <w:webHidden/>
              </w:rPr>
              <w:instrText xml:space="preserve"> PAGEREF _Toc107488167 \h </w:instrText>
            </w:r>
            <w:r w:rsidR="0057065A">
              <w:rPr>
                <w:noProof/>
                <w:webHidden/>
              </w:rPr>
            </w:r>
            <w:r w:rsidR="0057065A">
              <w:rPr>
                <w:noProof/>
                <w:webHidden/>
              </w:rPr>
              <w:fldChar w:fldCharType="separate"/>
            </w:r>
            <w:r w:rsidR="00D06AA1">
              <w:rPr>
                <w:noProof/>
                <w:webHidden/>
              </w:rPr>
              <w:t>14</w:t>
            </w:r>
            <w:r w:rsidR="0057065A">
              <w:rPr>
                <w:noProof/>
                <w:webHidden/>
              </w:rPr>
              <w:fldChar w:fldCharType="end"/>
            </w:r>
          </w:hyperlink>
        </w:p>
        <w:p w14:paraId="5773CA0E" w14:textId="27AA312C" w:rsidR="0057065A" w:rsidRDefault="00000000">
          <w:pPr>
            <w:pStyle w:val="Verzeichnis2"/>
            <w:tabs>
              <w:tab w:val="right" w:leader="dot" w:pos="9062"/>
            </w:tabs>
            <w:rPr>
              <w:rFonts w:eastAsiaTheme="minorEastAsia"/>
              <w:noProof/>
              <w:lang w:val="de-AT" w:eastAsia="de-AT"/>
            </w:rPr>
          </w:pPr>
          <w:hyperlink w:anchor="_Toc107488168" w:history="1">
            <w:r w:rsidR="0057065A" w:rsidRPr="00C812B4">
              <w:rPr>
                <w:rStyle w:val="Hyperlink"/>
                <w:rFonts w:ascii="Comic Sans MS" w:hAnsi="Comic Sans MS"/>
                <w:noProof/>
              </w:rPr>
              <w:t>Unser Tagesablauf</w:t>
            </w:r>
            <w:r w:rsidR="0057065A">
              <w:rPr>
                <w:noProof/>
                <w:webHidden/>
              </w:rPr>
              <w:tab/>
            </w:r>
            <w:r w:rsidR="0057065A">
              <w:rPr>
                <w:noProof/>
                <w:webHidden/>
              </w:rPr>
              <w:fldChar w:fldCharType="begin"/>
            </w:r>
            <w:r w:rsidR="0057065A">
              <w:rPr>
                <w:noProof/>
                <w:webHidden/>
              </w:rPr>
              <w:instrText xml:space="preserve"> PAGEREF _Toc107488168 \h </w:instrText>
            </w:r>
            <w:r w:rsidR="0057065A">
              <w:rPr>
                <w:noProof/>
                <w:webHidden/>
              </w:rPr>
            </w:r>
            <w:r w:rsidR="0057065A">
              <w:rPr>
                <w:noProof/>
                <w:webHidden/>
              </w:rPr>
              <w:fldChar w:fldCharType="separate"/>
            </w:r>
            <w:r w:rsidR="00D06AA1">
              <w:rPr>
                <w:noProof/>
                <w:webHidden/>
              </w:rPr>
              <w:t>14</w:t>
            </w:r>
            <w:r w:rsidR="0057065A">
              <w:rPr>
                <w:noProof/>
                <w:webHidden/>
              </w:rPr>
              <w:fldChar w:fldCharType="end"/>
            </w:r>
          </w:hyperlink>
        </w:p>
        <w:p w14:paraId="0672D8CC" w14:textId="28E20F1A" w:rsidR="0057065A" w:rsidRDefault="00000000">
          <w:pPr>
            <w:pStyle w:val="Verzeichnis2"/>
            <w:tabs>
              <w:tab w:val="right" w:leader="dot" w:pos="9062"/>
            </w:tabs>
            <w:rPr>
              <w:rFonts w:eastAsiaTheme="minorEastAsia"/>
              <w:noProof/>
              <w:lang w:val="de-AT" w:eastAsia="de-AT"/>
            </w:rPr>
          </w:pPr>
          <w:hyperlink r:id="rId16" w:anchor="_Toc107488170" w:history="1">
            <w:r w:rsidR="0057065A" w:rsidRPr="00C812B4">
              <w:rPr>
                <w:rStyle w:val="Hyperlink"/>
                <w:rFonts w:ascii="Comic Sans MS" w:hAnsi="Comic Sans MS"/>
                <w:noProof/>
              </w:rPr>
              <w:t>Unsere Eingewöhnung</w:t>
            </w:r>
            <w:r w:rsidR="0057065A">
              <w:rPr>
                <w:noProof/>
                <w:webHidden/>
              </w:rPr>
              <w:tab/>
            </w:r>
            <w:r w:rsidR="0057065A">
              <w:rPr>
                <w:noProof/>
                <w:webHidden/>
              </w:rPr>
              <w:fldChar w:fldCharType="begin"/>
            </w:r>
            <w:r w:rsidR="0057065A">
              <w:rPr>
                <w:noProof/>
                <w:webHidden/>
              </w:rPr>
              <w:instrText xml:space="preserve"> PAGEREF _Toc107488170 \h </w:instrText>
            </w:r>
            <w:r w:rsidR="0057065A">
              <w:rPr>
                <w:noProof/>
                <w:webHidden/>
              </w:rPr>
            </w:r>
            <w:r w:rsidR="0057065A">
              <w:rPr>
                <w:noProof/>
                <w:webHidden/>
              </w:rPr>
              <w:fldChar w:fldCharType="separate"/>
            </w:r>
            <w:r w:rsidR="00D06AA1">
              <w:rPr>
                <w:noProof/>
                <w:webHidden/>
              </w:rPr>
              <w:t>15</w:t>
            </w:r>
            <w:r w:rsidR="0057065A">
              <w:rPr>
                <w:noProof/>
                <w:webHidden/>
              </w:rPr>
              <w:fldChar w:fldCharType="end"/>
            </w:r>
          </w:hyperlink>
        </w:p>
        <w:p w14:paraId="6569EFEF" w14:textId="172FC4B6" w:rsidR="0057065A" w:rsidRDefault="00000000">
          <w:pPr>
            <w:pStyle w:val="Verzeichnis2"/>
            <w:tabs>
              <w:tab w:val="right" w:leader="dot" w:pos="9062"/>
            </w:tabs>
            <w:rPr>
              <w:rFonts w:eastAsiaTheme="minorEastAsia"/>
              <w:noProof/>
              <w:lang w:val="de-AT" w:eastAsia="de-AT"/>
            </w:rPr>
          </w:pPr>
          <w:hyperlink w:anchor="_Toc107488172" w:history="1">
            <w:r w:rsidR="0057065A" w:rsidRPr="00C812B4">
              <w:rPr>
                <w:rStyle w:val="Hyperlink"/>
                <w:rFonts w:ascii="Comic Sans MS" w:hAnsi="Comic Sans MS"/>
                <w:noProof/>
              </w:rPr>
              <w:t>Regelung bei Krankheitsfall</w:t>
            </w:r>
            <w:r w:rsidR="0057065A">
              <w:rPr>
                <w:noProof/>
                <w:webHidden/>
              </w:rPr>
              <w:tab/>
            </w:r>
            <w:r w:rsidR="0057065A">
              <w:rPr>
                <w:noProof/>
                <w:webHidden/>
              </w:rPr>
              <w:fldChar w:fldCharType="begin"/>
            </w:r>
            <w:r w:rsidR="0057065A">
              <w:rPr>
                <w:noProof/>
                <w:webHidden/>
              </w:rPr>
              <w:instrText xml:space="preserve"> PAGEREF _Toc107488172 \h </w:instrText>
            </w:r>
            <w:r w:rsidR="0057065A">
              <w:rPr>
                <w:noProof/>
                <w:webHidden/>
              </w:rPr>
            </w:r>
            <w:r w:rsidR="0057065A">
              <w:rPr>
                <w:noProof/>
                <w:webHidden/>
              </w:rPr>
              <w:fldChar w:fldCharType="separate"/>
            </w:r>
            <w:r w:rsidR="00D06AA1">
              <w:rPr>
                <w:noProof/>
                <w:webHidden/>
              </w:rPr>
              <w:t>15</w:t>
            </w:r>
            <w:r w:rsidR="0057065A">
              <w:rPr>
                <w:noProof/>
                <w:webHidden/>
              </w:rPr>
              <w:fldChar w:fldCharType="end"/>
            </w:r>
          </w:hyperlink>
        </w:p>
        <w:p w14:paraId="4ECCD771" w14:textId="1B6F566B" w:rsidR="0057065A" w:rsidRDefault="00000000">
          <w:pPr>
            <w:pStyle w:val="Verzeichnis2"/>
            <w:tabs>
              <w:tab w:val="right" w:leader="dot" w:pos="9062"/>
            </w:tabs>
            <w:rPr>
              <w:rFonts w:eastAsiaTheme="minorEastAsia"/>
              <w:noProof/>
              <w:lang w:val="de-AT" w:eastAsia="de-AT"/>
            </w:rPr>
          </w:pPr>
          <w:hyperlink w:anchor="_Toc107488176" w:history="1">
            <w:r w:rsidR="0057065A" w:rsidRPr="00C812B4">
              <w:rPr>
                <w:rStyle w:val="Hyperlink"/>
                <w:rFonts w:ascii="Comic Sans MS" w:hAnsi="Comic Sans MS"/>
                <w:noProof/>
              </w:rPr>
              <w:t>Regelung bei Krankheitsfall</w:t>
            </w:r>
            <w:r w:rsidR="0057065A">
              <w:rPr>
                <w:noProof/>
                <w:webHidden/>
              </w:rPr>
              <w:tab/>
            </w:r>
            <w:r w:rsidR="0057065A">
              <w:rPr>
                <w:noProof/>
                <w:webHidden/>
              </w:rPr>
              <w:fldChar w:fldCharType="begin"/>
            </w:r>
            <w:r w:rsidR="0057065A">
              <w:rPr>
                <w:noProof/>
                <w:webHidden/>
              </w:rPr>
              <w:instrText xml:space="preserve"> PAGEREF _Toc107488176 \h </w:instrText>
            </w:r>
            <w:r w:rsidR="0057065A">
              <w:rPr>
                <w:noProof/>
                <w:webHidden/>
              </w:rPr>
            </w:r>
            <w:r w:rsidR="0057065A">
              <w:rPr>
                <w:noProof/>
                <w:webHidden/>
              </w:rPr>
              <w:fldChar w:fldCharType="separate"/>
            </w:r>
            <w:r w:rsidR="00D06AA1">
              <w:rPr>
                <w:noProof/>
                <w:webHidden/>
              </w:rPr>
              <w:t>16</w:t>
            </w:r>
            <w:r w:rsidR="0057065A">
              <w:rPr>
                <w:noProof/>
                <w:webHidden/>
              </w:rPr>
              <w:fldChar w:fldCharType="end"/>
            </w:r>
          </w:hyperlink>
        </w:p>
        <w:p w14:paraId="63297488" w14:textId="23A7E879" w:rsidR="0057065A" w:rsidRDefault="00000000">
          <w:pPr>
            <w:pStyle w:val="Verzeichnis2"/>
            <w:tabs>
              <w:tab w:val="right" w:leader="dot" w:pos="9062"/>
            </w:tabs>
            <w:rPr>
              <w:rFonts w:eastAsiaTheme="minorEastAsia"/>
              <w:noProof/>
              <w:lang w:val="de-AT" w:eastAsia="de-AT"/>
            </w:rPr>
          </w:pPr>
          <w:hyperlink w:anchor="_Toc107488178" w:history="1">
            <w:r w:rsidR="0057065A" w:rsidRPr="00C812B4">
              <w:rPr>
                <w:rStyle w:val="Hyperlink"/>
                <w:rFonts w:ascii="Comic Sans MS" w:hAnsi="Comic Sans MS"/>
                <w:noProof/>
              </w:rPr>
              <w:t>Feste</w:t>
            </w:r>
            <w:r w:rsidR="0057065A">
              <w:rPr>
                <w:noProof/>
                <w:webHidden/>
              </w:rPr>
              <w:tab/>
            </w:r>
            <w:r w:rsidR="0057065A">
              <w:rPr>
                <w:noProof/>
                <w:webHidden/>
              </w:rPr>
              <w:fldChar w:fldCharType="begin"/>
            </w:r>
            <w:r w:rsidR="0057065A">
              <w:rPr>
                <w:noProof/>
                <w:webHidden/>
              </w:rPr>
              <w:instrText xml:space="preserve"> PAGEREF _Toc107488178 \h </w:instrText>
            </w:r>
            <w:r w:rsidR="0057065A">
              <w:rPr>
                <w:noProof/>
                <w:webHidden/>
              </w:rPr>
            </w:r>
            <w:r w:rsidR="0057065A">
              <w:rPr>
                <w:noProof/>
                <w:webHidden/>
              </w:rPr>
              <w:fldChar w:fldCharType="separate"/>
            </w:r>
            <w:r w:rsidR="00D06AA1">
              <w:rPr>
                <w:noProof/>
                <w:webHidden/>
              </w:rPr>
              <w:t>16</w:t>
            </w:r>
            <w:r w:rsidR="0057065A">
              <w:rPr>
                <w:noProof/>
                <w:webHidden/>
              </w:rPr>
              <w:fldChar w:fldCharType="end"/>
            </w:r>
          </w:hyperlink>
        </w:p>
        <w:p w14:paraId="48687FC4" w14:textId="1AE8A500" w:rsidR="0057065A" w:rsidRDefault="00000000">
          <w:pPr>
            <w:pStyle w:val="Verzeichnis2"/>
            <w:tabs>
              <w:tab w:val="right" w:leader="dot" w:pos="9062"/>
            </w:tabs>
            <w:rPr>
              <w:rFonts w:eastAsiaTheme="minorEastAsia"/>
              <w:noProof/>
              <w:lang w:val="de-AT" w:eastAsia="de-AT"/>
            </w:rPr>
          </w:pPr>
          <w:hyperlink w:anchor="_Toc107488179" w:history="1">
            <w:r w:rsidR="0057065A" w:rsidRPr="00C812B4">
              <w:rPr>
                <w:rStyle w:val="Hyperlink"/>
                <w:rFonts w:ascii="Comic Sans MS" w:hAnsi="Comic Sans MS"/>
                <w:noProof/>
              </w:rPr>
              <w:t>Ausflüge</w:t>
            </w:r>
            <w:r w:rsidR="0057065A">
              <w:rPr>
                <w:noProof/>
                <w:webHidden/>
              </w:rPr>
              <w:tab/>
            </w:r>
            <w:r w:rsidR="0057065A">
              <w:rPr>
                <w:noProof/>
                <w:webHidden/>
              </w:rPr>
              <w:fldChar w:fldCharType="begin"/>
            </w:r>
            <w:r w:rsidR="0057065A">
              <w:rPr>
                <w:noProof/>
                <w:webHidden/>
              </w:rPr>
              <w:instrText xml:space="preserve"> PAGEREF _Toc107488179 \h </w:instrText>
            </w:r>
            <w:r w:rsidR="0057065A">
              <w:rPr>
                <w:noProof/>
                <w:webHidden/>
              </w:rPr>
            </w:r>
            <w:r w:rsidR="0057065A">
              <w:rPr>
                <w:noProof/>
                <w:webHidden/>
              </w:rPr>
              <w:fldChar w:fldCharType="separate"/>
            </w:r>
            <w:r w:rsidR="00D06AA1">
              <w:rPr>
                <w:noProof/>
                <w:webHidden/>
              </w:rPr>
              <w:t>16</w:t>
            </w:r>
            <w:r w:rsidR="0057065A">
              <w:rPr>
                <w:noProof/>
                <w:webHidden/>
              </w:rPr>
              <w:fldChar w:fldCharType="end"/>
            </w:r>
          </w:hyperlink>
        </w:p>
        <w:p w14:paraId="7C795CE2" w14:textId="51860E70" w:rsidR="0057065A" w:rsidRDefault="00000000">
          <w:pPr>
            <w:pStyle w:val="Verzeichnis1"/>
            <w:tabs>
              <w:tab w:val="right" w:leader="dot" w:pos="9062"/>
            </w:tabs>
            <w:rPr>
              <w:rFonts w:eastAsiaTheme="minorEastAsia"/>
              <w:noProof/>
              <w:lang w:val="de-AT" w:eastAsia="de-AT"/>
            </w:rPr>
          </w:pPr>
          <w:hyperlink r:id="rId17" w:anchor="_Toc107488181" w:history="1">
            <w:r w:rsidR="0057065A" w:rsidRPr="00C812B4">
              <w:rPr>
                <w:rStyle w:val="Hyperlink"/>
                <w:rFonts w:ascii="Segoe Print" w:hAnsi="Segoe Print"/>
                <w:noProof/>
                <w:lang w:val="de-AT"/>
              </w:rPr>
              <w:t>Quellenverzeichnis</w:t>
            </w:r>
            <w:r w:rsidR="0057065A">
              <w:rPr>
                <w:noProof/>
                <w:webHidden/>
              </w:rPr>
              <w:tab/>
            </w:r>
            <w:r w:rsidR="0057065A">
              <w:rPr>
                <w:noProof/>
                <w:webHidden/>
              </w:rPr>
              <w:fldChar w:fldCharType="begin"/>
            </w:r>
            <w:r w:rsidR="0057065A">
              <w:rPr>
                <w:noProof/>
                <w:webHidden/>
              </w:rPr>
              <w:instrText xml:space="preserve"> PAGEREF _Toc107488181 \h </w:instrText>
            </w:r>
            <w:r w:rsidR="0057065A">
              <w:rPr>
                <w:noProof/>
                <w:webHidden/>
              </w:rPr>
            </w:r>
            <w:r w:rsidR="0057065A">
              <w:rPr>
                <w:noProof/>
                <w:webHidden/>
              </w:rPr>
              <w:fldChar w:fldCharType="separate"/>
            </w:r>
            <w:r w:rsidR="00D06AA1">
              <w:rPr>
                <w:noProof/>
                <w:webHidden/>
              </w:rPr>
              <w:t>17</w:t>
            </w:r>
            <w:r w:rsidR="0057065A">
              <w:rPr>
                <w:noProof/>
                <w:webHidden/>
              </w:rPr>
              <w:fldChar w:fldCharType="end"/>
            </w:r>
          </w:hyperlink>
        </w:p>
        <w:p w14:paraId="00F45AE1" w14:textId="56ED47E8" w:rsidR="00EA08DF" w:rsidRDefault="00EA08DF">
          <w:r>
            <w:rPr>
              <w:b/>
              <w:bCs/>
            </w:rPr>
            <w:fldChar w:fldCharType="end"/>
          </w:r>
        </w:p>
      </w:sdtContent>
    </w:sdt>
    <w:p w14:paraId="394F1D37" w14:textId="4ED592FB" w:rsidR="00A17819" w:rsidRDefault="00A17819"/>
    <w:p w14:paraId="2B2098A8" w14:textId="1DD8698A" w:rsidR="00710092" w:rsidRPr="00F30A8A" w:rsidRDefault="00933563" w:rsidP="009149AC">
      <w:pPr>
        <w:pStyle w:val="berschrift1"/>
        <w:ind w:left="2124"/>
        <w:rPr>
          <w:rFonts w:ascii="Segoe Print" w:hAnsi="Segoe Print"/>
        </w:rPr>
      </w:pPr>
      <w:bookmarkStart w:id="0" w:name="_Toc107488139"/>
      <w:r>
        <w:rPr>
          <w:rFonts w:ascii="Segoe Print" w:hAnsi="Segoe Print"/>
          <w:noProof/>
        </w:rPr>
        <w:lastRenderedPageBreak/>
        <mc:AlternateContent>
          <mc:Choice Requires="wps">
            <w:drawing>
              <wp:anchor distT="0" distB="0" distL="114300" distR="114300" simplePos="0" relativeHeight="251683840" behindDoc="1" locked="0" layoutInCell="1" allowOverlap="1" wp14:anchorId="789E5E49" wp14:editId="29311142">
                <wp:simplePos x="0" y="0"/>
                <wp:positionH relativeFrom="margin">
                  <wp:posOffset>4782548</wp:posOffset>
                </wp:positionH>
                <wp:positionV relativeFrom="paragraph">
                  <wp:posOffset>-518795</wp:posOffset>
                </wp:positionV>
                <wp:extent cx="1623695" cy="9360000"/>
                <wp:effectExtent l="0" t="0" r="14605" b="12700"/>
                <wp:wrapNone/>
                <wp:docPr id="18" name="Textfeld 18"/>
                <wp:cNvGraphicFramePr/>
                <a:graphic xmlns:a="http://schemas.openxmlformats.org/drawingml/2006/main">
                  <a:graphicData uri="http://schemas.microsoft.com/office/word/2010/wordprocessingShape">
                    <wps:wsp>
                      <wps:cNvSpPr txBox="1"/>
                      <wps:spPr>
                        <a:xfrm>
                          <a:off x="0" y="0"/>
                          <a:ext cx="1623695" cy="9360000"/>
                        </a:xfrm>
                        <a:prstGeom prst="rect">
                          <a:avLst/>
                        </a:prstGeom>
                        <a:solidFill>
                          <a:srgbClr val="FFC000"/>
                        </a:solidFill>
                        <a:ln w="6350">
                          <a:solidFill>
                            <a:srgbClr val="FFC000"/>
                          </a:solidFill>
                        </a:ln>
                      </wps:spPr>
                      <wps:txbx>
                        <w:txbxContent>
                          <w:p w14:paraId="19F32CE2" w14:textId="39BC2058" w:rsidR="00322322" w:rsidRDefault="00322322" w:rsidP="00322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E5E49" id="Textfeld 18" o:spid="_x0000_s1029" type="#_x0000_t202" style="position:absolute;left:0;text-align:left;margin-left:376.6pt;margin-top:-40.85pt;width:127.85pt;height:737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" fillcolor="#ffc000" strokecolor="#ffc000" strokeweight=".5pt">
                <v:textbox>
                  <w:txbxContent>
                    <w:p w14:paraId="19F32CE2" w14:textId="39BC2058" w:rsidR="00322322" w:rsidRDefault="00322322" w:rsidP="00322322"/>
                  </w:txbxContent>
                </v:textbox>
                <w10:wrap anchorx="margin"/>
              </v:shape>
            </w:pict>
          </mc:Fallback>
        </mc:AlternateContent>
      </w:r>
      <w:r w:rsidR="00710092" w:rsidRPr="00F30A8A">
        <w:rPr>
          <w:rFonts w:ascii="Segoe Print" w:hAnsi="Segoe Print"/>
        </w:rPr>
        <w:t>Vorwort</w:t>
      </w:r>
      <w:bookmarkEnd w:id="0"/>
    </w:p>
    <w:p w14:paraId="1C8D2386" w14:textId="70AF4B6A" w:rsidR="00EA08DF" w:rsidRPr="00F30A8A" w:rsidRDefault="007C1C96" w:rsidP="009149AC">
      <w:pPr>
        <w:pStyle w:val="berschrift2"/>
        <w:ind w:left="1416"/>
        <w:rPr>
          <w:rFonts w:ascii="Comic Sans MS" w:hAnsi="Comic Sans MS"/>
        </w:rPr>
      </w:pPr>
      <w:bookmarkStart w:id="1" w:name="_Toc107488140"/>
      <w:r>
        <w:rPr>
          <w:noProof/>
        </w:rPr>
        <mc:AlternateContent>
          <mc:Choice Requires="wps">
            <w:drawing>
              <wp:anchor distT="0" distB="0" distL="114300" distR="114300" simplePos="0" relativeHeight="251687936" behindDoc="0" locked="0" layoutInCell="1" allowOverlap="1" wp14:anchorId="60C46D3F" wp14:editId="13929E90">
                <wp:simplePos x="0" y="0"/>
                <wp:positionH relativeFrom="column">
                  <wp:posOffset>-480695</wp:posOffset>
                </wp:positionH>
                <wp:positionV relativeFrom="paragraph">
                  <wp:posOffset>329565</wp:posOffset>
                </wp:positionV>
                <wp:extent cx="4772660" cy="7848600"/>
                <wp:effectExtent l="0" t="0" r="8890" b="0"/>
                <wp:wrapNone/>
                <wp:docPr id="9" name="Textfeld 9"/>
                <wp:cNvGraphicFramePr/>
                <a:graphic xmlns:a="http://schemas.openxmlformats.org/drawingml/2006/main">
                  <a:graphicData uri="http://schemas.microsoft.com/office/word/2010/wordprocessingShape">
                    <wps:wsp>
                      <wps:cNvSpPr txBox="1"/>
                      <wps:spPr>
                        <a:xfrm>
                          <a:off x="0" y="0"/>
                          <a:ext cx="4772660" cy="7848600"/>
                        </a:xfrm>
                        <a:prstGeom prst="rect">
                          <a:avLst/>
                        </a:prstGeom>
                        <a:solidFill>
                          <a:schemeClr val="lt1"/>
                        </a:solidFill>
                        <a:ln w="6350">
                          <a:noFill/>
                        </a:ln>
                      </wps:spPr>
                      <wps:txbx>
                        <w:txbxContent>
                          <w:p w14:paraId="2DCD2168" w14:textId="3327E218" w:rsidR="00FA52D0" w:rsidRPr="009149AC" w:rsidRDefault="00FA52D0">
                            <w:pPr>
                              <w:rPr>
                                <w:rFonts w:ascii="Comic Sans MS" w:hAnsi="Comic Sans MS"/>
                                <w:i/>
                                <w:iCs/>
                              </w:rPr>
                            </w:pPr>
                            <w:r w:rsidRPr="009149AC">
                              <w:rPr>
                                <w:rFonts w:ascii="Comic Sans MS" w:hAnsi="Comic Sans MS"/>
                                <w:i/>
                                <w:iCs/>
                              </w:rPr>
                              <w:t>„Was man als Kind geliebt hat, bleibt im Besitz des Herzens bis ins hohe Alter.“ (Khalil Gibran)</w:t>
                            </w:r>
                          </w:p>
                          <w:p w14:paraId="1C198E49" w14:textId="4D0A9121" w:rsidR="00FA52D0" w:rsidRPr="009149AC" w:rsidRDefault="00907D9D">
                            <w:pPr>
                              <w:rPr>
                                <w:rFonts w:ascii="Comic Sans MS" w:hAnsi="Comic Sans MS"/>
                              </w:rPr>
                            </w:pPr>
                            <w:r w:rsidRPr="009149AC">
                              <w:rPr>
                                <w:rFonts w:ascii="Comic Sans MS" w:hAnsi="Comic Sans MS"/>
                              </w:rPr>
                              <w:t>Wenn Sie diese Zeilen lesen, stehen sie wahrscheinlich vor der Entscheidung, Ihr Kind zum ersten Mal aus Ihrer Obhut zu entlassen und unserem Kinderkrippenteam für einige Stunden anzuvertrauen.</w:t>
                            </w:r>
                          </w:p>
                          <w:p w14:paraId="296E7994" w14:textId="585A588E" w:rsidR="00907D9D" w:rsidRPr="009149AC" w:rsidRDefault="00907D9D">
                            <w:pPr>
                              <w:rPr>
                                <w:rFonts w:ascii="Comic Sans MS" w:hAnsi="Comic Sans MS"/>
                              </w:rPr>
                            </w:pPr>
                            <w:r w:rsidRPr="009149AC">
                              <w:rPr>
                                <w:rFonts w:ascii="Comic Sans MS" w:hAnsi="Comic Sans MS"/>
                              </w:rPr>
                              <w:t xml:space="preserve">Dieser Schritt ist gewiss kein </w:t>
                            </w:r>
                            <w:r w:rsidR="004C4CCF">
                              <w:rPr>
                                <w:rFonts w:ascii="Comic Sans MS" w:hAnsi="Comic Sans MS"/>
                              </w:rPr>
                              <w:t>l</w:t>
                            </w:r>
                            <w:r w:rsidRPr="009149AC">
                              <w:rPr>
                                <w:rFonts w:ascii="Comic Sans MS" w:hAnsi="Comic Sans MS"/>
                              </w:rPr>
                              <w:t>eichter, jedoch bin ich davon überzeugt, dass wir in der Gemeinde Tillm</w:t>
                            </w:r>
                            <w:r w:rsidR="00DC50AD">
                              <w:rPr>
                                <w:rFonts w:ascii="Comic Sans MS" w:hAnsi="Comic Sans MS"/>
                              </w:rPr>
                              <w:t>it</w:t>
                            </w:r>
                            <w:r w:rsidRPr="009149AC">
                              <w:rPr>
                                <w:rFonts w:ascii="Comic Sans MS" w:hAnsi="Comic Sans MS"/>
                              </w:rPr>
                              <w:t xml:space="preserve">sch, gemeinsam mit unserem hochmotivierten und kompetenten Team an PädagogInnen und BetreuerInnen die besten </w:t>
                            </w:r>
                            <w:r w:rsidR="008600CA" w:rsidRPr="009149AC">
                              <w:rPr>
                                <w:rFonts w:ascii="Comic Sans MS" w:hAnsi="Comic Sans MS"/>
                              </w:rPr>
                              <w:t>Voraussetzungen</w:t>
                            </w:r>
                            <w:r w:rsidRPr="009149AC">
                              <w:rPr>
                                <w:rFonts w:ascii="Comic Sans MS" w:hAnsi="Comic Sans MS"/>
                              </w:rPr>
                              <w:t xml:space="preserve"> dafür geschaffen haben.</w:t>
                            </w:r>
                          </w:p>
                          <w:p w14:paraId="5DD7E47B" w14:textId="36DF57D5" w:rsidR="008600CA" w:rsidRPr="009149AC" w:rsidRDefault="00907D9D">
                            <w:pPr>
                              <w:rPr>
                                <w:rFonts w:ascii="Comic Sans MS" w:hAnsi="Comic Sans MS"/>
                              </w:rPr>
                            </w:pPr>
                            <w:r w:rsidRPr="009149AC">
                              <w:rPr>
                                <w:rFonts w:ascii="Comic Sans MS" w:hAnsi="Comic Sans MS"/>
                              </w:rPr>
                              <w:t xml:space="preserve">Durch die laufende Veränderung unserer Gesellschaft und die zunehmende </w:t>
                            </w:r>
                            <w:r w:rsidR="008600CA" w:rsidRPr="009149AC">
                              <w:rPr>
                                <w:rFonts w:ascii="Comic Sans MS" w:hAnsi="Comic Sans MS"/>
                              </w:rPr>
                              <w:t>Erwerbstätigkeit</w:t>
                            </w:r>
                            <w:r w:rsidRPr="009149AC">
                              <w:rPr>
                                <w:rFonts w:ascii="Comic Sans MS" w:hAnsi="Comic Sans MS"/>
                              </w:rPr>
                              <w:t xml:space="preserve"> der Eltern kommt unseren Kinderbetreuungseinrichtungen eine immer größere Bedeutung zu. Diesen Umstand haben wir, neben den Erziehungs- und </w:t>
                            </w:r>
                            <w:r w:rsidR="008600CA" w:rsidRPr="009149AC">
                              <w:rPr>
                                <w:rFonts w:ascii="Comic Sans MS" w:hAnsi="Comic Sans MS"/>
                              </w:rPr>
                              <w:t xml:space="preserve">Lernmethoden, auch mit der laufenden Erweiterung und Adaptierung unseres Hauses sowie der Anpassung der Aufnahmekriterien und der Öffnungszeiten </w:t>
                            </w:r>
                            <w:r w:rsidR="009149AC" w:rsidRPr="009149AC">
                              <w:rPr>
                                <w:rFonts w:ascii="Comic Sans MS" w:hAnsi="Comic Sans MS"/>
                              </w:rPr>
                              <w:t>Rechnung</w:t>
                            </w:r>
                            <w:r w:rsidR="008600CA" w:rsidRPr="009149AC">
                              <w:rPr>
                                <w:rFonts w:ascii="Comic Sans MS" w:hAnsi="Comic Sans MS"/>
                              </w:rPr>
                              <w:t xml:space="preserve"> getragen. </w:t>
                            </w:r>
                          </w:p>
                          <w:p w14:paraId="4B65A877" w14:textId="2B9D52D6" w:rsidR="008600CA" w:rsidRPr="009149AC" w:rsidRDefault="008600CA">
                            <w:pPr>
                              <w:rPr>
                                <w:rFonts w:ascii="Comic Sans MS" w:hAnsi="Comic Sans MS"/>
                              </w:rPr>
                            </w:pPr>
                            <w:r w:rsidRPr="009149AC">
                              <w:rPr>
                                <w:rFonts w:ascii="Comic Sans MS" w:hAnsi="Comic Sans MS"/>
                              </w:rPr>
                              <w:t xml:space="preserve">Unser Grundsatz ist stets, dass sich unsere Kinder, deren Eltern und Erziehungsberechtigte und unsere Mitarbeiter in der Kinderkrippe wohlfühlen. </w:t>
                            </w:r>
                          </w:p>
                          <w:p w14:paraId="4D7FA193" w14:textId="3D60479E" w:rsidR="008600CA" w:rsidRPr="009149AC" w:rsidRDefault="008600CA">
                            <w:pPr>
                              <w:rPr>
                                <w:rFonts w:ascii="Comic Sans MS" w:hAnsi="Comic Sans MS"/>
                              </w:rPr>
                            </w:pPr>
                            <w:r w:rsidRPr="009149AC">
                              <w:rPr>
                                <w:rFonts w:ascii="Comic Sans MS" w:hAnsi="Comic Sans MS"/>
                              </w:rPr>
                              <w:t>Diese Konzeption ist Grundlage und Leitlinie für die pädagogische Arbeit in unserer Bildungseinrichtung während einer besonders wichtigen Entwicklungsphase Ihres Kindes. So kann es Erfahrungen mit gleichaltrigen, jüngeren und älteren Kindern in der Gruppe sammeln und Werte des Zusammenlebens wie Freundschaft, Toleranz, Hilfsbereitschaft spielerisch erfahren und zu seiner individuellen Persönlichkeit heranwachen.</w:t>
                            </w:r>
                          </w:p>
                          <w:p w14:paraId="31A83AB6" w14:textId="2817F7D8" w:rsidR="008600CA" w:rsidRPr="009149AC" w:rsidRDefault="008600CA">
                            <w:pPr>
                              <w:rPr>
                                <w:rFonts w:ascii="Comic Sans MS" w:hAnsi="Comic Sans MS"/>
                              </w:rPr>
                            </w:pPr>
                            <w:r w:rsidRPr="009149AC">
                              <w:rPr>
                                <w:rFonts w:ascii="Comic Sans MS" w:hAnsi="Comic Sans MS"/>
                              </w:rPr>
                              <w:t xml:space="preserve">Unser </w:t>
                            </w:r>
                            <w:r w:rsidR="009149AC" w:rsidRPr="009149AC">
                              <w:rPr>
                                <w:rFonts w:ascii="Comic Sans MS" w:hAnsi="Comic Sans MS"/>
                              </w:rPr>
                              <w:t>engagiertes</w:t>
                            </w:r>
                            <w:r w:rsidRPr="009149AC">
                              <w:rPr>
                                <w:rFonts w:ascii="Comic Sans MS" w:hAnsi="Comic Sans MS"/>
                              </w:rPr>
                              <w:t xml:space="preserve"> Team ist Garant dafür, dass das pädagogische Konzept entsprechend umgesetzt wird, die ambitionierten Ziele mit Einfühlungsvermögen und Kompetenz erreicht werden und den Eltern und Erziehungsberechtigten stets ein offenes Ohr für Gespräche geboten wird.</w:t>
                            </w:r>
                          </w:p>
                          <w:p w14:paraId="16E6BE4A" w14:textId="0CDF0826" w:rsidR="008600CA" w:rsidRPr="009149AC" w:rsidRDefault="009149AC">
                            <w:pPr>
                              <w:rPr>
                                <w:rFonts w:ascii="Comic Sans MS" w:hAnsi="Comic Sans MS"/>
                              </w:rPr>
                            </w:pPr>
                            <w:r w:rsidRPr="009149AC">
                              <w:rPr>
                                <w:rFonts w:ascii="Comic Sans MS" w:hAnsi="Comic Sans MS"/>
                              </w:rPr>
                              <w:t>Herzlichst, Bürgermeister</w:t>
                            </w:r>
                          </w:p>
                          <w:p w14:paraId="63486482" w14:textId="0C7912D5" w:rsidR="009149AC" w:rsidRPr="009149AC" w:rsidRDefault="009149AC">
                            <w:pPr>
                              <w:rPr>
                                <w:rFonts w:ascii="Comic Sans MS" w:hAnsi="Comic Sans MS"/>
                              </w:rPr>
                            </w:pPr>
                            <w:r w:rsidRPr="009149AC">
                              <w:rPr>
                                <w:rFonts w:ascii="Comic Sans MS" w:hAnsi="Comic Sans MS"/>
                              </w:rPr>
                              <w:t>Walter Novak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46D3F" id="Textfeld 9" o:spid="_x0000_s1030" type="#_x0000_t202" style="position:absolute;left:0;text-align:left;margin-left:-37.85pt;margin-top:25.95pt;width:375.8pt;height:61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" fillcolor="white [3201]" stroked="f" strokeweight=".5pt">
                <v:textbox>
                  <w:txbxContent>
                    <w:p w14:paraId="2DCD2168" w14:textId="3327E218" w:rsidR="00FA52D0" w:rsidRPr="009149AC" w:rsidRDefault="00FA52D0">
                      <w:pPr>
                        <w:rPr>
                          <w:rFonts w:ascii="Comic Sans MS" w:hAnsi="Comic Sans MS"/>
                          <w:i/>
                          <w:iCs/>
                        </w:rPr>
                      </w:pPr>
                      <w:r w:rsidRPr="009149AC">
                        <w:rPr>
                          <w:rFonts w:ascii="Comic Sans MS" w:hAnsi="Comic Sans MS"/>
                          <w:i/>
                          <w:iCs/>
                        </w:rPr>
                        <w:t>„Was man als Kind geliebt hat, bleibt im Besitz des Herzens bis ins hohe Alter.“ (Khalil Gibran)</w:t>
                      </w:r>
                    </w:p>
                    <w:p w14:paraId="1C198E49" w14:textId="4D0A9121" w:rsidR="00FA52D0" w:rsidRPr="009149AC" w:rsidRDefault="00907D9D">
                      <w:pPr>
                        <w:rPr>
                          <w:rFonts w:ascii="Comic Sans MS" w:hAnsi="Comic Sans MS"/>
                        </w:rPr>
                      </w:pPr>
                      <w:r w:rsidRPr="009149AC">
                        <w:rPr>
                          <w:rFonts w:ascii="Comic Sans MS" w:hAnsi="Comic Sans MS"/>
                        </w:rPr>
                        <w:t>Wenn Sie diese Zeilen lesen, stehen sie wahrscheinlich vor der Entscheidung, Ihr Kind zum ersten Mal aus Ihrer Obhut zu entlassen und unserem Kinderkrippenteam für einige Stunden anzuvertrauen.</w:t>
                      </w:r>
                    </w:p>
                    <w:p w14:paraId="296E7994" w14:textId="585A588E" w:rsidR="00907D9D" w:rsidRPr="009149AC" w:rsidRDefault="00907D9D">
                      <w:pPr>
                        <w:rPr>
                          <w:rFonts w:ascii="Comic Sans MS" w:hAnsi="Comic Sans MS"/>
                        </w:rPr>
                      </w:pPr>
                      <w:r w:rsidRPr="009149AC">
                        <w:rPr>
                          <w:rFonts w:ascii="Comic Sans MS" w:hAnsi="Comic Sans MS"/>
                        </w:rPr>
                        <w:t xml:space="preserve">Dieser Schritt ist gewiss kein </w:t>
                      </w:r>
                      <w:r w:rsidR="004C4CCF">
                        <w:rPr>
                          <w:rFonts w:ascii="Comic Sans MS" w:hAnsi="Comic Sans MS"/>
                        </w:rPr>
                        <w:t>l</w:t>
                      </w:r>
                      <w:r w:rsidRPr="009149AC">
                        <w:rPr>
                          <w:rFonts w:ascii="Comic Sans MS" w:hAnsi="Comic Sans MS"/>
                        </w:rPr>
                        <w:t>eichter, jedoch bin ich davon überzeugt, dass wir in der Gemeinde Tillm</w:t>
                      </w:r>
                      <w:r w:rsidR="00DC50AD">
                        <w:rPr>
                          <w:rFonts w:ascii="Comic Sans MS" w:hAnsi="Comic Sans MS"/>
                        </w:rPr>
                        <w:t>it</w:t>
                      </w:r>
                      <w:r w:rsidRPr="009149AC">
                        <w:rPr>
                          <w:rFonts w:ascii="Comic Sans MS" w:hAnsi="Comic Sans MS"/>
                        </w:rPr>
                        <w:t xml:space="preserve">sch, gemeinsam mit unserem hochmotivierten und kompetenten Team an PädagogInnen und BetreuerInnen die besten </w:t>
                      </w:r>
                      <w:r w:rsidR="008600CA" w:rsidRPr="009149AC">
                        <w:rPr>
                          <w:rFonts w:ascii="Comic Sans MS" w:hAnsi="Comic Sans MS"/>
                        </w:rPr>
                        <w:t>Voraussetzungen</w:t>
                      </w:r>
                      <w:r w:rsidRPr="009149AC">
                        <w:rPr>
                          <w:rFonts w:ascii="Comic Sans MS" w:hAnsi="Comic Sans MS"/>
                        </w:rPr>
                        <w:t xml:space="preserve"> dafür geschaffen haben.</w:t>
                      </w:r>
                    </w:p>
                    <w:p w14:paraId="5DD7E47B" w14:textId="36DF57D5" w:rsidR="008600CA" w:rsidRPr="009149AC" w:rsidRDefault="00907D9D">
                      <w:pPr>
                        <w:rPr>
                          <w:rFonts w:ascii="Comic Sans MS" w:hAnsi="Comic Sans MS"/>
                        </w:rPr>
                      </w:pPr>
                      <w:r w:rsidRPr="009149AC">
                        <w:rPr>
                          <w:rFonts w:ascii="Comic Sans MS" w:hAnsi="Comic Sans MS"/>
                        </w:rPr>
                        <w:t xml:space="preserve">Durch die laufende Veränderung unserer Gesellschaft und die zunehmende </w:t>
                      </w:r>
                      <w:r w:rsidR="008600CA" w:rsidRPr="009149AC">
                        <w:rPr>
                          <w:rFonts w:ascii="Comic Sans MS" w:hAnsi="Comic Sans MS"/>
                        </w:rPr>
                        <w:t>Erwerbstätigkeit</w:t>
                      </w:r>
                      <w:r w:rsidRPr="009149AC">
                        <w:rPr>
                          <w:rFonts w:ascii="Comic Sans MS" w:hAnsi="Comic Sans MS"/>
                        </w:rPr>
                        <w:t xml:space="preserve"> der Eltern kommt unseren Kinderbetreuungseinrichtungen eine immer größere Bedeutung zu. Diesen Umstand haben wir, neben den Erziehungs- und </w:t>
                      </w:r>
                      <w:r w:rsidR="008600CA" w:rsidRPr="009149AC">
                        <w:rPr>
                          <w:rFonts w:ascii="Comic Sans MS" w:hAnsi="Comic Sans MS"/>
                        </w:rPr>
                        <w:t xml:space="preserve">Lernmethoden, auch mit der laufenden Erweiterung und Adaptierung unseres Hauses sowie der Anpassung der Aufnahmekriterien und der Öffnungszeiten </w:t>
                      </w:r>
                      <w:r w:rsidR="009149AC" w:rsidRPr="009149AC">
                        <w:rPr>
                          <w:rFonts w:ascii="Comic Sans MS" w:hAnsi="Comic Sans MS"/>
                        </w:rPr>
                        <w:t>Rechnung</w:t>
                      </w:r>
                      <w:r w:rsidR="008600CA" w:rsidRPr="009149AC">
                        <w:rPr>
                          <w:rFonts w:ascii="Comic Sans MS" w:hAnsi="Comic Sans MS"/>
                        </w:rPr>
                        <w:t xml:space="preserve"> getragen. </w:t>
                      </w:r>
                    </w:p>
                    <w:p w14:paraId="4B65A877" w14:textId="2B9D52D6" w:rsidR="008600CA" w:rsidRPr="009149AC" w:rsidRDefault="008600CA">
                      <w:pPr>
                        <w:rPr>
                          <w:rFonts w:ascii="Comic Sans MS" w:hAnsi="Comic Sans MS"/>
                        </w:rPr>
                      </w:pPr>
                      <w:r w:rsidRPr="009149AC">
                        <w:rPr>
                          <w:rFonts w:ascii="Comic Sans MS" w:hAnsi="Comic Sans MS"/>
                        </w:rPr>
                        <w:t xml:space="preserve">Unser Grundsatz ist stets, dass sich unsere Kinder, deren Eltern und Erziehungsberechtigte und unsere Mitarbeiter in der Kinderkrippe wohlfühlen. </w:t>
                      </w:r>
                    </w:p>
                    <w:p w14:paraId="4D7FA193" w14:textId="3D60479E" w:rsidR="008600CA" w:rsidRPr="009149AC" w:rsidRDefault="008600CA">
                      <w:pPr>
                        <w:rPr>
                          <w:rFonts w:ascii="Comic Sans MS" w:hAnsi="Comic Sans MS"/>
                        </w:rPr>
                      </w:pPr>
                      <w:r w:rsidRPr="009149AC">
                        <w:rPr>
                          <w:rFonts w:ascii="Comic Sans MS" w:hAnsi="Comic Sans MS"/>
                        </w:rPr>
                        <w:t>Diese Konzeption ist Grundlage und Leitlinie für die pädagogische Arbeit in unserer Bildungseinrichtung während einer besonders wichtigen Entwicklungsphase Ihres Kindes. So kann es Erfahrungen mit gleichaltrigen, jüngeren und älteren Kindern in der Gruppe sammeln und Werte des Zusammenlebens wie Freundschaft, Toleranz, Hilfsbereitschaft spielerisch erfahren und zu seiner individuellen Persönlichkeit heranwachen.</w:t>
                      </w:r>
                    </w:p>
                    <w:p w14:paraId="31A83AB6" w14:textId="2817F7D8" w:rsidR="008600CA" w:rsidRPr="009149AC" w:rsidRDefault="008600CA">
                      <w:pPr>
                        <w:rPr>
                          <w:rFonts w:ascii="Comic Sans MS" w:hAnsi="Comic Sans MS"/>
                        </w:rPr>
                      </w:pPr>
                      <w:r w:rsidRPr="009149AC">
                        <w:rPr>
                          <w:rFonts w:ascii="Comic Sans MS" w:hAnsi="Comic Sans MS"/>
                        </w:rPr>
                        <w:t xml:space="preserve">Unser </w:t>
                      </w:r>
                      <w:r w:rsidR="009149AC" w:rsidRPr="009149AC">
                        <w:rPr>
                          <w:rFonts w:ascii="Comic Sans MS" w:hAnsi="Comic Sans MS"/>
                        </w:rPr>
                        <w:t>engagiertes</w:t>
                      </w:r>
                      <w:r w:rsidRPr="009149AC">
                        <w:rPr>
                          <w:rFonts w:ascii="Comic Sans MS" w:hAnsi="Comic Sans MS"/>
                        </w:rPr>
                        <w:t xml:space="preserve"> Team ist Garant dafür, dass das pädagogische Konzept entsprechend umgesetzt wird, die ambitionierten Ziele mit Einfühlungsvermögen und Kompetenz erreicht werden und den Eltern und Erziehungsberechtigten stets ein offenes Ohr für Gespräche geboten wird.</w:t>
                      </w:r>
                    </w:p>
                    <w:p w14:paraId="16E6BE4A" w14:textId="0CDF0826" w:rsidR="008600CA" w:rsidRPr="009149AC" w:rsidRDefault="009149AC">
                      <w:pPr>
                        <w:rPr>
                          <w:rFonts w:ascii="Comic Sans MS" w:hAnsi="Comic Sans MS"/>
                        </w:rPr>
                      </w:pPr>
                      <w:r w:rsidRPr="009149AC">
                        <w:rPr>
                          <w:rFonts w:ascii="Comic Sans MS" w:hAnsi="Comic Sans MS"/>
                        </w:rPr>
                        <w:t>Herzlichst, Bürgermeister</w:t>
                      </w:r>
                    </w:p>
                    <w:p w14:paraId="63486482" w14:textId="0C7912D5" w:rsidR="009149AC" w:rsidRPr="009149AC" w:rsidRDefault="009149AC">
                      <w:pPr>
                        <w:rPr>
                          <w:rFonts w:ascii="Comic Sans MS" w:hAnsi="Comic Sans MS"/>
                        </w:rPr>
                      </w:pPr>
                      <w:r w:rsidRPr="009149AC">
                        <w:rPr>
                          <w:rFonts w:ascii="Comic Sans MS" w:hAnsi="Comic Sans MS"/>
                        </w:rPr>
                        <w:t>Walter Novak</w:t>
                      </w:r>
                    </w:p>
                  </w:txbxContent>
                </v:textbox>
              </v:shape>
            </w:pict>
          </mc:Fallback>
        </mc:AlternateContent>
      </w:r>
      <w:r w:rsidR="00A17819" w:rsidRPr="00F30A8A">
        <w:rPr>
          <w:rFonts w:ascii="Comic Sans MS" w:hAnsi="Comic Sans MS"/>
        </w:rPr>
        <w:t>Vorwort des Bürgermeisters</w:t>
      </w:r>
      <w:bookmarkEnd w:id="1"/>
    </w:p>
    <w:p w14:paraId="6D9891E3" w14:textId="4A13E68E" w:rsidR="00A17819" w:rsidRDefault="00A17819" w:rsidP="00A17819"/>
    <w:p w14:paraId="112192E0" w14:textId="4D963FA4" w:rsidR="00A17819" w:rsidRPr="00A17819" w:rsidRDefault="00A17819" w:rsidP="00A17819"/>
    <w:p w14:paraId="500C53F2" w14:textId="52FF6E35" w:rsidR="00A17819" w:rsidRPr="00A17819" w:rsidRDefault="00A17819" w:rsidP="00A17819"/>
    <w:p w14:paraId="03FD4A14" w14:textId="02DE3304" w:rsidR="00A17819" w:rsidRPr="00A17819" w:rsidRDefault="00933563" w:rsidP="00933563">
      <w:pPr>
        <w:tabs>
          <w:tab w:val="left" w:pos="6825"/>
        </w:tabs>
      </w:pPr>
      <w:r>
        <w:tab/>
      </w:r>
    </w:p>
    <w:p w14:paraId="270F889B" w14:textId="0B8D1B83" w:rsidR="00A17819" w:rsidRPr="00A17819" w:rsidRDefault="00A17819" w:rsidP="00A17819"/>
    <w:p w14:paraId="19F863A6" w14:textId="583C535C" w:rsidR="00A17819" w:rsidRPr="00A17819" w:rsidRDefault="00A17819" w:rsidP="00A17819"/>
    <w:p w14:paraId="691399C4" w14:textId="72019C87" w:rsidR="00A17819" w:rsidRPr="00A17819" w:rsidRDefault="00A17819" w:rsidP="00A17819"/>
    <w:p w14:paraId="2FFED277" w14:textId="361AF2E8" w:rsidR="00A17819" w:rsidRPr="00A17819" w:rsidRDefault="00A17819" w:rsidP="00A17819"/>
    <w:p w14:paraId="5DDCE609" w14:textId="1FC0875A" w:rsidR="00A17819" w:rsidRPr="00A17819" w:rsidRDefault="00A17819" w:rsidP="00A17819"/>
    <w:p w14:paraId="7E71DA0E" w14:textId="671F33FC" w:rsidR="00A17819" w:rsidRPr="00A17819" w:rsidRDefault="002E6CE9" w:rsidP="00A17819">
      <w:r>
        <w:rPr>
          <w:noProof/>
        </w:rPr>
        <w:drawing>
          <wp:anchor distT="0" distB="0" distL="114300" distR="114300" simplePos="0" relativeHeight="251815936" behindDoc="1" locked="0" layoutInCell="1" allowOverlap="1" wp14:anchorId="68498782" wp14:editId="0AD1B78A">
            <wp:simplePos x="0" y="0"/>
            <wp:positionH relativeFrom="column">
              <wp:posOffset>4805363</wp:posOffset>
            </wp:positionH>
            <wp:positionV relativeFrom="paragraph">
              <wp:posOffset>206692</wp:posOffset>
            </wp:positionV>
            <wp:extent cx="1497886" cy="1108075"/>
            <wp:effectExtent l="4127"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rot="16200000">
                      <a:off x="0" y="0"/>
                      <a:ext cx="1497886"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755C7" w14:textId="0211C0F0" w:rsidR="00A17819" w:rsidRPr="00A17819" w:rsidRDefault="00A17819" w:rsidP="00A17819"/>
    <w:p w14:paraId="2A329587" w14:textId="5794160F" w:rsidR="00A17819" w:rsidRPr="00A17819" w:rsidRDefault="00A17819" w:rsidP="00A17819"/>
    <w:p w14:paraId="719F149C" w14:textId="2CC1C5B3" w:rsidR="00A17819" w:rsidRPr="00A17819" w:rsidRDefault="00A17819" w:rsidP="00A17819"/>
    <w:p w14:paraId="7EE6AA31" w14:textId="2414F322" w:rsidR="00A17819" w:rsidRPr="00A17819" w:rsidRDefault="00A17819" w:rsidP="00A17819"/>
    <w:p w14:paraId="721C0E03" w14:textId="2D1B427A" w:rsidR="00A17819" w:rsidRPr="00A17819" w:rsidRDefault="00A17819" w:rsidP="00A17819"/>
    <w:p w14:paraId="39527ECE" w14:textId="7DDA9756" w:rsidR="00A17819" w:rsidRPr="00A17819" w:rsidRDefault="00A17819" w:rsidP="00A17819"/>
    <w:p w14:paraId="2CD7661A" w14:textId="77777777" w:rsidR="00A17819" w:rsidRPr="00A17819" w:rsidRDefault="00A17819" w:rsidP="00A17819"/>
    <w:p w14:paraId="5E74AEF0" w14:textId="77777777" w:rsidR="00A17819" w:rsidRPr="00A17819" w:rsidRDefault="00A17819" w:rsidP="00A17819"/>
    <w:p w14:paraId="3D680F92" w14:textId="77777777" w:rsidR="00A17819" w:rsidRPr="00A17819" w:rsidRDefault="00A17819" w:rsidP="00A17819"/>
    <w:p w14:paraId="5C2A1A78" w14:textId="77777777" w:rsidR="00A17819" w:rsidRPr="00A17819" w:rsidRDefault="00A17819" w:rsidP="00A17819"/>
    <w:p w14:paraId="564663E8" w14:textId="77777777" w:rsidR="00A17819" w:rsidRPr="00A17819" w:rsidRDefault="00A17819" w:rsidP="00A17819"/>
    <w:p w14:paraId="65738DDA" w14:textId="77777777" w:rsidR="00A17819" w:rsidRPr="00A17819" w:rsidRDefault="00A17819" w:rsidP="00A17819"/>
    <w:p w14:paraId="1D15C47B" w14:textId="77777777" w:rsidR="00A17819" w:rsidRDefault="00A17819" w:rsidP="00A17819"/>
    <w:p w14:paraId="671F65D1" w14:textId="4941367C" w:rsidR="00A17819" w:rsidRDefault="00A17819">
      <w:r>
        <w:br w:type="page"/>
      </w:r>
    </w:p>
    <w:p w14:paraId="3A91F98A" w14:textId="1B68F13C" w:rsidR="00A17819" w:rsidRPr="00E077E7" w:rsidRDefault="007C1C96" w:rsidP="00E077E7">
      <w:pPr>
        <w:pStyle w:val="berschrift2"/>
        <w:rPr>
          <w:rFonts w:ascii="Segoe Print" w:hAnsi="Segoe Print"/>
          <w:sz w:val="32"/>
          <w:szCs w:val="32"/>
        </w:rPr>
      </w:pPr>
      <w:bookmarkStart w:id="2" w:name="_Toc107488141"/>
      <w:r w:rsidRPr="00E077E7">
        <w:rPr>
          <w:rFonts w:ascii="Segoe Print" w:hAnsi="Segoe Print"/>
          <w:noProof/>
          <w:sz w:val="32"/>
          <w:szCs w:val="32"/>
        </w:rPr>
        <w:lastRenderedPageBreak/>
        <mc:AlternateContent>
          <mc:Choice Requires="wps">
            <w:drawing>
              <wp:anchor distT="0" distB="0" distL="114300" distR="114300" simplePos="0" relativeHeight="251681792" behindDoc="1" locked="0" layoutInCell="1" allowOverlap="1" wp14:anchorId="4069BDDA" wp14:editId="0EDDF360">
                <wp:simplePos x="0" y="0"/>
                <wp:positionH relativeFrom="margin">
                  <wp:posOffset>4691380</wp:posOffset>
                </wp:positionH>
                <wp:positionV relativeFrom="paragraph">
                  <wp:posOffset>-585470</wp:posOffset>
                </wp:positionV>
                <wp:extent cx="1623695" cy="9360000"/>
                <wp:effectExtent l="0" t="0" r="14605" b="12700"/>
                <wp:wrapNone/>
                <wp:docPr id="17" name="Textfeld 17"/>
                <wp:cNvGraphicFramePr/>
                <a:graphic xmlns:a="http://schemas.openxmlformats.org/drawingml/2006/main">
                  <a:graphicData uri="http://schemas.microsoft.com/office/word/2010/wordprocessingShape">
                    <wps:wsp>
                      <wps:cNvSpPr txBox="1"/>
                      <wps:spPr>
                        <a:xfrm>
                          <a:off x="0" y="0"/>
                          <a:ext cx="1623695" cy="9360000"/>
                        </a:xfrm>
                        <a:prstGeom prst="rect">
                          <a:avLst/>
                        </a:prstGeom>
                        <a:solidFill>
                          <a:srgbClr val="FFC000"/>
                        </a:solidFill>
                        <a:ln w="6350">
                          <a:solidFill>
                            <a:srgbClr val="FFC000"/>
                          </a:solidFill>
                        </a:ln>
                      </wps:spPr>
                      <wps:txbx>
                        <w:txbxContent>
                          <w:p w14:paraId="21396A37" w14:textId="59718725" w:rsidR="00322322" w:rsidRDefault="00322322" w:rsidP="00322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9BDDA" id="Textfeld 17" o:spid="_x0000_s1031" type="#_x0000_t202" style="position:absolute;margin-left:369.4pt;margin-top:-46.1pt;width:127.85pt;height:737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" fillcolor="#ffc000" strokecolor="#ffc000" strokeweight=".5pt">
                <v:textbox>
                  <w:txbxContent>
                    <w:p w14:paraId="21396A37" w14:textId="59718725" w:rsidR="00322322" w:rsidRDefault="00322322" w:rsidP="00322322"/>
                  </w:txbxContent>
                </v:textbox>
                <w10:wrap anchorx="margin"/>
              </v:shape>
            </w:pict>
          </mc:Fallback>
        </mc:AlternateContent>
      </w:r>
      <w:r w:rsidR="00722688" w:rsidRPr="00E077E7">
        <w:rPr>
          <w:rFonts w:ascii="Segoe Print" w:hAnsi="Segoe Print"/>
          <w:noProof/>
          <w:sz w:val="32"/>
          <w:szCs w:val="32"/>
        </w:rPr>
        <w:drawing>
          <wp:anchor distT="0" distB="0" distL="114300" distR="114300" simplePos="0" relativeHeight="251786240" behindDoc="1" locked="0" layoutInCell="1" allowOverlap="1" wp14:anchorId="6F810C9A" wp14:editId="0A01AB7F">
            <wp:simplePos x="0" y="0"/>
            <wp:positionH relativeFrom="column">
              <wp:posOffset>5977255</wp:posOffset>
            </wp:positionH>
            <wp:positionV relativeFrom="paragraph">
              <wp:posOffset>-452120</wp:posOffset>
            </wp:positionV>
            <wp:extent cx="276225" cy="1162050"/>
            <wp:effectExtent l="0" t="0" r="9525" b="0"/>
            <wp:wrapNone/>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1162050"/>
                    </a:xfrm>
                    <a:prstGeom prst="rect">
                      <a:avLst/>
                    </a:prstGeom>
                    <a:noFill/>
                    <a:ln>
                      <a:noFill/>
                    </a:ln>
                  </pic:spPr>
                </pic:pic>
              </a:graphicData>
            </a:graphic>
          </wp:anchor>
        </w:drawing>
      </w:r>
      <w:r w:rsidR="00A17819" w:rsidRPr="00E077E7">
        <w:rPr>
          <w:rFonts w:ascii="Segoe Print" w:hAnsi="Segoe Print"/>
          <w:sz w:val="32"/>
          <w:szCs w:val="32"/>
        </w:rPr>
        <w:t>Vorwort des Ki</w:t>
      </w:r>
      <w:r w:rsidR="00724EBA" w:rsidRPr="00E077E7">
        <w:rPr>
          <w:rFonts w:ascii="Segoe Print" w:hAnsi="Segoe Print"/>
          <w:sz w:val="32"/>
          <w:szCs w:val="32"/>
        </w:rPr>
        <w:t>nderkrippenteams</w:t>
      </w:r>
      <w:bookmarkEnd w:id="2"/>
    </w:p>
    <w:p w14:paraId="65B07F3C" w14:textId="16BF2DE5" w:rsidR="007F6F4F" w:rsidRDefault="00E2715D" w:rsidP="00710092">
      <w:pPr>
        <w:rPr>
          <w:rFonts w:ascii="Comic Sans MS" w:hAnsi="Comic Sans MS"/>
        </w:rPr>
      </w:pPr>
      <w:r>
        <w:rPr>
          <w:rFonts w:ascii="Comic Sans MS" w:hAnsi="Comic Sans MS"/>
          <w:noProof/>
        </w:rPr>
        <mc:AlternateContent>
          <mc:Choice Requires="wps">
            <w:drawing>
              <wp:anchor distT="0" distB="0" distL="114300" distR="114300" simplePos="0" relativeHeight="251684864" behindDoc="0" locked="0" layoutInCell="1" allowOverlap="1" wp14:anchorId="458AB3A7" wp14:editId="0D08CE0D">
                <wp:simplePos x="0" y="0"/>
                <wp:positionH relativeFrom="column">
                  <wp:posOffset>-293704</wp:posOffset>
                </wp:positionH>
                <wp:positionV relativeFrom="paragraph">
                  <wp:posOffset>93211</wp:posOffset>
                </wp:positionV>
                <wp:extent cx="4914900" cy="4620126"/>
                <wp:effectExtent l="0" t="0" r="0" b="9525"/>
                <wp:wrapNone/>
                <wp:docPr id="6" name="Textfeld 6"/>
                <wp:cNvGraphicFramePr/>
                <a:graphic xmlns:a="http://schemas.openxmlformats.org/drawingml/2006/main">
                  <a:graphicData uri="http://schemas.microsoft.com/office/word/2010/wordprocessingShape">
                    <wps:wsp>
                      <wps:cNvSpPr txBox="1"/>
                      <wps:spPr>
                        <a:xfrm>
                          <a:off x="0" y="0"/>
                          <a:ext cx="4914900" cy="4620126"/>
                        </a:xfrm>
                        <a:prstGeom prst="rect">
                          <a:avLst/>
                        </a:prstGeom>
                        <a:solidFill>
                          <a:schemeClr val="lt1"/>
                        </a:solidFill>
                        <a:ln w="6350">
                          <a:noFill/>
                        </a:ln>
                      </wps:spPr>
                      <wps:txbx>
                        <w:txbxContent>
                          <w:p w14:paraId="072F8EA0" w14:textId="642EF87F" w:rsidR="00E2715D" w:rsidRDefault="00E2715D" w:rsidP="00170F6A">
                            <w:pPr>
                              <w:jc w:val="center"/>
                              <w:rPr>
                                <w:rFonts w:ascii="Segoe UI Semilight" w:hAnsi="Segoe UI Semilight" w:cs="Segoe UI Semilight"/>
                                <w:i/>
                                <w:iCs/>
                              </w:rPr>
                            </w:pPr>
                            <w:r w:rsidRPr="00615107">
                              <w:rPr>
                                <w:rFonts w:ascii="Segoe UI Semilight" w:hAnsi="Segoe UI Semilight" w:cs="Segoe UI Semilight"/>
                                <w:i/>
                                <w:iCs/>
                              </w:rPr>
                              <w:t>„Das Gras wächst nicht schneller, wenn du an ihm ziehst! Es wächst in seinem Tempo! Jede Entwicklung braucht seine Zeit!“</w:t>
                            </w:r>
                            <w:r w:rsidR="00667E3C">
                              <w:rPr>
                                <w:rFonts w:ascii="Segoe UI Semilight" w:hAnsi="Segoe UI Semilight" w:cs="Segoe UI Semilight"/>
                                <w:i/>
                                <w:iCs/>
                              </w:rPr>
                              <w:t xml:space="preserve"> (afrikanisches Sprichwort)</w:t>
                            </w:r>
                          </w:p>
                          <w:p w14:paraId="0FC5A5EB" w14:textId="77777777" w:rsidR="00724EBA" w:rsidRPr="00615107" w:rsidRDefault="00724EBA" w:rsidP="00170F6A">
                            <w:pPr>
                              <w:jc w:val="center"/>
                              <w:rPr>
                                <w:rFonts w:ascii="Segoe UI Semilight" w:hAnsi="Segoe UI Semilight" w:cs="Segoe UI Semilight"/>
                                <w:i/>
                                <w:iCs/>
                              </w:rPr>
                            </w:pPr>
                          </w:p>
                          <w:p w14:paraId="3FB57389" w14:textId="11806F03" w:rsidR="00E2715D" w:rsidRDefault="00E2715D">
                            <w:pPr>
                              <w:rPr>
                                <w:rFonts w:ascii="Comic Sans MS" w:hAnsi="Comic Sans MS"/>
                              </w:rPr>
                            </w:pPr>
                            <w:r>
                              <w:rPr>
                                <w:rFonts w:ascii="Comic Sans MS" w:hAnsi="Comic Sans MS"/>
                              </w:rPr>
                              <w:t xml:space="preserve">Der Bildungsrahmenplan skizziert ein Bild vom Kind als kompetentes Individuum, dass als Ko-Konstrukteur seiner Entwicklung handelt. </w:t>
                            </w:r>
                          </w:p>
                          <w:p w14:paraId="43B5A926" w14:textId="3518C3D4" w:rsidR="00E2715D" w:rsidRDefault="00E2715D">
                            <w:pPr>
                              <w:rPr>
                                <w:rFonts w:ascii="Comic Sans MS" w:hAnsi="Comic Sans MS"/>
                              </w:rPr>
                            </w:pPr>
                            <w:r>
                              <w:rPr>
                                <w:rFonts w:ascii="Comic Sans MS" w:hAnsi="Comic Sans MS"/>
                              </w:rPr>
                              <w:t>Kinder haben genauso wie Erwachsene umfangreiche Rechte:</w:t>
                            </w:r>
                          </w:p>
                          <w:p w14:paraId="121D641A" w14:textId="4E3EDFE4" w:rsidR="00E2715D" w:rsidRDefault="00E2715D" w:rsidP="00E2715D">
                            <w:pPr>
                              <w:pStyle w:val="Listenabsatz"/>
                              <w:numPr>
                                <w:ilvl w:val="0"/>
                                <w:numId w:val="1"/>
                              </w:numPr>
                            </w:pPr>
                            <w:r>
                              <w:t>Fürsorge</w:t>
                            </w:r>
                          </w:p>
                          <w:p w14:paraId="5D200EB5" w14:textId="69467C3C" w:rsidR="00E2715D" w:rsidRDefault="00E2715D" w:rsidP="00E2715D">
                            <w:pPr>
                              <w:pStyle w:val="Listenabsatz"/>
                              <w:numPr>
                                <w:ilvl w:val="0"/>
                                <w:numId w:val="1"/>
                              </w:numPr>
                            </w:pPr>
                            <w:r>
                              <w:t>Zugehörigkeit</w:t>
                            </w:r>
                          </w:p>
                          <w:p w14:paraId="5018EB6E" w14:textId="4C2C6C36" w:rsidR="00E2715D" w:rsidRDefault="00E2715D" w:rsidP="00E2715D">
                            <w:pPr>
                              <w:pStyle w:val="Listenabsatz"/>
                              <w:numPr>
                                <w:ilvl w:val="0"/>
                                <w:numId w:val="1"/>
                              </w:numPr>
                            </w:pPr>
                            <w:r>
                              <w:t>Gleichheit</w:t>
                            </w:r>
                          </w:p>
                          <w:p w14:paraId="344A0A4C" w14:textId="3BE3E5D2" w:rsidR="00E2715D" w:rsidRDefault="00E2715D" w:rsidP="00E2715D">
                            <w:pPr>
                              <w:pStyle w:val="Listenabsatz"/>
                              <w:numPr>
                                <w:ilvl w:val="0"/>
                                <w:numId w:val="1"/>
                              </w:numPr>
                            </w:pPr>
                            <w:r>
                              <w:t>Meinungsfreiheit</w:t>
                            </w:r>
                          </w:p>
                          <w:p w14:paraId="30F474D1" w14:textId="07E9FD2A" w:rsidR="00E2715D" w:rsidRDefault="00E2715D" w:rsidP="00E2715D">
                            <w:pPr>
                              <w:pStyle w:val="Listenabsatz"/>
                              <w:numPr>
                                <w:ilvl w:val="0"/>
                                <w:numId w:val="1"/>
                              </w:numPr>
                            </w:pPr>
                            <w:r>
                              <w:t>Spiel- und Freizeit</w:t>
                            </w:r>
                          </w:p>
                          <w:p w14:paraId="445C7046" w14:textId="24E669C7" w:rsidR="00615107" w:rsidRDefault="00615107" w:rsidP="00615107">
                            <w:pPr>
                              <w:rPr>
                                <w:rFonts w:ascii="Comic Sans MS" w:hAnsi="Comic Sans MS"/>
                              </w:rPr>
                            </w:pPr>
                            <w:r w:rsidRPr="00615107">
                              <w:rPr>
                                <w:rFonts w:ascii="Comic Sans MS" w:hAnsi="Comic Sans MS"/>
                              </w:rPr>
                              <w:t xml:space="preserve">Wir sehen uns als familienergänzende Bildungseinrichtung und damit beauftragt, jedes einzelne Kind individuell zu fördern. </w:t>
                            </w:r>
                            <w:r w:rsidR="00170F6A">
                              <w:rPr>
                                <w:rFonts w:ascii="Comic Sans MS" w:hAnsi="Comic Sans MS"/>
                              </w:rPr>
                              <w:t>Wir wollen die Kinder auf dem Weg zu selbstbestimmten, fantasievollen, kreativen und lösungsorientiert denkenden Menschen begleiten und dabei unterstützen.</w:t>
                            </w:r>
                          </w:p>
                          <w:p w14:paraId="44F47250" w14:textId="3674C7B1" w:rsidR="00170F6A" w:rsidRPr="00615107" w:rsidRDefault="00170F6A" w:rsidP="00615107">
                            <w:pPr>
                              <w:rPr>
                                <w:rFonts w:ascii="Comic Sans MS" w:hAnsi="Comic Sans MS"/>
                              </w:rPr>
                            </w:pPr>
                            <w:r>
                              <w:rPr>
                                <w:rFonts w:ascii="Comic Sans MS" w:hAnsi="Comic Sans MS"/>
                              </w:rPr>
                              <w:t>Unsere Kinderkrippe soll ein Ort der Freude und Gemeinschaft sein und den Kindern Raum und Platz bieten, für individuelle, kindliche Entfaltung und für persönliches Wachstum.</w:t>
                            </w:r>
                          </w:p>
                          <w:p w14:paraId="3DA9D5B1" w14:textId="3E04C606" w:rsidR="00615107" w:rsidRPr="00615107" w:rsidRDefault="00615107" w:rsidP="00615107">
                            <w:pPr>
                              <w:rPr>
                                <w:rFonts w:ascii="Comic Sans MS" w:hAnsi="Comic Sans MS"/>
                              </w:rPr>
                            </w:pPr>
                          </w:p>
                          <w:p w14:paraId="47B93997" w14:textId="77777777" w:rsidR="00E2715D" w:rsidRDefault="00E2715D" w:rsidP="00E27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8AB3A7" id="Textfeld 6" o:spid="_x0000_s1032" type="#_x0000_t202" style="position:absolute;margin-left:-23.15pt;margin-top:7.35pt;width:387pt;height:363.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" fillcolor="white [3201]" stroked="f" strokeweight=".5pt">
                <v:textbox>
                  <w:txbxContent>
                    <w:p w14:paraId="072F8EA0" w14:textId="642EF87F" w:rsidR="00E2715D" w:rsidRDefault="00E2715D" w:rsidP="00170F6A">
                      <w:pPr>
                        <w:jc w:val="center"/>
                        <w:rPr>
                          <w:rFonts w:ascii="Segoe UI Semilight" w:hAnsi="Segoe UI Semilight" w:cs="Segoe UI Semilight"/>
                          <w:i/>
                          <w:iCs/>
                        </w:rPr>
                      </w:pPr>
                      <w:r w:rsidRPr="00615107">
                        <w:rPr>
                          <w:rFonts w:ascii="Segoe UI Semilight" w:hAnsi="Segoe UI Semilight" w:cs="Segoe UI Semilight"/>
                          <w:i/>
                          <w:iCs/>
                        </w:rPr>
                        <w:t>„Das Gras wächst nicht schneller, wenn du an ihm ziehst! Es wächst in seinem Tempo! Jede Entwicklung braucht seine Zeit!“</w:t>
                      </w:r>
                      <w:r w:rsidR="00667E3C">
                        <w:rPr>
                          <w:rFonts w:ascii="Segoe UI Semilight" w:hAnsi="Segoe UI Semilight" w:cs="Segoe UI Semilight"/>
                          <w:i/>
                          <w:iCs/>
                        </w:rPr>
                        <w:t xml:space="preserve"> (afrikanisches Sprichwort)</w:t>
                      </w:r>
                    </w:p>
                    <w:p w14:paraId="0FC5A5EB" w14:textId="77777777" w:rsidR="00724EBA" w:rsidRPr="00615107" w:rsidRDefault="00724EBA" w:rsidP="00170F6A">
                      <w:pPr>
                        <w:jc w:val="center"/>
                        <w:rPr>
                          <w:rFonts w:ascii="Segoe UI Semilight" w:hAnsi="Segoe UI Semilight" w:cs="Segoe UI Semilight"/>
                          <w:i/>
                          <w:iCs/>
                        </w:rPr>
                      </w:pPr>
                    </w:p>
                    <w:p w14:paraId="3FB57389" w14:textId="11806F03" w:rsidR="00E2715D" w:rsidRDefault="00E2715D">
                      <w:pPr>
                        <w:rPr>
                          <w:rFonts w:ascii="Comic Sans MS" w:hAnsi="Comic Sans MS"/>
                        </w:rPr>
                      </w:pPr>
                      <w:r>
                        <w:rPr>
                          <w:rFonts w:ascii="Comic Sans MS" w:hAnsi="Comic Sans MS"/>
                        </w:rPr>
                        <w:t xml:space="preserve">Der Bildungsrahmenplan skizziert ein Bild vom Kind als kompetentes Individuum, dass als Ko-Konstrukteur seiner Entwicklung handelt. </w:t>
                      </w:r>
                    </w:p>
                    <w:p w14:paraId="43B5A926" w14:textId="3518C3D4" w:rsidR="00E2715D" w:rsidRDefault="00E2715D">
                      <w:pPr>
                        <w:rPr>
                          <w:rFonts w:ascii="Comic Sans MS" w:hAnsi="Comic Sans MS"/>
                        </w:rPr>
                      </w:pPr>
                      <w:r>
                        <w:rPr>
                          <w:rFonts w:ascii="Comic Sans MS" w:hAnsi="Comic Sans MS"/>
                        </w:rPr>
                        <w:t>Kinder haben genauso wie Erwachsene umfangreiche Rechte:</w:t>
                      </w:r>
                    </w:p>
                    <w:p w14:paraId="121D641A" w14:textId="4E3EDFE4" w:rsidR="00E2715D" w:rsidRDefault="00E2715D" w:rsidP="00E2715D">
                      <w:pPr>
                        <w:pStyle w:val="Listenabsatz"/>
                        <w:numPr>
                          <w:ilvl w:val="0"/>
                          <w:numId w:val="1"/>
                        </w:numPr>
                      </w:pPr>
                      <w:r>
                        <w:t>Fürsorge</w:t>
                      </w:r>
                    </w:p>
                    <w:p w14:paraId="5D200EB5" w14:textId="69467C3C" w:rsidR="00E2715D" w:rsidRDefault="00E2715D" w:rsidP="00E2715D">
                      <w:pPr>
                        <w:pStyle w:val="Listenabsatz"/>
                        <w:numPr>
                          <w:ilvl w:val="0"/>
                          <w:numId w:val="1"/>
                        </w:numPr>
                      </w:pPr>
                      <w:r>
                        <w:t>Zugehörigkeit</w:t>
                      </w:r>
                    </w:p>
                    <w:p w14:paraId="5018EB6E" w14:textId="4C2C6C36" w:rsidR="00E2715D" w:rsidRDefault="00E2715D" w:rsidP="00E2715D">
                      <w:pPr>
                        <w:pStyle w:val="Listenabsatz"/>
                        <w:numPr>
                          <w:ilvl w:val="0"/>
                          <w:numId w:val="1"/>
                        </w:numPr>
                      </w:pPr>
                      <w:r>
                        <w:t>Gleichheit</w:t>
                      </w:r>
                    </w:p>
                    <w:p w14:paraId="344A0A4C" w14:textId="3BE3E5D2" w:rsidR="00E2715D" w:rsidRDefault="00E2715D" w:rsidP="00E2715D">
                      <w:pPr>
                        <w:pStyle w:val="Listenabsatz"/>
                        <w:numPr>
                          <w:ilvl w:val="0"/>
                          <w:numId w:val="1"/>
                        </w:numPr>
                      </w:pPr>
                      <w:r>
                        <w:t>Meinungsfreiheit</w:t>
                      </w:r>
                    </w:p>
                    <w:p w14:paraId="30F474D1" w14:textId="07E9FD2A" w:rsidR="00E2715D" w:rsidRDefault="00E2715D" w:rsidP="00E2715D">
                      <w:pPr>
                        <w:pStyle w:val="Listenabsatz"/>
                        <w:numPr>
                          <w:ilvl w:val="0"/>
                          <w:numId w:val="1"/>
                        </w:numPr>
                      </w:pPr>
                      <w:r>
                        <w:t>Spiel- und Freizeit</w:t>
                      </w:r>
                    </w:p>
                    <w:p w14:paraId="445C7046" w14:textId="24E669C7" w:rsidR="00615107" w:rsidRDefault="00615107" w:rsidP="00615107">
                      <w:pPr>
                        <w:rPr>
                          <w:rFonts w:ascii="Comic Sans MS" w:hAnsi="Comic Sans MS"/>
                        </w:rPr>
                      </w:pPr>
                      <w:r w:rsidRPr="00615107">
                        <w:rPr>
                          <w:rFonts w:ascii="Comic Sans MS" w:hAnsi="Comic Sans MS"/>
                        </w:rPr>
                        <w:t xml:space="preserve">Wir sehen uns als familienergänzende Bildungseinrichtung und damit beauftragt, jedes einzelne Kind individuell zu fördern. </w:t>
                      </w:r>
                      <w:r w:rsidR="00170F6A">
                        <w:rPr>
                          <w:rFonts w:ascii="Comic Sans MS" w:hAnsi="Comic Sans MS"/>
                        </w:rPr>
                        <w:t>Wir wollen die Kinder auf dem Weg zu selbstbestimmten, fantasievollen, kreativen und lösungsorientiert denkenden Menschen begleiten und dabei unterstützen.</w:t>
                      </w:r>
                    </w:p>
                    <w:p w14:paraId="44F47250" w14:textId="3674C7B1" w:rsidR="00170F6A" w:rsidRPr="00615107" w:rsidRDefault="00170F6A" w:rsidP="00615107">
                      <w:pPr>
                        <w:rPr>
                          <w:rFonts w:ascii="Comic Sans MS" w:hAnsi="Comic Sans MS"/>
                        </w:rPr>
                      </w:pPr>
                      <w:r>
                        <w:rPr>
                          <w:rFonts w:ascii="Comic Sans MS" w:hAnsi="Comic Sans MS"/>
                        </w:rPr>
                        <w:t>Unsere Kinderkrippe soll ein Ort der Freude und Gemeinschaft sein und den Kindern Raum und Platz bieten, für individuelle, kindliche Entfaltung und für persönliches Wachstum.</w:t>
                      </w:r>
                    </w:p>
                    <w:p w14:paraId="3DA9D5B1" w14:textId="3E04C606" w:rsidR="00615107" w:rsidRPr="00615107" w:rsidRDefault="00615107" w:rsidP="00615107">
                      <w:pPr>
                        <w:rPr>
                          <w:rFonts w:ascii="Comic Sans MS" w:hAnsi="Comic Sans MS"/>
                        </w:rPr>
                      </w:pPr>
                    </w:p>
                    <w:p w14:paraId="47B93997" w14:textId="77777777" w:rsidR="00E2715D" w:rsidRDefault="00E2715D" w:rsidP="00E2715D"/>
                  </w:txbxContent>
                </v:textbox>
              </v:shape>
            </w:pict>
          </mc:Fallback>
        </mc:AlternateContent>
      </w:r>
    </w:p>
    <w:p w14:paraId="0D1EEB38" w14:textId="2CD5EB3B" w:rsidR="00710092" w:rsidRPr="00F30A8A" w:rsidRDefault="00FA52D0" w:rsidP="00710092">
      <w:pPr>
        <w:rPr>
          <w:rFonts w:ascii="Comic Sans MS" w:hAnsi="Comic Sans MS"/>
        </w:rPr>
      </w:pPr>
      <w:r>
        <w:rPr>
          <w:rFonts w:ascii="Segoe Print" w:hAnsi="Segoe Print"/>
          <w:noProof/>
        </w:rPr>
        <mc:AlternateContent>
          <mc:Choice Requires="wps">
            <w:drawing>
              <wp:anchor distT="0" distB="0" distL="114300" distR="114300" simplePos="0" relativeHeight="251686912" behindDoc="0" locked="0" layoutInCell="1" allowOverlap="1" wp14:anchorId="5157B55D" wp14:editId="21A4BFC0">
                <wp:simplePos x="0" y="0"/>
                <wp:positionH relativeFrom="page">
                  <wp:posOffset>3188652</wp:posOffset>
                </wp:positionH>
                <wp:positionV relativeFrom="paragraph">
                  <wp:posOffset>3462338</wp:posOffset>
                </wp:positionV>
                <wp:extent cx="6657975" cy="1018540"/>
                <wp:effectExtent l="318" t="0" r="0" b="0"/>
                <wp:wrapNone/>
                <wp:docPr id="8" name="Textfeld 8"/>
                <wp:cNvGraphicFramePr/>
                <a:graphic xmlns:a="http://schemas.openxmlformats.org/drawingml/2006/main">
                  <a:graphicData uri="http://schemas.microsoft.com/office/word/2010/wordprocessingShape">
                    <wps:wsp>
                      <wps:cNvSpPr txBox="1"/>
                      <wps:spPr>
                        <a:xfrm rot="16200000">
                          <a:off x="0" y="0"/>
                          <a:ext cx="6657975" cy="1018540"/>
                        </a:xfrm>
                        <a:prstGeom prst="rect">
                          <a:avLst/>
                        </a:prstGeom>
                        <a:noFill/>
                        <a:ln w="6350">
                          <a:noFill/>
                        </a:ln>
                      </wps:spPr>
                      <wps:txbx>
                        <w:txbxContent>
                          <w:p w14:paraId="541B3A0E" w14:textId="14C1ED3B" w:rsidR="00724EBA" w:rsidRPr="00FA52D0" w:rsidRDefault="00FA52D0" w:rsidP="00FA52D0">
                            <w:pPr>
                              <w:jc w:val="center"/>
                              <w:rPr>
                                <w:rFonts w:ascii="Lucida Handwriting" w:hAnsi="Lucida Handwriting"/>
                                <w:color w:val="FFFFFF" w:themeColor="background1"/>
                                <w:sz w:val="36"/>
                                <w:szCs w:val="36"/>
                              </w:rPr>
                            </w:pPr>
                            <w:r w:rsidRPr="00FA52D0">
                              <w:rPr>
                                <w:rFonts w:ascii="Lucida Handwriting" w:hAnsi="Lucida Handwriting"/>
                                <w:color w:val="FFFFFF" w:themeColor="background1"/>
                                <w:sz w:val="36"/>
                                <w:szCs w:val="36"/>
                              </w:rPr>
                              <w:t>„</w:t>
                            </w:r>
                            <w:r w:rsidR="00724EBA" w:rsidRPr="00FA52D0">
                              <w:rPr>
                                <w:rFonts w:ascii="Lucida Handwriting" w:hAnsi="Lucida Handwriting"/>
                                <w:color w:val="FFFFFF" w:themeColor="background1"/>
                                <w:sz w:val="36"/>
                                <w:szCs w:val="36"/>
                              </w:rPr>
                              <w:t>Kinder sind Reisende, die nach dem Weg fragen. Wir wollen ihnen gute Begleiter sein</w:t>
                            </w:r>
                            <w:r w:rsidRPr="00FA52D0">
                              <w:rPr>
                                <w:rFonts w:ascii="Lucida Handwriting" w:hAnsi="Lucida Handwriting"/>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57B55D" id="Textfeld 8" o:spid="_x0000_s1033" type="#_x0000_t202" style="position:absolute;margin-left:251.05pt;margin-top:272.65pt;width:524.25pt;height:80.2pt;rotation:-90;z-index:2516869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" filled="f" stroked="f" strokeweight=".5pt">
                <v:textbox>
                  <w:txbxContent>
                    <w:p w14:paraId="541B3A0E" w14:textId="14C1ED3B" w:rsidR="00724EBA" w:rsidRPr="00FA52D0" w:rsidRDefault="00FA52D0" w:rsidP="00FA52D0">
                      <w:pPr>
                        <w:jc w:val="center"/>
                        <w:rPr>
                          <w:rFonts w:ascii="Lucida Handwriting" w:hAnsi="Lucida Handwriting"/>
                          <w:color w:val="FFFFFF" w:themeColor="background1"/>
                          <w:sz w:val="36"/>
                          <w:szCs w:val="36"/>
                        </w:rPr>
                      </w:pPr>
                      <w:r w:rsidRPr="00FA52D0">
                        <w:rPr>
                          <w:rFonts w:ascii="Lucida Handwriting" w:hAnsi="Lucida Handwriting"/>
                          <w:color w:val="FFFFFF" w:themeColor="background1"/>
                          <w:sz w:val="36"/>
                          <w:szCs w:val="36"/>
                        </w:rPr>
                        <w:t>„</w:t>
                      </w:r>
                      <w:r w:rsidR="00724EBA" w:rsidRPr="00FA52D0">
                        <w:rPr>
                          <w:rFonts w:ascii="Lucida Handwriting" w:hAnsi="Lucida Handwriting"/>
                          <w:color w:val="FFFFFF" w:themeColor="background1"/>
                          <w:sz w:val="36"/>
                          <w:szCs w:val="36"/>
                        </w:rPr>
                        <w:t>Kinder sind Reisende, die nach dem Weg fragen. Wir wollen ihnen gute Begleiter sein</w:t>
                      </w:r>
                      <w:r w:rsidRPr="00FA52D0">
                        <w:rPr>
                          <w:rFonts w:ascii="Lucida Handwriting" w:hAnsi="Lucida Handwriting"/>
                          <w:color w:val="FFFFFF" w:themeColor="background1"/>
                          <w:sz w:val="36"/>
                          <w:szCs w:val="36"/>
                        </w:rPr>
                        <w:t>!“</w:t>
                      </w:r>
                    </w:p>
                  </w:txbxContent>
                </v:textbox>
                <w10:wrap anchorx="page"/>
              </v:shape>
            </w:pict>
          </mc:Fallback>
        </mc:AlternateContent>
      </w:r>
      <w:r w:rsidR="00724EBA">
        <w:rPr>
          <w:rFonts w:ascii="Comic Sans MS" w:hAnsi="Comic Sans MS"/>
          <w:noProof/>
        </w:rPr>
        <w:drawing>
          <wp:anchor distT="0" distB="0" distL="114300" distR="114300" simplePos="0" relativeHeight="251685888" behindDoc="1" locked="0" layoutInCell="1" allowOverlap="1" wp14:anchorId="34011631" wp14:editId="71D4D687">
            <wp:simplePos x="0" y="0"/>
            <wp:positionH relativeFrom="margin">
              <wp:align>left</wp:align>
            </wp:positionH>
            <wp:positionV relativeFrom="paragraph">
              <wp:posOffset>4449947</wp:posOffset>
            </wp:positionV>
            <wp:extent cx="4205034" cy="3936733"/>
            <wp:effectExtent l="0" t="0" r="5080" b="698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6381"/>
                    <a:stretch/>
                  </pic:blipFill>
                  <pic:spPr bwMode="auto">
                    <a:xfrm>
                      <a:off x="0" y="0"/>
                      <a:ext cx="4205034" cy="39367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7819" w:rsidRPr="00F30A8A">
        <w:rPr>
          <w:rFonts w:ascii="Comic Sans MS" w:hAnsi="Comic Sans MS"/>
        </w:rPr>
        <w:br w:type="page"/>
      </w:r>
    </w:p>
    <w:p w14:paraId="76326CC7" w14:textId="1ADAA412" w:rsidR="00710092" w:rsidRDefault="00722688" w:rsidP="00710092">
      <w:pPr>
        <w:pStyle w:val="berschrift1"/>
        <w:rPr>
          <w:rFonts w:ascii="Segoe Print" w:hAnsi="Segoe Print"/>
        </w:rPr>
      </w:pPr>
      <w:bookmarkStart w:id="3" w:name="_Toc107488142"/>
      <w:r w:rsidRPr="00722688">
        <w:rPr>
          <w:noProof/>
        </w:rPr>
        <w:lastRenderedPageBreak/>
        <w:drawing>
          <wp:anchor distT="0" distB="0" distL="114300" distR="114300" simplePos="0" relativeHeight="251787264" behindDoc="1" locked="0" layoutInCell="1" allowOverlap="1" wp14:anchorId="43423FC5" wp14:editId="64E44BD1">
            <wp:simplePos x="0" y="0"/>
            <wp:positionH relativeFrom="column">
              <wp:posOffset>5957889</wp:posOffset>
            </wp:positionH>
            <wp:positionV relativeFrom="paragraph">
              <wp:posOffset>-537845</wp:posOffset>
            </wp:positionV>
            <wp:extent cx="276225" cy="1428750"/>
            <wp:effectExtent l="0" t="0" r="9525" b="0"/>
            <wp:wrapNone/>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1428750"/>
                    </a:xfrm>
                    <a:prstGeom prst="rect">
                      <a:avLst/>
                    </a:prstGeom>
                    <a:noFill/>
                    <a:ln>
                      <a:noFill/>
                    </a:ln>
                  </pic:spPr>
                </pic:pic>
              </a:graphicData>
            </a:graphic>
          </wp:anchor>
        </w:drawing>
      </w:r>
      <w:r w:rsidR="00322322">
        <w:rPr>
          <w:rFonts w:ascii="Segoe Print" w:hAnsi="Segoe Print"/>
          <w:noProof/>
        </w:rPr>
        <mc:AlternateContent>
          <mc:Choice Requires="wps">
            <w:drawing>
              <wp:anchor distT="0" distB="0" distL="114300" distR="114300" simplePos="0" relativeHeight="251679744" behindDoc="1" locked="0" layoutInCell="1" allowOverlap="1" wp14:anchorId="60DE7838" wp14:editId="16E7E4D0">
                <wp:simplePos x="0" y="0"/>
                <wp:positionH relativeFrom="margin">
                  <wp:posOffset>4691380</wp:posOffset>
                </wp:positionH>
                <wp:positionV relativeFrom="paragraph">
                  <wp:posOffset>-585470</wp:posOffset>
                </wp:positionV>
                <wp:extent cx="1623695" cy="9360000"/>
                <wp:effectExtent l="0" t="0" r="14605" b="12700"/>
                <wp:wrapNone/>
                <wp:docPr id="15" name="Textfeld 15"/>
                <wp:cNvGraphicFramePr/>
                <a:graphic xmlns:a="http://schemas.openxmlformats.org/drawingml/2006/main">
                  <a:graphicData uri="http://schemas.microsoft.com/office/word/2010/wordprocessingShape">
                    <wps:wsp>
                      <wps:cNvSpPr txBox="1"/>
                      <wps:spPr>
                        <a:xfrm>
                          <a:off x="0" y="0"/>
                          <a:ext cx="1623695" cy="9360000"/>
                        </a:xfrm>
                        <a:prstGeom prst="rect">
                          <a:avLst/>
                        </a:prstGeom>
                        <a:solidFill>
                          <a:srgbClr val="FFC000"/>
                        </a:solidFill>
                        <a:ln w="6350">
                          <a:solidFill>
                            <a:srgbClr val="FFC000"/>
                          </a:solidFill>
                        </a:ln>
                      </wps:spPr>
                      <wps:txbx>
                        <w:txbxContent>
                          <w:p w14:paraId="1DD315CC" w14:textId="4415390C" w:rsidR="00322322" w:rsidRDefault="00322322" w:rsidP="00322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E7838" id="Textfeld 15" o:spid="_x0000_s1034" type="#_x0000_t202" style="position:absolute;margin-left:369.4pt;margin-top:-46.1pt;width:127.85pt;height:737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" fillcolor="#ffc000" strokecolor="#ffc000" strokeweight=".5pt">
                <v:textbox>
                  <w:txbxContent>
                    <w:p w14:paraId="1DD315CC" w14:textId="4415390C" w:rsidR="00322322" w:rsidRDefault="00322322" w:rsidP="00322322"/>
                  </w:txbxContent>
                </v:textbox>
                <w10:wrap anchorx="margin"/>
              </v:shape>
            </w:pict>
          </mc:Fallback>
        </mc:AlternateContent>
      </w:r>
      <w:r w:rsidR="00710092" w:rsidRPr="00710092">
        <w:rPr>
          <w:rFonts w:ascii="Segoe Print" w:hAnsi="Segoe Print"/>
        </w:rPr>
        <w:t>Allgemeine Informationen</w:t>
      </w:r>
      <w:bookmarkEnd w:id="3"/>
    </w:p>
    <w:p w14:paraId="4560B544" w14:textId="431D96D8" w:rsidR="00E372DC" w:rsidRPr="00E372DC" w:rsidRDefault="00764B2C" w:rsidP="00E372DC">
      <w:bookmarkStart w:id="4" w:name="_Toc93411117"/>
      <w:bookmarkStart w:id="5" w:name="_Toc93413726"/>
      <w:bookmarkStart w:id="6" w:name="_Toc93413808"/>
      <w:bookmarkStart w:id="7" w:name="_Toc104204835"/>
      <w:bookmarkStart w:id="8" w:name="_Toc104208906"/>
      <w:bookmarkStart w:id="9" w:name="_Toc104210049"/>
      <w:bookmarkStart w:id="10" w:name="_Toc106017713"/>
      <w:bookmarkStart w:id="11" w:name="_Toc106017753"/>
      <w:bookmarkStart w:id="12" w:name="_Toc107488144"/>
      <w:r>
        <w:rPr>
          <w:noProof/>
        </w:rPr>
        <mc:AlternateContent>
          <mc:Choice Requires="wps">
            <w:drawing>
              <wp:anchor distT="0" distB="0" distL="114300" distR="114300" simplePos="0" relativeHeight="251693056" behindDoc="0" locked="0" layoutInCell="1" allowOverlap="1" wp14:anchorId="4A38C062" wp14:editId="56878A5F">
                <wp:simplePos x="0" y="0"/>
                <wp:positionH relativeFrom="margin">
                  <wp:posOffset>-120862</wp:posOffset>
                </wp:positionH>
                <wp:positionV relativeFrom="paragraph">
                  <wp:posOffset>186055</wp:posOffset>
                </wp:positionV>
                <wp:extent cx="3867912" cy="609600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3867912" cy="6096000"/>
                        </a:xfrm>
                        <a:prstGeom prst="rect">
                          <a:avLst/>
                        </a:prstGeom>
                        <a:solidFill>
                          <a:schemeClr val="lt1"/>
                        </a:solidFill>
                        <a:ln w="6350">
                          <a:noFill/>
                        </a:ln>
                      </wps:spPr>
                      <wps:txbx>
                        <w:txbxContent>
                          <w:p w14:paraId="13F4EA08" w14:textId="2E79A129" w:rsidR="001D1280" w:rsidRDefault="001D1280" w:rsidP="00921CF1">
                            <w:pPr>
                              <w:pStyle w:val="berschrift2"/>
                              <w:rPr>
                                <w:rFonts w:ascii="Comic Sans MS" w:hAnsi="Comic Sans MS"/>
                              </w:rPr>
                            </w:pPr>
                            <w:bookmarkStart w:id="13" w:name="_Toc107488143"/>
                            <w:r w:rsidRPr="00921CF1">
                              <w:rPr>
                                <w:rFonts w:ascii="Comic Sans MS" w:hAnsi="Comic Sans MS"/>
                              </w:rPr>
                              <w:t>Ferienregelung</w:t>
                            </w:r>
                            <w:bookmarkEnd w:id="13"/>
                          </w:p>
                          <w:p w14:paraId="0B287884" w14:textId="77777777" w:rsidR="00E077E7" w:rsidRPr="00E077E7" w:rsidRDefault="00E077E7" w:rsidP="00E077E7"/>
                          <w:p w14:paraId="2671EE31" w14:textId="05DB87B0" w:rsidR="00E372DC" w:rsidRDefault="00E372DC">
                            <w:pPr>
                              <w:rPr>
                                <w:rFonts w:ascii="Comic Sans MS" w:hAnsi="Comic Sans MS"/>
                              </w:rPr>
                            </w:pPr>
                            <w:r w:rsidRPr="00641AB2">
                              <w:rPr>
                                <w:rFonts w:ascii="Comic Sans MS" w:hAnsi="Comic Sans MS"/>
                              </w:rPr>
                              <w:t>Die Kinderkrippe wird als Jahresbetrieb geführt und orientiert sich an der Ferienregelung der Pflichtschulen. Das heißt in den Weihnachts-</w:t>
                            </w:r>
                            <w:r w:rsidR="00667E3C">
                              <w:rPr>
                                <w:rFonts w:ascii="Comic Sans MS" w:hAnsi="Comic Sans MS"/>
                              </w:rPr>
                              <w:t xml:space="preserve"> und</w:t>
                            </w:r>
                            <w:r w:rsidRPr="00641AB2">
                              <w:rPr>
                                <w:rFonts w:ascii="Comic Sans MS" w:hAnsi="Comic Sans MS"/>
                              </w:rPr>
                              <w:t xml:space="preserve"> </w:t>
                            </w:r>
                            <w:r w:rsidR="00641AB2" w:rsidRPr="00641AB2">
                              <w:rPr>
                                <w:rFonts w:ascii="Comic Sans MS" w:hAnsi="Comic Sans MS"/>
                              </w:rPr>
                              <w:t>Osterferien</w:t>
                            </w:r>
                            <w:r w:rsidRPr="00641AB2">
                              <w:rPr>
                                <w:rFonts w:ascii="Comic Sans MS" w:hAnsi="Comic Sans MS"/>
                              </w:rPr>
                              <w:t xml:space="preserve"> ist die Einrichtung geschlossen</w:t>
                            </w:r>
                            <w:r w:rsidR="002E6CE9">
                              <w:rPr>
                                <w:rFonts w:ascii="Comic Sans MS" w:hAnsi="Comic Sans MS"/>
                              </w:rPr>
                              <w:t xml:space="preserve">. Ebenso geschlossen sind die beiden Freitage nach Christi Himmelfahrt und nach Fronleichnam. </w:t>
                            </w:r>
                            <w:r w:rsidR="00641AB2">
                              <w:rPr>
                                <w:rFonts w:ascii="Comic Sans MS" w:hAnsi="Comic Sans MS"/>
                              </w:rPr>
                              <w:t xml:space="preserve">Semesterferien und </w:t>
                            </w:r>
                            <w:r w:rsidR="002E6CE9">
                              <w:rPr>
                                <w:rFonts w:ascii="Comic Sans MS" w:hAnsi="Comic Sans MS"/>
                              </w:rPr>
                              <w:t xml:space="preserve">restliche </w:t>
                            </w:r>
                            <w:r w:rsidR="00641AB2">
                              <w:rPr>
                                <w:rFonts w:ascii="Comic Sans MS" w:hAnsi="Comic Sans MS"/>
                              </w:rPr>
                              <w:t>Fenstertage sind nach Erhebung des Bedarfs, mit einer Gruppe, geöffnet.</w:t>
                            </w:r>
                          </w:p>
                          <w:p w14:paraId="12B655C4" w14:textId="7CB0EDCA" w:rsidR="00641AB2" w:rsidRDefault="00641AB2">
                            <w:pPr>
                              <w:rPr>
                                <w:rFonts w:ascii="Comic Sans MS" w:hAnsi="Comic Sans MS"/>
                              </w:rPr>
                            </w:pPr>
                            <w:r>
                              <w:rPr>
                                <w:rFonts w:ascii="Comic Sans MS" w:hAnsi="Comic Sans MS"/>
                              </w:rPr>
                              <w:t>Während der Sommerferien bieten wir eine Betreuungsmöglichkeit</w:t>
                            </w:r>
                            <w:r w:rsidR="00190382">
                              <w:rPr>
                                <w:rFonts w:ascii="Comic Sans MS" w:hAnsi="Comic Sans MS"/>
                              </w:rPr>
                              <w:t>, im Haupthaus in Tillmitsch,</w:t>
                            </w:r>
                            <w:r>
                              <w:rPr>
                                <w:rFonts w:ascii="Comic Sans MS" w:hAnsi="Comic Sans MS"/>
                              </w:rPr>
                              <w:t xml:space="preserve"> in den ersten sechs Wochen an. Für diesen Betreuungszeitraum gibt es seitens der Gemeinde eine gesonderte Verrechnung.</w:t>
                            </w:r>
                          </w:p>
                          <w:p w14:paraId="571C39DC" w14:textId="77777777" w:rsidR="001D1280" w:rsidRPr="00921CF1" w:rsidRDefault="001D1280" w:rsidP="00921CF1">
                            <w:pPr>
                              <w:pStyle w:val="berschrift2"/>
                              <w:rPr>
                                <w:rFonts w:ascii="Comic Sans MS" w:hAnsi="Comic Sans MS"/>
                              </w:rPr>
                            </w:pPr>
                          </w:p>
                          <w:p w14:paraId="65D70C3F" w14:textId="104E786A" w:rsidR="004C4CCF" w:rsidRDefault="003641A5" w:rsidP="004C4CCF">
                            <w:pPr>
                              <w:pStyle w:val="berschrift2"/>
                              <w:rPr>
                                <w:rFonts w:ascii="Comic Sans MS" w:hAnsi="Comic Sans MS"/>
                                <w:sz w:val="24"/>
                                <w:szCs w:val="24"/>
                              </w:rPr>
                            </w:pPr>
                            <w:bookmarkStart w:id="14" w:name="_Toc107488145"/>
                            <w:r w:rsidRPr="00921CF1">
                              <w:rPr>
                                <w:rFonts w:ascii="Comic Sans MS" w:hAnsi="Comic Sans MS"/>
                                <w:sz w:val="24"/>
                                <w:szCs w:val="24"/>
                              </w:rPr>
                              <w:t>Öffnungszeiten</w:t>
                            </w:r>
                            <w:r w:rsidR="004C4CCF">
                              <w:rPr>
                                <w:rFonts w:ascii="Comic Sans MS" w:hAnsi="Comic Sans MS"/>
                                <w:sz w:val="24"/>
                                <w:szCs w:val="24"/>
                              </w:rPr>
                              <w:t>:</w:t>
                            </w:r>
                            <w:bookmarkEnd w:id="14"/>
                          </w:p>
                          <w:p w14:paraId="2D6E3960" w14:textId="77777777" w:rsidR="004C4CCF" w:rsidRPr="004C4CCF" w:rsidRDefault="004C4CCF" w:rsidP="004C4CCF"/>
                          <w:p w14:paraId="788592FC" w14:textId="5CD44C42" w:rsidR="001D1280" w:rsidRPr="001D1280" w:rsidRDefault="001D1280" w:rsidP="003641A5">
                            <w:pPr>
                              <w:rPr>
                                <w:rFonts w:ascii="Comic Sans MS" w:hAnsi="Comic Sans MS"/>
                              </w:rPr>
                            </w:pPr>
                            <w:r w:rsidRPr="001D1280">
                              <w:rPr>
                                <w:rFonts w:ascii="Comic Sans MS" w:hAnsi="Comic Sans MS"/>
                              </w:rPr>
                              <w:t xml:space="preserve">Ganztagesgruppe: Mo-Fr 7:00 – 17:00 Uhr </w:t>
                            </w:r>
                          </w:p>
                          <w:p w14:paraId="32F9329C" w14:textId="2C117515" w:rsidR="002E6CE9" w:rsidRDefault="001D1280">
                            <w:pPr>
                              <w:rPr>
                                <w:rFonts w:ascii="Comic Sans MS" w:hAnsi="Comic Sans MS"/>
                              </w:rPr>
                            </w:pPr>
                            <w:r w:rsidRPr="001D1280">
                              <w:rPr>
                                <w:rFonts w:ascii="Comic Sans MS" w:hAnsi="Comic Sans MS"/>
                              </w:rPr>
                              <w:t>(Die Öffnungszeiten der Nachmittagsbetreuung richten sich nach dem tatsächlichen Bedarf.)</w:t>
                            </w:r>
                          </w:p>
                          <w:p w14:paraId="3E2654B9" w14:textId="13086693" w:rsidR="00635D50" w:rsidRDefault="00635D50">
                            <w:pPr>
                              <w:rPr>
                                <w:rFonts w:ascii="Comic Sans MS" w:hAnsi="Comic Sans MS"/>
                              </w:rPr>
                            </w:pPr>
                            <w:r>
                              <w:rPr>
                                <w:rFonts w:ascii="Comic Sans MS" w:hAnsi="Comic Sans MS"/>
                              </w:rPr>
                              <w:t>Die gesetzlichen Richtlinien sehen vor, dass Halbtageskinder bis zu 6 Stunden und Ganztageskinder bis zu 10 Stunden in einer Betreuungseinrichtung anwesend sein dürfen.</w:t>
                            </w:r>
                          </w:p>
                          <w:p w14:paraId="4453C249" w14:textId="4F3ADAA1" w:rsidR="00E777BE" w:rsidRDefault="00E777BE">
                            <w:pPr>
                              <w:rPr>
                                <w:rFonts w:ascii="Comic Sans MS" w:hAnsi="Comic Sans MS"/>
                                <w:lang w:val="de-AT"/>
                              </w:rPr>
                            </w:pPr>
                          </w:p>
                          <w:p w14:paraId="1FE2449B" w14:textId="77777777" w:rsidR="00D06AA1" w:rsidRPr="00E759D4" w:rsidRDefault="00D06AA1">
                            <w:pPr>
                              <w:rPr>
                                <w:rFonts w:ascii="Comic Sans MS" w:hAnsi="Comic Sans MS"/>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8C062" id="Textfeld 20" o:spid="_x0000_s1035" type="#_x0000_t202" style="position:absolute;margin-left:-9.5pt;margin-top:14.65pt;width:304.55pt;height:480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" fillcolor="white [3201]" stroked="f" strokeweight=".5pt">
                <v:textbox>
                  <w:txbxContent>
                    <w:p w14:paraId="13F4EA08" w14:textId="2E79A129" w:rsidR="001D1280" w:rsidRDefault="001D1280" w:rsidP="00921CF1">
                      <w:pPr>
                        <w:pStyle w:val="berschrift2"/>
                        <w:rPr>
                          <w:rFonts w:ascii="Comic Sans MS" w:hAnsi="Comic Sans MS"/>
                        </w:rPr>
                      </w:pPr>
                      <w:bookmarkStart w:id="15" w:name="_Toc107488143"/>
                      <w:r w:rsidRPr="00921CF1">
                        <w:rPr>
                          <w:rFonts w:ascii="Comic Sans MS" w:hAnsi="Comic Sans MS"/>
                        </w:rPr>
                        <w:t>Ferienregelung</w:t>
                      </w:r>
                      <w:bookmarkEnd w:id="15"/>
                    </w:p>
                    <w:p w14:paraId="0B287884" w14:textId="77777777" w:rsidR="00E077E7" w:rsidRPr="00E077E7" w:rsidRDefault="00E077E7" w:rsidP="00E077E7"/>
                    <w:p w14:paraId="2671EE31" w14:textId="05DB87B0" w:rsidR="00E372DC" w:rsidRDefault="00E372DC">
                      <w:pPr>
                        <w:rPr>
                          <w:rFonts w:ascii="Comic Sans MS" w:hAnsi="Comic Sans MS"/>
                        </w:rPr>
                      </w:pPr>
                      <w:r w:rsidRPr="00641AB2">
                        <w:rPr>
                          <w:rFonts w:ascii="Comic Sans MS" w:hAnsi="Comic Sans MS"/>
                        </w:rPr>
                        <w:t>Die Kinderkrippe wird als Jahresbetrieb geführt und orientiert sich an der Ferienregelung der Pflichtschulen. Das heißt in den Weihnachts-</w:t>
                      </w:r>
                      <w:r w:rsidR="00667E3C">
                        <w:rPr>
                          <w:rFonts w:ascii="Comic Sans MS" w:hAnsi="Comic Sans MS"/>
                        </w:rPr>
                        <w:t xml:space="preserve"> und</w:t>
                      </w:r>
                      <w:r w:rsidRPr="00641AB2">
                        <w:rPr>
                          <w:rFonts w:ascii="Comic Sans MS" w:hAnsi="Comic Sans MS"/>
                        </w:rPr>
                        <w:t xml:space="preserve"> </w:t>
                      </w:r>
                      <w:r w:rsidR="00641AB2" w:rsidRPr="00641AB2">
                        <w:rPr>
                          <w:rFonts w:ascii="Comic Sans MS" w:hAnsi="Comic Sans MS"/>
                        </w:rPr>
                        <w:t>Osterferien</w:t>
                      </w:r>
                      <w:r w:rsidRPr="00641AB2">
                        <w:rPr>
                          <w:rFonts w:ascii="Comic Sans MS" w:hAnsi="Comic Sans MS"/>
                        </w:rPr>
                        <w:t xml:space="preserve"> ist die Einrichtung geschlossen</w:t>
                      </w:r>
                      <w:r w:rsidR="002E6CE9">
                        <w:rPr>
                          <w:rFonts w:ascii="Comic Sans MS" w:hAnsi="Comic Sans MS"/>
                        </w:rPr>
                        <w:t xml:space="preserve">. Ebenso geschlossen sind die beiden Freitage nach Christi Himmelfahrt und nach Fronleichnam. </w:t>
                      </w:r>
                      <w:r w:rsidR="00641AB2">
                        <w:rPr>
                          <w:rFonts w:ascii="Comic Sans MS" w:hAnsi="Comic Sans MS"/>
                        </w:rPr>
                        <w:t xml:space="preserve">Semesterferien und </w:t>
                      </w:r>
                      <w:r w:rsidR="002E6CE9">
                        <w:rPr>
                          <w:rFonts w:ascii="Comic Sans MS" w:hAnsi="Comic Sans MS"/>
                        </w:rPr>
                        <w:t xml:space="preserve">restliche </w:t>
                      </w:r>
                      <w:r w:rsidR="00641AB2">
                        <w:rPr>
                          <w:rFonts w:ascii="Comic Sans MS" w:hAnsi="Comic Sans MS"/>
                        </w:rPr>
                        <w:t>Fenstertage sind nach Erhebung des Bedarfs, mit einer Gruppe, geöffnet.</w:t>
                      </w:r>
                    </w:p>
                    <w:p w14:paraId="12B655C4" w14:textId="7CB0EDCA" w:rsidR="00641AB2" w:rsidRDefault="00641AB2">
                      <w:pPr>
                        <w:rPr>
                          <w:rFonts w:ascii="Comic Sans MS" w:hAnsi="Comic Sans MS"/>
                        </w:rPr>
                      </w:pPr>
                      <w:r>
                        <w:rPr>
                          <w:rFonts w:ascii="Comic Sans MS" w:hAnsi="Comic Sans MS"/>
                        </w:rPr>
                        <w:t>Während der Sommerferien bieten wir eine Betreuungsmöglichkeit</w:t>
                      </w:r>
                      <w:r w:rsidR="00190382">
                        <w:rPr>
                          <w:rFonts w:ascii="Comic Sans MS" w:hAnsi="Comic Sans MS"/>
                        </w:rPr>
                        <w:t>, im Haupthaus in Tillmitsch,</w:t>
                      </w:r>
                      <w:r>
                        <w:rPr>
                          <w:rFonts w:ascii="Comic Sans MS" w:hAnsi="Comic Sans MS"/>
                        </w:rPr>
                        <w:t xml:space="preserve"> in den ersten sechs Wochen an. Für diesen Betreuungszeitraum gibt es seitens der Gemeinde eine gesonderte Verrechnung.</w:t>
                      </w:r>
                    </w:p>
                    <w:p w14:paraId="571C39DC" w14:textId="77777777" w:rsidR="001D1280" w:rsidRPr="00921CF1" w:rsidRDefault="001D1280" w:rsidP="00921CF1">
                      <w:pPr>
                        <w:pStyle w:val="berschrift2"/>
                        <w:rPr>
                          <w:rFonts w:ascii="Comic Sans MS" w:hAnsi="Comic Sans MS"/>
                        </w:rPr>
                      </w:pPr>
                    </w:p>
                    <w:p w14:paraId="65D70C3F" w14:textId="104E786A" w:rsidR="004C4CCF" w:rsidRDefault="003641A5" w:rsidP="004C4CCF">
                      <w:pPr>
                        <w:pStyle w:val="berschrift2"/>
                        <w:rPr>
                          <w:rFonts w:ascii="Comic Sans MS" w:hAnsi="Comic Sans MS"/>
                          <w:sz w:val="24"/>
                          <w:szCs w:val="24"/>
                        </w:rPr>
                      </w:pPr>
                      <w:bookmarkStart w:id="16" w:name="_Toc107488145"/>
                      <w:r w:rsidRPr="00921CF1">
                        <w:rPr>
                          <w:rFonts w:ascii="Comic Sans MS" w:hAnsi="Comic Sans MS"/>
                          <w:sz w:val="24"/>
                          <w:szCs w:val="24"/>
                        </w:rPr>
                        <w:t>Öffnungszeiten</w:t>
                      </w:r>
                      <w:r w:rsidR="004C4CCF">
                        <w:rPr>
                          <w:rFonts w:ascii="Comic Sans MS" w:hAnsi="Comic Sans MS"/>
                          <w:sz w:val="24"/>
                          <w:szCs w:val="24"/>
                        </w:rPr>
                        <w:t>:</w:t>
                      </w:r>
                      <w:bookmarkEnd w:id="16"/>
                    </w:p>
                    <w:p w14:paraId="2D6E3960" w14:textId="77777777" w:rsidR="004C4CCF" w:rsidRPr="004C4CCF" w:rsidRDefault="004C4CCF" w:rsidP="004C4CCF"/>
                    <w:p w14:paraId="788592FC" w14:textId="5CD44C42" w:rsidR="001D1280" w:rsidRPr="001D1280" w:rsidRDefault="001D1280" w:rsidP="003641A5">
                      <w:pPr>
                        <w:rPr>
                          <w:rFonts w:ascii="Comic Sans MS" w:hAnsi="Comic Sans MS"/>
                        </w:rPr>
                      </w:pPr>
                      <w:r w:rsidRPr="001D1280">
                        <w:rPr>
                          <w:rFonts w:ascii="Comic Sans MS" w:hAnsi="Comic Sans MS"/>
                        </w:rPr>
                        <w:t xml:space="preserve">Ganztagesgruppe: Mo-Fr 7:00 – 17:00 Uhr </w:t>
                      </w:r>
                    </w:p>
                    <w:p w14:paraId="32F9329C" w14:textId="2C117515" w:rsidR="002E6CE9" w:rsidRDefault="001D1280">
                      <w:pPr>
                        <w:rPr>
                          <w:rFonts w:ascii="Comic Sans MS" w:hAnsi="Comic Sans MS"/>
                        </w:rPr>
                      </w:pPr>
                      <w:r w:rsidRPr="001D1280">
                        <w:rPr>
                          <w:rFonts w:ascii="Comic Sans MS" w:hAnsi="Comic Sans MS"/>
                        </w:rPr>
                        <w:t>(Die Öffnungszeiten der Nachmittagsbetreuung richten sich nach dem tatsächlichen Bedarf.)</w:t>
                      </w:r>
                    </w:p>
                    <w:p w14:paraId="3E2654B9" w14:textId="13086693" w:rsidR="00635D50" w:rsidRDefault="00635D50">
                      <w:pPr>
                        <w:rPr>
                          <w:rFonts w:ascii="Comic Sans MS" w:hAnsi="Comic Sans MS"/>
                        </w:rPr>
                      </w:pPr>
                      <w:r>
                        <w:rPr>
                          <w:rFonts w:ascii="Comic Sans MS" w:hAnsi="Comic Sans MS"/>
                        </w:rPr>
                        <w:t>Die gesetzlichen Richtlinien sehen vor, dass Halbtageskinder bis zu 6 Stunden und Ganztageskinder bis zu 10 Stunden in einer Betreuungseinrichtung anwesend sein dürfen.</w:t>
                      </w:r>
                    </w:p>
                    <w:p w14:paraId="4453C249" w14:textId="4F3ADAA1" w:rsidR="00E777BE" w:rsidRDefault="00E777BE">
                      <w:pPr>
                        <w:rPr>
                          <w:rFonts w:ascii="Comic Sans MS" w:hAnsi="Comic Sans MS"/>
                          <w:lang w:val="de-AT"/>
                        </w:rPr>
                      </w:pPr>
                    </w:p>
                    <w:p w14:paraId="1FE2449B" w14:textId="77777777" w:rsidR="00D06AA1" w:rsidRPr="00E759D4" w:rsidRDefault="00D06AA1">
                      <w:pPr>
                        <w:rPr>
                          <w:rFonts w:ascii="Comic Sans MS" w:hAnsi="Comic Sans MS"/>
                          <w:lang w:val="de-AT"/>
                        </w:rPr>
                      </w:pPr>
                    </w:p>
                  </w:txbxContent>
                </v:textbox>
                <w10:wrap anchorx="margin"/>
              </v:shape>
            </w:pict>
          </mc:Fallback>
        </mc:AlternateContent>
      </w:r>
      <w:bookmarkEnd w:id="4"/>
      <w:bookmarkEnd w:id="5"/>
      <w:bookmarkEnd w:id="6"/>
      <w:bookmarkEnd w:id="7"/>
      <w:bookmarkEnd w:id="8"/>
      <w:bookmarkEnd w:id="9"/>
      <w:bookmarkEnd w:id="10"/>
      <w:bookmarkEnd w:id="11"/>
      <w:bookmarkEnd w:id="12"/>
    </w:p>
    <w:p w14:paraId="7979043A" w14:textId="0C0F5431" w:rsidR="00641AB2" w:rsidRDefault="00641AB2" w:rsidP="009149AC">
      <w:pPr>
        <w:pStyle w:val="berschrift2"/>
        <w:rPr>
          <w:rFonts w:ascii="Comic Sans MS" w:hAnsi="Comic Sans MS"/>
        </w:rPr>
      </w:pPr>
    </w:p>
    <w:p w14:paraId="5B00A52A" w14:textId="47D4CF34" w:rsidR="00641AB2" w:rsidRDefault="00641AB2" w:rsidP="009149AC">
      <w:pPr>
        <w:pStyle w:val="berschrift2"/>
        <w:rPr>
          <w:rFonts w:ascii="Comic Sans MS" w:hAnsi="Comic Sans MS"/>
        </w:rPr>
      </w:pPr>
    </w:p>
    <w:p w14:paraId="0BFFC4A9" w14:textId="7625000E" w:rsidR="00641AB2" w:rsidRDefault="00641AB2" w:rsidP="009149AC">
      <w:pPr>
        <w:pStyle w:val="berschrift2"/>
        <w:rPr>
          <w:rFonts w:ascii="Comic Sans MS" w:hAnsi="Comic Sans MS"/>
        </w:rPr>
      </w:pPr>
    </w:p>
    <w:p w14:paraId="19CBBEA6" w14:textId="05E1EA33" w:rsidR="00641AB2" w:rsidRDefault="00641AB2" w:rsidP="009149AC">
      <w:pPr>
        <w:pStyle w:val="berschrift2"/>
        <w:rPr>
          <w:rFonts w:ascii="Comic Sans MS" w:hAnsi="Comic Sans MS"/>
        </w:rPr>
      </w:pPr>
    </w:p>
    <w:p w14:paraId="5D5285C5" w14:textId="528995C6" w:rsidR="003641A5" w:rsidRPr="003641A5" w:rsidRDefault="003641A5" w:rsidP="003641A5"/>
    <w:p w14:paraId="7563033D" w14:textId="625933D8" w:rsidR="00641AB2" w:rsidRDefault="00641AB2" w:rsidP="009149AC">
      <w:pPr>
        <w:pStyle w:val="berschrift2"/>
        <w:rPr>
          <w:rFonts w:ascii="Comic Sans MS" w:hAnsi="Comic Sans MS"/>
        </w:rPr>
      </w:pPr>
    </w:p>
    <w:p w14:paraId="72FA3F0B" w14:textId="6C34183A" w:rsidR="003641A5" w:rsidRDefault="003641A5" w:rsidP="009149AC">
      <w:pPr>
        <w:pStyle w:val="berschrift2"/>
        <w:rPr>
          <w:rFonts w:ascii="Comic Sans MS" w:hAnsi="Comic Sans MS"/>
        </w:rPr>
      </w:pPr>
    </w:p>
    <w:p w14:paraId="187B1A12" w14:textId="2D6C86F4" w:rsidR="003641A5" w:rsidRDefault="003641A5" w:rsidP="009149AC">
      <w:pPr>
        <w:pStyle w:val="berschrift2"/>
        <w:rPr>
          <w:rFonts w:ascii="Comic Sans MS" w:hAnsi="Comic Sans MS"/>
        </w:rPr>
      </w:pPr>
    </w:p>
    <w:p w14:paraId="3BF8C83A" w14:textId="5F522C11" w:rsidR="003641A5" w:rsidRDefault="003641A5" w:rsidP="009149AC">
      <w:pPr>
        <w:pStyle w:val="berschrift2"/>
        <w:rPr>
          <w:rFonts w:ascii="Comic Sans MS" w:hAnsi="Comic Sans MS"/>
        </w:rPr>
      </w:pPr>
    </w:p>
    <w:p w14:paraId="1C70BDDB" w14:textId="14C93CD4" w:rsidR="003641A5" w:rsidRDefault="003641A5" w:rsidP="009149AC">
      <w:pPr>
        <w:pStyle w:val="berschrift2"/>
        <w:rPr>
          <w:rFonts w:ascii="Comic Sans MS" w:hAnsi="Comic Sans MS"/>
        </w:rPr>
      </w:pPr>
    </w:p>
    <w:p w14:paraId="527C3D3F" w14:textId="543DB282" w:rsidR="003641A5" w:rsidRDefault="003641A5" w:rsidP="009149AC">
      <w:pPr>
        <w:pStyle w:val="berschrift2"/>
        <w:rPr>
          <w:rFonts w:ascii="Comic Sans MS" w:hAnsi="Comic Sans MS"/>
        </w:rPr>
      </w:pPr>
    </w:p>
    <w:p w14:paraId="42C6A1BD" w14:textId="0B81B875" w:rsidR="003641A5" w:rsidRDefault="003641A5" w:rsidP="009149AC">
      <w:pPr>
        <w:pStyle w:val="berschrift2"/>
        <w:rPr>
          <w:rFonts w:ascii="Comic Sans MS" w:hAnsi="Comic Sans MS"/>
        </w:rPr>
      </w:pPr>
    </w:p>
    <w:p w14:paraId="39150D21" w14:textId="0A8E2717" w:rsidR="001D1280" w:rsidRDefault="006F4801" w:rsidP="009149AC">
      <w:pPr>
        <w:pStyle w:val="berschrift2"/>
        <w:rPr>
          <w:rFonts w:ascii="Comic Sans MS" w:hAnsi="Comic Sans MS"/>
        </w:rPr>
      </w:pPr>
      <w:bookmarkStart w:id="17" w:name="_Toc104204837"/>
      <w:bookmarkStart w:id="18" w:name="_Toc104208909"/>
      <w:bookmarkStart w:id="19" w:name="_Toc104210051"/>
      <w:bookmarkStart w:id="20" w:name="_Toc106017715"/>
      <w:bookmarkStart w:id="21" w:name="_Toc106017755"/>
      <w:bookmarkStart w:id="22" w:name="_Toc107488146"/>
      <w:r>
        <w:rPr>
          <w:noProof/>
        </w:rPr>
        <mc:AlternateContent>
          <mc:Choice Requires="wps">
            <w:drawing>
              <wp:anchor distT="0" distB="0" distL="114300" distR="114300" simplePos="0" relativeHeight="251724800" behindDoc="1" locked="0" layoutInCell="1" allowOverlap="1" wp14:anchorId="3DDA5625" wp14:editId="2CAB182C">
                <wp:simplePos x="0" y="0"/>
                <wp:positionH relativeFrom="column">
                  <wp:posOffset>2617470</wp:posOffset>
                </wp:positionH>
                <wp:positionV relativeFrom="paragraph">
                  <wp:posOffset>241935</wp:posOffset>
                </wp:positionV>
                <wp:extent cx="5810885" cy="751205"/>
                <wp:effectExtent l="0" t="0" r="0" b="0"/>
                <wp:wrapTight wrapText="bothSides">
                  <wp:wrapPolygon edited="0">
                    <wp:start x="21402" y="110"/>
                    <wp:lineTo x="229" y="110"/>
                    <wp:lineTo x="229" y="20924"/>
                    <wp:lineTo x="21402" y="20924"/>
                    <wp:lineTo x="21402" y="110"/>
                  </wp:wrapPolygon>
                </wp:wrapTight>
                <wp:docPr id="13" name="Textfeld 13"/>
                <wp:cNvGraphicFramePr/>
                <a:graphic xmlns:a="http://schemas.openxmlformats.org/drawingml/2006/main">
                  <a:graphicData uri="http://schemas.microsoft.com/office/word/2010/wordprocessingShape">
                    <wps:wsp>
                      <wps:cNvSpPr txBox="1"/>
                      <wps:spPr>
                        <a:xfrm rot="16200000">
                          <a:off x="0" y="0"/>
                          <a:ext cx="5810885" cy="751205"/>
                        </a:xfrm>
                        <a:prstGeom prst="rect">
                          <a:avLst/>
                        </a:prstGeom>
                        <a:noFill/>
                        <a:ln w="6350">
                          <a:noFill/>
                        </a:ln>
                      </wps:spPr>
                      <wps:txbx>
                        <w:txbxContent>
                          <w:p w14:paraId="06E7207C" w14:textId="01F6C2B5" w:rsidR="00002E0C" w:rsidRPr="00002E0C" w:rsidRDefault="00002E0C" w:rsidP="00002E0C">
                            <w:pPr>
                              <w:jc w:val="center"/>
                              <w:rPr>
                                <w:rFonts w:ascii="Lucida Handwriting" w:hAnsi="Lucida Handwriting"/>
                                <w:color w:val="FFFFFF" w:themeColor="background1"/>
                                <w:sz w:val="36"/>
                              </w:rPr>
                            </w:pPr>
                            <w:r w:rsidRPr="00002E0C">
                              <w:rPr>
                                <w:rFonts w:ascii="Lucida Handwriting" w:hAnsi="Lucida Handwriting"/>
                                <w:color w:val="FFFFFF" w:themeColor="background1"/>
                                <w:sz w:val="36"/>
                              </w:rPr>
                              <w:t>Man darf nicht verlernen, die Welt mit den Augen eines Kindes zu sehen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A5625" id="Textfeld 13" o:spid="_x0000_s1036" type="#_x0000_t202" style="position:absolute;margin-left:206.1pt;margin-top:19.05pt;width:457.55pt;height:59.15pt;rotation:-9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" filled="f" stroked="f" strokeweight=".5pt">
                <v:textbox>
                  <w:txbxContent>
                    <w:p w14:paraId="06E7207C" w14:textId="01F6C2B5" w:rsidR="00002E0C" w:rsidRPr="00002E0C" w:rsidRDefault="00002E0C" w:rsidP="00002E0C">
                      <w:pPr>
                        <w:jc w:val="center"/>
                        <w:rPr>
                          <w:rFonts w:ascii="Lucida Handwriting" w:hAnsi="Lucida Handwriting"/>
                          <w:color w:val="FFFFFF" w:themeColor="background1"/>
                          <w:sz w:val="36"/>
                        </w:rPr>
                      </w:pPr>
                      <w:r w:rsidRPr="00002E0C">
                        <w:rPr>
                          <w:rFonts w:ascii="Lucida Handwriting" w:hAnsi="Lucida Handwriting"/>
                          <w:color w:val="FFFFFF" w:themeColor="background1"/>
                          <w:sz w:val="36"/>
                        </w:rPr>
                        <w:t>Man darf nicht verlernen, die Welt mit den Augen eines Kindes zu sehen</w:t>
                      </w:r>
                    </w:p>
                  </w:txbxContent>
                </v:textbox>
                <w10:wrap type="tight"/>
              </v:shape>
            </w:pict>
          </mc:Fallback>
        </mc:AlternateContent>
      </w:r>
      <w:bookmarkEnd w:id="17"/>
      <w:bookmarkEnd w:id="18"/>
      <w:bookmarkEnd w:id="19"/>
      <w:bookmarkEnd w:id="20"/>
      <w:bookmarkEnd w:id="21"/>
      <w:bookmarkEnd w:id="22"/>
    </w:p>
    <w:p w14:paraId="04E5296E" w14:textId="448515E5" w:rsidR="001D1280" w:rsidRDefault="001D1280" w:rsidP="009149AC">
      <w:pPr>
        <w:pStyle w:val="berschrift2"/>
        <w:rPr>
          <w:rFonts w:ascii="Comic Sans MS" w:hAnsi="Comic Sans MS"/>
        </w:rPr>
      </w:pPr>
    </w:p>
    <w:p w14:paraId="58A2019E" w14:textId="44E459B9" w:rsidR="001D1280" w:rsidRDefault="001D1280" w:rsidP="009149AC">
      <w:pPr>
        <w:pStyle w:val="berschrift2"/>
        <w:rPr>
          <w:rFonts w:ascii="Comic Sans MS" w:hAnsi="Comic Sans MS"/>
        </w:rPr>
      </w:pPr>
    </w:p>
    <w:p w14:paraId="56CDA1B1" w14:textId="77777777" w:rsidR="001D1280" w:rsidRDefault="001D1280" w:rsidP="009149AC">
      <w:pPr>
        <w:pStyle w:val="berschrift2"/>
        <w:rPr>
          <w:rFonts w:ascii="Comic Sans MS" w:hAnsi="Comic Sans MS"/>
        </w:rPr>
      </w:pPr>
    </w:p>
    <w:p w14:paraId="6954C434" w14:textId="1C32119F" w:rsidR="001D1280" w:rsidRDefault="001D1280" w:rsidP="009149AC">
      <w:pPr>
        <w:pStyle w:val="berschrift2"/>
        <w:rPr>
          <w:rFonts w:ascii="Comic Sans MS" w:hAnsi="Comic Sans MS"/>
        </w:rPr>
      </w:pPr>
    </w:p>
    <w:p w14:paraId="47DACE2A" w14:textId="3023ED16" w:rsidR="00635D50" w:rsidRDefault="00635D50" w:rsidP="00635D50"/>
    <w:p w14:paraId="6D4B37EF" w14:textId="77777777" w:rsidR="00635D50" w:rsidRPr="00635D50" w:rsidRDefault="00635D50" w:rsidP="00635D50"/>
    <w:p w14:paraId="3F323EDD" w14:textId="77777777" w:rsidR="00635D50" w:rsidRDefault="00635D50" w:rsidP="009149AC">
      <w:pPr>
        <w:pStyle w:val="berschrift2"/>
        <w:rPr>
          <w:rFonts w:ascii="Comic Sans MS" w:hAnsi="Comic Sans MS"/>
        </w:rPr>
      </w:pPr>
    </w:p>
    <w:p w14:paraId="6D392989" w14:textId="77777777" w:rsidR="00E777BE" w:rsidRDefault="00E777BE" w:rsidP="009149AC">
      <w:pPr>
        <w:pStyle w:val="berschrift2"/>
        <w:rPr>
          <w:rFonts w:ascii="Comic Sans MS" w:hAnsi="Comic Sans MS"/>
        </w:rPr>
      </w:pPr>
    </w:p>
    <w:p w14:paraId="5C2BF579" w14:textId="77777777" w:rsidR="007F40F6" w:rsidRDefault="007F40F6" w:rsidP="009149AC">
      <w:pPr>
        <w:pStyle w:val="berschrift2"/>
        <w:rPr>
          <w:rFonts w:ascii="Comic Sans MS" w:hAnsi="Comic Sans MS"/>
        </w:rPr>
      </w:pPr>
      <w:bookmarkStart w:id="23" w:name="_Toc107488147"/>
    </w:p>
    <w:p w14:paraId="58FB33AD" w14:textId="2C5F3975" w:rsidR="009149AC" w:rsidRPr="009149AC" w:rsidRDefault="00710092" w:rsidP="009149AC">
      <w:pPr>
        <w:pStyle w:val="berschrift2"/>
        <w:rPr>
          <w:rFonts w:ascii="Comic Sans MS" w:hAnsi="Comic Sans MS"/>
        </w:rPr>
      </w:pPr>
      <w:r w:rsidRPr="00F30A8A">
        <w:rPr>
          <w:rFonts w:ascii="Comic Sans MS" w:hAnsi="Comic Sans MS"/>
        </w:rPr>
        <w:t>Kontaktdaten</w:t>
      </w:r>
      <w:bookmarkEnd w:id="23"/>
    </w:p>
    <w:p w14:paraId="1F21A289" w14:textId="13ECF854" w:rsidR="00710092" w:rsidRDefault="009149AC" w:rsidP="00710092">
      <w:r>
        <w:rPr>
          <w:noProof/>
        </w:rPr>
        <mc:AlternateContent>
          <mc:Choice Requires="wps">
            <w:drawing>
              <wp:anchor distT="0" distB="0" distL="114300" distR="114300" simplePos="0" relativeHeight="251688960" behindDoc="0" locked="0" layoutInCell="1" allowOverlap="1" wp14:anchorId="04FF60F2" wp14:editId="3E93FA05">
                <wp:simplePos x="0" y="0"/>
                <wp:positionH relativeFrom="column">
                  <wp:posOffset>-53634</wp:posOffset>
                </wp:positionH>
                <wp:positionV relativeFrom="paragraph">
                  <wp:posOffset>62126</wp:posOffset>
                </wp:positionV>
                <wp:extent cx="3616657" cy="1554480"/>
                <wp:effectExtent l="0" t="0" r="3175" b="7620"/>
                <wp:wrapNone/>
                <wp:docPr id="10" name="Textfeld 10"/>
                <wp:cNvGraphicFramePr/>
                <a:graphic xmlns:a="http://schemas.openxmlformats.org/drawingml/2006/main">
                  <a:graphicData uri="http://schemas.microsoft.com/office/word/2010/wordprocessingShape">
                    <wps:wsp>
                      <wps:cNvSpPr txBox="1"/>
                      <wps:spPr>
                        <a:xfrm>
                          <a:off x="0" y="0"/>
                          <a:ext cx="3616657" cy="1554480"/>
                        </a:xfrm>
                        <a:prstGeom prst="rect">
                          <a:avLst/>
                        </a:prstGeom>
                        <a:solidFill>
                          <a:schemeClr val="lt1"/>
                        </a:solidFill>
                        <a:ln w="6350">
                          <a:noFill/>
                        </a:ln>
                      </wps:spPr>
                      <wps:txbx>
                        <w:txbxContent>
                          <w:p w14:paraId="71E632B8" w14:textId="75C2199E" w:rsidR="009149AC" w:rsidRPr="00CD5217" w:rsidRDefault="009149AC">
                            <w:pPr>
                              <w:rPr>
                                <w:rFonts w:ascii="Comic Sans MS" w:hAnsi="Comic Sans MS"/>
                              </w:rPr>
                            </w:pPr>
                            <w:r w:rsidRPr="00CD5217">
                              <w:rPr>
                                <w:rFonts w:ascii="Comic Sans MS" w:hAnsi="Comic Sans MS"/>
                              </w:rPr>
                              <w:t xml:space="preserve">Kinderkrippe </w:t>
                            </w:r>
                            <w:r w:rsidR="004C4CCF">
                              <w:rPr>
                                <w:rFonts w:ascii="Comic Sans MS" w:hAnsi="Comic Sans MS"/>
                              </w:rPr>
                              <w:t>Neutillmitsch</w:t>
                            </w:r>
                          </w:p>
                          <w:p w14:paraId="37BE5050" w14:textId="4FE62AA7" w:rsidR="009149AC" w:rsidRPr="00CD5217" w:rsidRDefault="004C4CCF">
                            <w:pPr>
                              <w:rPr>
                                <w:rFonts w:ascii="Comic Sans MS" w:hAnsi="Comic Sans MS"/>
                              </w:rPr>
                            </w:pPr>
                            <w:proofErr w:type="spellStart"/>
                            <w:r>
                              <w:rPr>
                                <w:rFonts w:ascii="Comic Sans MS" w:hAnsi="Comic Sans MS"/>
                              </w:rPr>
                              <w:t>Rohrbacherweg</w:t>
                            </w:r>
                            <w:proofErr w:type="spellEnd"/>
                            <w:r>
                              <w:rPr>
                                <w:rFonts w:ascii="Comic Sans MS" w:hAnsi="Comic Sans MS"/>
                              </w:rPr>
                              <w:t xml:space="preserve"> 16</w:t>
                            </w:r>
                            <w:r w:rsidR="009149AC" w:rsidRPr="00CD5217">
                              <w:rPr>
                                <w:rFonts w:ascii="Comic Sans MS" w:hAnsi="Comic Sans MS"/>
                              </w:rPr>
                              <w:t xml:space="preserve">, 8434 </w:t>
                            </w:r>
                            <w:r>
                              <w:rPr>
                                <w:rFonts w:ascii="Comic Sans MS" w:hAnsi="Comic Sans MS"/>
                              </w:rPr>
                              <w:t>Neutillmitsch</w:t>
                            </w:r>
                          </w:p>
                          <w:p w14:paraId="53857CE1" w14:textId="6E140705" w:rsidR="009149AC" w:rsidRPr="00CD5217" w:rsidRDefault="009149AC" w:rsidP="00640448">
                            <w:pPr>
                              <w:rPr>
                                <w:rFonts w:ascii="Comic Sans MS" w:hAnsi="Comic Sans MS"/>
                              </w:rPr>
                            </w:pPr>
                            <w:r w:rsidRPr="00CD5217">
                              <w:rPr>
                                <w:rFonts w:ascii="Comic Sans MS" w:hAnsi="Comic Sans MS"/>
                              </w:rPr>
                              <w:t>Tel: 03452/8</w:t>
                            </w:r>
                            <w:r w:rsidR="00190382">
                              <w:rPr>
                                <w:rFonts w:ascii="Comic Sans MS" w:hAnsi="Comic Sans MS"/>
                              </w:rPr>
                              <w:t>3591</w:t>
                            </w:r>
                            <w:r w:rsidRPr="00CD5217">
                              <w:rPr>
                                <w:rFonts w:ascii="Comic Sans MS" w:hAnsi="Comic Sans MS"/>
                              </w:rPr>
                              <w:t>-</w:t>
                            </w:r>
                            <w:r w:rsidR="004C4CCF">
                              <w:rPr>
                                <w:rFonts w:ascii="Comic Sans MS" w:hAnsi="Comic Sans MS"/>
                              </w:rPr>
                              <w:t>810</w:t>
                            </w:r>
                            <w:r w:rsidRPr="00CD5217">
                              <w:rPr>
                                <w:rFonts w:ascii="Comic Sans MS" w:hAnsi="Comic Sans MS"/>
                              </w:rPr>
                              <w:t xml:space="preserve"> </w:t>
                            </w:r>
                          </w:p>
                          <w:p w14:paraId="41F3A1E1" w14:textId="0EC64157" w:rsidR="00CD5217" w:rsidRPr="00CD5217" w:rsidRDefault="00CD5217">
                            <w:pPr>
                              <w:rPr>
                                <w:rFonts w:ascii="Comic Sans MS" w:hAnsi="Comic Sans MS"/>
                              </w:rPr>
                            </w:pPr>
                            <w:proofErr w:type="spellStart"/>
                            <w:r w:rsidRPr="00CD5217">
                              <w:rPr>
                                <w:rFonts w:ascii="Comic Sans MS" w:hAnsi="Comic Sans MS"/>
                              </w:rPr>
                              <w:t>E-mail</w:t>
                            </w:r>
                            <w:proofErr w:type="spellEnd"/>
                            <w:r w:rsidRPr="00CD5217">
                              <w:rPr>
                                <w:rFonts w:ascii="Comic Sans MS" w:hAnsi="Comic Sans MS"/>
                              </w:rPr>
                              <w:t xml:space="preserve">: </w:t>
                            </w:r>
                            <w:proofErr w:type="spellStart"/>
                            <w:r w:rsidRPr="00CD5217">
                              <w:rPr>
                                <w:rFonts w:ascii="Comic Sans MS" w:hAnsi="Comic Sans MS"/>
                              </w:rPr>
                              <w:t>kinderkrippe</w:t>
                            </w:r>
                            <w:proofErr w:type="spellEnd"/>
                            <w:r w:rsidR="00640448">
                              <w:rPr>
                                <w:rFonts w:ascii="Comic Sans MS" w:hAnsi="Comic Sans MS"/>
                              </w:rPr>
                              <w:t xml:space="preserve"> -neutillmitsch</w:t>
                            </w:r>
                            <w:r w:rsidRPr="00CD5217">
                              <w:rPr>
                                <w:rFonts w:ascii="Comic Sans MS" w:hAnsi="Comic Sans MS"/>
                              </w:rPr>
                              <w:t>@tillmitsch.gv.at</w:t>
                            </w:r>
                          </w:p>
                          <w:p w14:paraId="22AB216B" w14:textId="56617F69" w:rsidR="009149AC" w:rsidRDefault="009149AC">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F60F2" id="Textfeld 10" o:spid="_x0000_s1037" type="#_x0000_t202" style="position:absolute;margin-left:-4.2pt;margin-top:4.9pt;width:284.8pt;height:12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" fillcolor="white [3201]" stroked="f" strokeweight=".5pt">
                <v:textbox>
                  <w:txbxContent>
                    <w:p w14:paraId="71E632B8" w14:textId="75C2199E" w:rsidR="009149AC" w:rsidRPr="00CD5217" w:rsidRDefault="009149AC">
                      <w:pPr>
                        <w:rPr>
                          <w:rFonts w:ascii="Comic Sans MS" w:hAnsi="Comic Sans MS"/>
                        </w:rPr>
                      </w:pPr>
                      <w:r w:rsidRPr="00CD5217">
                        <w:rPr>
                          <w:rFonts w:ascii="Comic Sans MS" w:hAnsi="Comic Sans MS"/>
                        </w:rPr>
                        <w:t xml:space="preserve">Kinderkrippe </w:t>
                      </w:r>
                      <w:r w:rsidR="004C4CCF">
                        <w:rPr>
                          <w:rFonts w:ascii="Comic Sans MS" w:hAnsi="Comic Sans MS"/>
                        </w:rPr>
                        <w:t>Neutillmitsch</w:t>
                      </w:r>
                    </w:p>
                    <w:p w14:paraId="37BE5050" w14:textId="4FE62AA7" w:rsidR="009149AC" w:rsidRPr="00CD5217" w:rsidRDefault="004C4CCF">
                      <w:pPr>
                        <w:rPr>
                          <w:rFonts w:ascii="Comic Sans MS" w:hAnsi="Comic Sans MS"/>
                        </w:rPr>
                      </w:pPr>
                      <w:proofErr w:type="spellStart"/>
                      <w:r>
                        <w:rPr>
                          <w:rFonts w:ascii="Comic Sans MS" w:hAnsi="Comic Sans MS"/>
                        </w:rPr>
                        <w:t>Rohrbacherweg</w:t>
                      </w:r>
                      <w:proofErr w:type="spellEnd"/>
                      <w:r>
                        <w:rPr>
                          <w:rFonts w:ascii="Comic Sans MS" w:hAnsi="Comic Sans MS"/>
                        </w:rPr>
                        <w:t xml:space="preserve"> 16</w:t>
                      </w:r>
                      <w:r w:rsidR="009149AC" w:rsidRPr="00CD5217">
                        <w:rPr>
                          <w:rFonts w:ascii="Comic Sans MS" w:hAnsi="Comic Sans MS"/>
                        </w:rPr>
                        <w:t xml:space="preserve">, 8434 </w:t>
                      </w:r>
                      <w:r>
                        <w:rPr>
                          <w:rFonts w:ascii="Comic Sans MS" w:hAnsi="Comic Sans MS"/>
                        </w:rPr>
                        <w:t>Neutillmitsch</w:t>
                      </w:r>
                    </w:p>
                    <w:p w14:paraId="53857CE1" w14:textId="6E140705" w:rsidR="009149AC" w:rsidRPr="00CD5217" w:rsidRDefault="009149AC" w:rsidP="00640448">
                      <w:pPr>
                        <w:rPr>
                          <w:rFonts w:ascii="Comic Sans MS" w:hAnsi="Comic Sans MS"/>
                        </w:rPr>
                      </w:pPr>
                      <w:r w:rsidRPr="00CD5217">
                        <w:rPr>
                          <w:rFonts w:ascii="Comic Sans MS" w:hAnsi="Comic Sans MS"/>
                        </w:rPr>
                        <w:t>Tel: 03452/8</w:t>
                      </w:r>
                      <w:r w:rsidR="00190382">
                        <w:rPr>
                          <w:rFonts w:ascii="Comic Sans MS" w:hAnsi="Comic Sans MS"/>
                        </w:rPr>
                        <w:t>3591</w:t>
                      </w:r>
                      <w:r w:rsidRPr="00CD5217">
                        <w:rPr>
                          <w:rFonts w:ascii="Comic Sans MS" w:hAnsi="Comic Sans MS"/>
                        </w:rPr>
                        <w:t>-</w:t>
                      </w:r>
                      <w:r w:rsidR="004C4CCF">
                        <w:rPr>
                          <w:rFonts w:ascii="Comic Sans MS" w:hAnsi="Comic Sans MS"/>
                        </w:rPr>
                        <w:t>810</w:t>
                      </w:r>
                      <w:r w:rsidRPr="00CD5217">
                        <w:rPr>
                          <w:rFonts w:ascii="Comic Sans MS" w:hAnsi="Comic Sans MS"/>
                        </w:rPr>
                        <w:t xml:space="preserve"> </w:t>
                      </w:r>
                    </w:p>
                    <w:p w14:paraId="41F3A1E1" w14:textId="0EC64157" w:rsidR="00CD5217" w:rsidRPr="00CD5217" w:rsidRDefault="00CD5217">
                      <w:pPr>
                        <w:rPr>
                          <w:rFonts w:ascii="Comic Sans MS" w:hAnsi="Comic Sans MS"/>
                        </w:rPr>
                      </w:pPr>
                      <w:proofErr w:type="spellStart"/>
                      <w:r w:rsidRPr="00CD5217">
                        <w:rPr>
                          <w:rFonts w:ascii="Comic Sans MS" w:hAnsi="Comic Sans MS"/>
                        </w:rPr>
                        <w:t>E-mail</w:t>
                      </w:r>
                      <w:proofErr w:type="spellEnd"/>
                      <w:r w:rsidRPr="00CD5217">
                        <w:rPr>
                          <w:rFonts w:ascii="Comic Sans MS" w:hAnsi="Comic Sans MS"/>
                        </w:rPr>
                        <w:t xml:space="preserve">: </w:t>
                      </w:r>
                      <w:proofErr w:type="spellStart"/>
                      <w:r w:rsidRPr="00CD5217">
                        <w:rPr>
                          <w:rFonts w:ascii="Comic Sans MS" w:hAnsi="Comic Sans MS"/>
                        </w:rPr>
                        <w:t>kinderkrippe</w:t>
                      </w:r>
                      <w:proofErr w:type="spellEnd"/>
                      <w:r w:rsidR="00640448">
                        <w:rPr>
                          <w:rFonts w:ascii="Comic Sans MS" w:hAnsi="Comic Sans MS"/>
                        </w:rPr>
                        <w:t xml:space="preserve"> -neutillmitsch</w:t>
                      </w:r>
                      <w:r w:rsidRPr="00CD5217">
                        <w:rPr>
                          <w:rFonts w:ascii="Comic Sans MS" w:hAnsi="Comic Sans MS"/>
                        </w:rPr>
                        <w:t>@tillmitsch.gv.at</w:t>
                      </w:r>
                    </w:p>
                    <w:p w14:paraId="22AB216B" w14:textId="56617F69" w:rsidR="009149AC" w:rsidRDefault="009149AC">
                      <w:r>
                        <w:t xml:space="preserve">       </w:t>
                      </w:r>
                    </w:p>
                  </w:txbxContent>
                </v:textbox>
              </v:shape>
            </w:pict>
          </mc:Fallback>
        </mc:AlternateContent>
      </w:r>
    </w:p>
    <w:p w14:paraId="1E1C50F6" w14:textId="3F5AB72C" w:rsidR="009149AC" w:rsidRDefault="009149AC" w:rsidP="00710092"/>
    <w:p w14:paraId="1631E99B" w14:textId="4E433B00" w:rsidR="009149AC" w:rsidRDefault="009149AC" w:rsidP="00710092"/>
    <w:p w14:paraId="043B5F19" w14:textId="2CFBAC2C" w:rsidR="009149AC" w:rsidRDefault="009149AC" w:rsidP="00710092"/>
    <w:p w14:paraId="4E08E38F" w14:textId="5885465C" w:rsidR="009149AC" w:rsidRDefault="009149AC" w:rsidP="00710092"/>
    <w:p w14:paraId="0BE926FE" w14:textId="77777777" w:rsidR="003641A5" w:rsidRDefault="003641A5" w:rsidP="00710092"/>
    <w:p w14:paraId="4080633F" w14:textId="7669452C" w:rsidR="00CD5217" w:rsidRDefault="00B24B94" w:rsidP="003641A5">
      <w:pPr>
        <w:tabs>
          <w:tab w:val="left" w:pos="6034"/>
        </w:tabs>
        <w:rPr>
          <w:rFonts w:ascii="Comic Sans MS" w:hAnsi="Comic Sans MS"/>
        </w:rPr>
      </w:pPr>
      <w:r>
        <w:rPr>
          <w:rFonts w:ascii="Comic Sans MS" w:hAnsi="Comic Sans MS"/>
        </w:rPr>
        <w:tab/>
      </w:r>
    </w:p>
    <w:p w14:paraId="686512D8" w14:textId="0FEDF525" w:rsidR="00710092" w:rsidRPr="00D320BC" w:rsidRDefault="00722688" w:rsidP="00710092">
      <w:pPr>
        <w:pStyle w:val="berschrift2"/>
        <w:rPr>
          <w:rFonts w:ascii="Comic Sans MS" w:hAnsi="Comic Sans MS"/>
        </w:rPr>
      </w:pPr>
      <w:bookmarkStart w:id="24" w:name="_Toc104210053"/>
      <w:bookmarkStart w:id="25" w:name="_Toc106017717"/>
      <w:bookmarkStart w:id="26" w:name="_Toc106017757"/>
      <w:bookmarkStart w:id="27" w:name="_Toc107488148"/>
      <w:bookmarkStart w:id="28" w:name="_Toc93411120"/>
      <w:bookmarkStart w:id="29" w:name="_Toc93413729"/>
      <w:bookmarkStart w:id="30" w:name="_Toc93413811"/>
      <w:r w:rsidRPr="00D320BC">
        <w:rPr>
          <w:rFonts w:ascii="Comic Sans MS" w:hAnsi="Comic Sans MS"/>
          <w:noProof/>
        </w:rPr>
        <w:lastRenderedPageBreak/>
        <w:drawing>
          <wp:anchor distT="0" distB="0" distL="114300" distR="114300" simplePos="0" relativeHeight="251788288" behindDoc="1" locked="0" layoutInCell="1" allowOverlap="1" wp14:anchorId="2B634D0C" wp14:editId="012EE7C4">
            <wp:simplePos x="0" y="0"/>
            <wp:positionH relativeFrom="column">
              <wp:posOffset>5986780</wp:posOffset>
            </wp:positionH>
            <wp:positionV relativeFrom="paragraph">
              <wp:posOffset>-518795</wp:posOffset>
            </wp:positionV>
            <wp:extent cx="276225" cy="2381250"/>
            <wp:effectExtent l="0" t="0" r="9525" b="0"/>
            <wp:wrapNone/>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 cy="2381250"/>
                    </a:xfrm>
                    <a:prstGeom prst="rect">
                      <a:avLst/>
                    </a:prstGeom>
                    <a:noFill/>
                    <a:ln>
                      <a:noFill/>
                    </a:ln>
                  </pic:spPr>
                </pic:pic>
              </a:graphicData>
            </a:graphic>
          </wp:anchor>
        </w:drawing>
      </w:r>
      <w:r w:rsidR="00E777BE" w:rsidRPr="00D320BC">
        <w:rPr>
          <w:rFonts w:ascii="Comic Sans MS" w:hAnsi="Comic Sans MS"/>
          <w:noProof/>
        </w:rPr>
        <mc:AlternateContent>
          <mc:Choice Requires="wps">
            <w:drawing>
              <wp:anchor distT="0" distB="0" distL="114300" distR="114300" simplePos="0" relativeHeight="251677696" behindDoc="1" locked="0" layoutInCell="1" allowOverlap="1" wp14:anchorId="7020C546" wp14:editId="1C9F68AC">
                <wp:simplePos x="0" y="0"/>
                <wp:positionH relativeFrom="margin">
                  <wp:posOffset>4691380</wp:posOffset>
                </wp:positionH>
                <wp:positionV relativeFrom="paragraph">
                  <wp:posOffset>-585470</wp:posOffset>
                </wp:positionV>
                <wp:extent cx="1623695" cy="9360000"/>
                <wp:effectExtent l="0" t="0" r="14605" b="12700"/>
                <wp:wrapNone/>
                <wp:docPr id="14" name="Textfeld 14"/>
                <wp:cNvGraphicFramePr/>
                <a:graphic xmlns:a="http://schemas.openxmlformats.org/drawingml/2006/main">
                  <a:graphicData uri="http://schemas.microsoft.com/office/word/2010/wordprocessingShape">
                    <wps:wsp>
                      <wps:cNvSpPr txBox="1"/>
                      <wps:spPr>
                        <a:xfrm>
                          <a:off x="0" y="0"/>
                          <a:ext cx="1623695" cy="9360000"/>
                        </a:xfrm>
                        <a:prstGeom prst="rect">
                          <a:avLst/>
                        </a:prstGeom>
                        <a:solidFill>
                          <a:srgbClr val="FFC000"/>
                        </a:solidFill>
                        <a:ln w="6350">
                          <a:solidFill>
                            <a:srgbClr val="FFC000"/>
                          </a:solidFill>
                        </a:ln>
                      </wps:spPr>
                      <wps:txbx>
                        <w:txbxContent>
                          <w:p w14:paraId="556976BA" w14:textId="77777777" w:rsidR="00F30A8A" w:rsidRDefault="00F30A8A" w:rsidP="00F30A8A"/>
                          <w:p w14:paraId="6FD6C15B" w14:textId="2D9A38F0" w:rsidR="003641A5" w:rsidRDefault="003641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0C546" id="Textfeld 14" o:spid="_x0000_s1038" type="#_x0000_t202" style="position:absolute;margin-left:369.4pt;margin-top:-46.1pt;width:127.85pt;height:737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" fillcolor="#ffc000" strokecolor="#ffc000" strokeweight=".5pt">
                <v:textbox>
                  <w:txbxContent>
                    <w:p w14:paraId="556976BA" w14:textId="77777777" w:rsidR="00F30A8A" w:rsidRDefault="00F30A8A" w:rsidP="00F30A8A"/>
                    <w:p w14:paraId="6FD6C15B" w14:textId="2D9A38F0" w:rsidR="003641A5" w:rsidRDefault="003641A5"/>
                  </w:txbxContent>
                </v:textbox>
                <w10:wrap anchorx="margin"/>
              </v:shape>
            </w:pict>
          </mc:Fallback>
        </mc:AlternateContent>
      </w:r>
      <w:bookmarkStart w:id="31" w:name="_Toc107488149"/>
      <w:bookmarkEnd w:id="24"/>
      <w:bookmarkEnd w:id="25"/>
      <w:bookmarkEnd w:id="26"/>
      <w:bookmarkEnd w:id="27"/>
      <w:bookmarkEnd w:id="28"/>
      <w:bookmarkEnd w:id="29"/>
      <w:bookmarkEnd w:id="30"/>
      <w:r w:rsidR="00710092" w:rsidRPr="00D320BC">
        <w:rPr>
          <w:rFonts w:ascii="Comic Sans MS" w:hAnsi="Comic Sans MS"/>
        </w:rPr>
        <w:t>Aufnahmemodalitäten</w:t>
      </w:r>
      <w:bookmarkEnd w:id="31"/>
    </w:p>
    <w:p w14:paraId="0890E7B3" w14:textId="2CC56D5B" w:rsidR="00710092" w:rsidRDefault="00E777BE" w:rsidP="00710092">
      <w:pPr>
        <w:pStyle w:val="berschrift2"/>
        <w:rPr>
          <w:rFonts w:ascii="Comic Sans MS" w:eastAsiaTheme="minorHAnsi" w:hAnsi="Comic Sans MS" w:cstheme="minorBidi"/>
          <w:color w:val="auto"/>
          <w:sz w:val="22"/>
          <w:szCs w:val="22"/>
        </w:rPr>
      </w:pPr>
      <w:bookmarkStart w:id="32" w:name="_Toc93411122"/>
      <w:bookmarkStart w:id="33" w:name="_Toc93413731"/>
      <w:bookmarkStart w:id="34" w:name="_Toc93413813"/>
      <w:bookmarkStart w:id="35" w:name="_Toc104204840"/>
      <w:bookmarkStart w:id="36" w:name="_Toc104208912"/>
      <w:bookmarkStart w:id="37" w:name="_Toc104210055"/>
      <w:bookmarkStart w:id="38" w:name="_Toc106017719"/>
      <w:bookmarkStart w:id="39" w:name="_Toc106017759"/>
      <w:bookmarkStart w:id="40" w:name="_Toc107488150"/>
      <w:r>
        <w:rPr>
          <w:rFonts w:ascii="Comic Sans MS" w:eastAsiaTheme="minorHAnsi" w:hAnsi="Comic Sans MS" w:cstheme="minorBidi"/>
          <w:noProof/>
          <w:color w:val="auto"/>
          <w:sz w:val="22"/>
          <w:szCs w:val="22"/>
        </w:rPr>
        <mc:AlternateContent>
          <mc:Choice Requires="wps">
            <w:drawing>
              <wp:anchor distT="0" distB="0" distL="114300" distR="114300" simplePos="0" relativeHeight="251689984" behindDoc="0" locked="0" layoutInCell="1" allowOverlap="1" wp14:anchorId="4DA48C8C" wp14:editId="7AD0A586">
                <wp:simplePos x="0" y="0"/>
                <wp:positionH relativeFrom="margin">
                  <wp:posOffset>-88900</wp:posOffset>
                </wp:positionH>
                <wp:positionV relativeFrom="paragraph">
                  <wp:posOffset>69850</wp:posOffset>
                </wp:positionV>
                <wp:extent cx="3255010" cy="1544955"/>
                <wp:effectExtent l="0" t="0" r="2540" b="0"/>
                <wp:wrapNone/>
                <wp:docPr id="12" name="Textfeld 12"/>
                <wp:cNvGraphicFramePr/>
                <a:graphic xmlns:a="http://schemas.openxmlformats.org/drawingml/2006/main">
                  <a:graphicData uri="http://schemas.microsoft.com/office/word/2010/wordprocessingShape">
                    <wps:wsp>
                      <wps:cNvSpPr txBox="1"/>
                      <wps:spPr>
                        <a:xfrm>
                          <a:off x="0" y="0"/>
                          <a:ext cx="3255010" cy="1544955"/>
                        </a:xfrm>
                        <a:prstGeom prst="rect">
                          <a:avLst/>
                        </a:prstGeom>
                        <a:solidFill>
                          <a:schemeClr val="lt1"/>
                        </a:solidFill>
                        <a:ln w="6350">
                          <a:noFill/>
                        </a:ln>
                      </wps:spPr>
                      <wps:txbx>
                        <w:txbxContent>
                          <w:p w14:paraId="62F79A4B" w14:textId="7668AF05" w:rsidR="00CD5217" w:rsidRPr="00B65536" w:rsidRDefault="00CD5217">
                            <w:pPr>
                              <w:rPr>
                                <w:rFonts w:ascii="Comic Sans MS" w:hAnsi="Comic Sans MS"/>
                              </w:rPr>
                            </w:pPr>
                            <w:r w:rsidRPr="00B65536">
                              <w:rPr>
                                <w:rFonts w:ascii="Comic Sans MS" w:hAnsi="Comic Sans MS"/>
                              </w:rPr>
                              <w:t>Die Aufnahme Ihres Kindes erfolgt mittels Anmeldung im Haus. Kriterien dafür sind:</w:t>
                            </w:r>
                          </w:p>
                          <w:p w14:paraId="290F5A10" w14:textId="72A4D871" w:rsidR="00CD5217" w:rsidRPr="00B65536" w:rsidRDefault="00B65536" w:rsidP="00CD5217">
                            <w:pPr>
                              <w:pStyle w:val="Listenabsatz"/>
                              <w:numPr>
                                <w:ilvl w:val="0"/>
                                <w:numId w:val="2"/>
                              </w:numPr>
                              <w:rPr>
                                <w:rFonts w:ascii="Comic Sans MS" w:hAnsi="Comic Sans MS"/>
                              </w:rPr>
                            </w:pPr>
                            <w:r w:rsidRPr="00B65536">
                              <w:rPr>
                                <w:rFonts w:ascii="Comic Sans MS" w:hAnsi="Comic Sans MS"/>
                              </w:rPr>
                              <w:t>Hauptwohnsitz in Tillmitsch</w:t>
                            </w:r>
                          </w:p>
                          <w:p w14:paraId="3910526C" w14:textId="5D7A770A" w:rsidR="00B65536" w:rsidRPr="00B65536" w:rsidRDefault="00B65536" w:rsidP="00CD5217">
                            <w:pPr>
                              <w:pStyle w:val="Listenabsatz"/>
                              <w:numPr>
                                <w:ilvl w:val="0"/>
                                <w:numId w:val="2"/>
                              </w:numPr>
                              <w:rPr>
                                <w:rFonts w:ascii="Comic Sans MS" w:hAnsi="Comic Sans MS"/>
                              </w:rPr>
                            </w:pPr>
                            <w:r w:rsidRPr="00B65536">
                              <w:rPr>
                                <w:rFonts w:ascii="Comic Sans MS" w:hAnsi="Comic Sans MS"/>
                              </w:rPr>
                              <w:t>Mindestalter von 12 Monaten</w:t>
                            </w:r>
                          </w:p>
                          <w:p w14:paraId="3E35B54A" w14:textId="5B19180E" w:rsidR="00B65536" w:rsidRPr="00B65536" w:rsidRDefault="00B65536" w:rsidP="00CD5217">
                            <w:pPr>
                              <w:pStyle w:val="Listenabsatz"/>
                              <w:numPr>
                                <w:ilvl w:val="0"/>
                                <w:numId w:val="2"/>
                              </w:numPr>
                              <w:rPr>
                                <w:rFonts w:ascii="Comic Sans MS" w:hAnsi="Comic Sans MS"/>
                              </w:rPr>
                            </w:pPr>
                            <w:r w:rsidRPr="00B65536">
                              <w:rPr>
                                <w:rFonts w:ascii="Comic Sans MS" w:hAnsi="Comic Sans MS"/>
                              </w:rPr>
                              <w:t>Berufstätigkeit beider Elternteile/ Erziehungsberechtigte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48C8C" id="Textfeld 12" o:spid="_x0000_s1039" type="#_x0000_t202" style="position:absolute;margin-left:-7pt;margin-top:5.5pt;width:256.3pt;height:121.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" fillcolor="white [3201]" stroked="f" strokeweight=".5pt">
                <v:textbox>
                  <w:txbxContent>
                    <w:p w14:paraId="62F79A4B" w14:textId="7668AF05" w:rsidR="00CD5217" w:rsidRPr="00B65536" w:rsidRDefault="00CD5217">
                      <w:pPr>
                        <w:rPr>
                          <w:rFonts w:ascii="Comic Sans MS" w:hAnsi="Comic Sans MS"/>
                        </w:rPr>
                      </w:pPr>
                      <w:r w:rsidRPr="00B65536">
                        <w:rPr>
                          <w:rFonts w:ascii="Comic Sans MS" w:hAnsi="Comic Sans MS"/>
                        </w:rPr>
                        <w:t>Die Aufnahme Ihres Kindes erfolgt mittels Anmeldung im Haus. Kriterien dafür sind:</w:t>
                      </w:r>
                    </w:p>
                    <w:p w14:paraId="290F5A10" w14:textId="72A4D871" w:rsidR="00CD5217" w:rsidRPr="00B65536" w:rsidRDefault="00B65536" w:rsidP="00CD5217">
                      <w:pPr>
                        <w:pStyle w:val="Listenabsatz"/>
                        <w:numPr>
                          <w:ilvl w:val="0"/>
                          <w:numId w:val="2"/>
                        </w:numPr>
                        <w:rPr>
                          <w:rFonts w:ascii="Comic Sans MS" w:hAnsi="Comic Sans MS"/>
                        </w:rPr>
                      </w:pPr>
                      <w:r w:rsidRPr="00B65536">
                        <w:rPr>
                          <w:rFonts w:ascii="Comic Sans MS" w:hAnsi="Comic Sans MS"/>
                        </w:rPr>
                        <w:t>Hauptwohnsitz in Tillmitsch</w:t>
                      </w:r>
                    </w:p>
                    <w:p w14:paraId="3910526C" w14:textId="5D7A770A" w:rsidR="00B65536" w:rsidRPr="00B65536" w:rsidRDefault="00B65536" w:rsidP="00CD5217">
                      <w:pPr>
                        <w:pStyle w:val="Listenabsatz"/>
                        <w:numPr>
                          <w:ilvl w:val="0"/>
                          <w:numId w:val="2"/>
                        </w:numPr>
                        <w:rPr>
                          <w:rFonts w:ascii="Comic Sans MS" w:hAnsi="Comic Sans MS"/>
                        </w:rPr>
                      </w:pPr>
                      <w:r w:rsidRPr="00B65536">
                        <w:rPr>
                          <w:rFonts w:ascii="Comic Sans MS" w:hAnsi="Comic Sans MS"/>
                        </w:rPr>
                        <w:t>Mindestalter von 12 Monaten</w:t>
                      </w:r>
                    </w:p>
                    <w:p w14:paraId="3E35B54A" w14:textId="5B19180E" w:rsidR="00B65536" w:rsidRPr="00B65536" w:rsidRDefault="00B65536" w:rsidP="00CD5217">
                      <w:pPr>
                        <w:pStyle w:val="Listenabsatz"/>
                        <w:numPr>
                          <w:ilvl w:val="0"/>
                          <w:numId w:val="2"/>
                        </w:numPr>
                        <w:rPr>
                          <w:rFonts w:ascii="Comic Sans MS" w:hAnsi="Comic Sans MS"/>
                        </w:rPr>
                      </w:pPr>
                      <w:r w:rsidRPr="00B65536">
                        <w:rPr>
                          <w:rFonts w:ascii="Comic Sans MS" w:hAnsi="Comic Sans MS"/>
                        </w:rPr>
                        <w:t>Berufstätigkeit beider Elternteile/ Erziehungsberechtigte</w:t>
                      </w:r>
                    </w:p>
                  </w:txbxContent>
                </v:textbox>
                <w10:wrap anchorx="margin"/>
              </v:shape>
            </w:pict>
          </mc:Fallback>
        </mc:AlternateContent>
      </w:r>
      <w:bookmarkEnd w:id="32"/>
      <w:bookmarkEnd w:id="33"/>
      <w:bookmarkEnd w:id="34"/>
      <w:bookmarkEnd w:id="35"/>
      <w:bookmarkEnd w:id="36"/>
      <w:bookmarkEnd w:id="37"/>
      <w:bookmarkEnd w:id="38"/>
      <w:bookmarkEnd w:id="39"/>
      <w:bookmarkEnd w:id="40"/>
    </w:p>
    <w:p w14:paraId="5DC2E606" w14:textId="3FFCC687" w:rsidR="00CD5217" w:rsidRDefault="00CD5217" w:rsidP="00CD5217"/>
    <w:p w14:paraId="34045961" w14:textId="37B2EBF5" w:rsidR="00CD5217" w:rsidRDefault="00CD5217" w:rsidP="00CD5217"/>
    <w:p w14:paraId="79944045" w14:textId="6ABB27BC" w:rsidR="00CD5217" w:rsidRDefault="00CD5217" w:rsidP="00CD5217"/>
    <w:p w14:paraId="10EE7194" w14:textId="41C72B95" w:rsidR="00CD5217" w:rsidRDefault="00CD5217" w:rsidP="00CD5217"/>
    <w:p w14:paraId="6CC0F784" w14:textId="48201187" w:rsidR="003641A5" w:rsidRDefault="003641A5" w:rsidP="00CD5217"/>
    <w:p w14:paraId="6F30011F" w14:textId="5DAF3B76" w:rsidR="003641A5" w:rsidRPr="00CD5217" w:rsidRDefault="003641A5" w:rsidP="00CD5217"/>
    <w:p w14:paraId="3A1581D7" w14:textId="170DEE59" w:rsidR="00710092" w:rsidRPr="00F30A8A" w:rsidRDefault="00710092" w:rsidP="00710092">
      <w:pPr>
        <w:pStyle w:val="berschrift2"/>
        <w:rPr>
          <w:rFonts w:ascii="Comic Sans MS" w:hAnsi="Comic Sans MS"/>
        </w:rPr>
      </w:pPr>
      <w:bookmarkStart w:id="41" w:name="_Toc107488151"/>
      <w:r w:rsidRPr="00F30A8A">
        <w:rPr>
          <w:rFonts w:ascii="Comic Sans MS" w:hAnsi="Comic Sans MS"/>
        </w:rPr>
        <w:t>Kosten</w:t>
      </w:r>
      <w:bookmarkEnd w:id="41"/>
    </w:p>
    <w:p w14:paraId="6622D757" w14:textId="30326E0E" w:rsidR="00710092" w:rsidRDefault="00B65536" w:rsidP="00710092">
      <w:pPr>
        <w:pStyle w:val="berschrift2"/>
        <w:rPr>
          <w:rFonts w:ascii="Comic Sans MS" w:hAnsi="Comic Sans MS"/>
        </w:rPr>
      </w:pPr>
      <w:bookmarkStart w:id="42" w:name="_Toc93411124"/>
      <w:bookmarkStart w:id="43" w:name="_Toc93413733"/>
      <w:bookmarkStart w:id="44" w:name="_Toc93413815"/>
      <w:bookmarkStart w:id="45" w:name="_Toc104204842"/>
      <w:bookmarkStart w:id="46" w:name="_Toc104208914"/>
      <w:bookmarkStart w:id="47" w:name="_Toc104210057"/>
      <w:bookmarkStart w:id="48" w:name="_Toc106017721"/>
      <w:bookmarkStart w:id="49" w:name="_Toc106017761"/>
      <w:bookmarkStart w:id="50" w:name="_Toc107488152"/>
      <w:r>
        <w:rPr>
          <w:rFonts w:ascii="Comic Sans MS" w:hAnsi="Comic Sans MS"/>
          <w:noProof/>
        </w:rPr>
        <mc:AlternateContent>
          <mc:Choice Requires="wps">
            <w:drawing>
              <wp:anchor distT="0" distB="0" distL="114300" distR="114300" simplePos="0" relativeHeight="251691008" behindDoc="0" locked="0" layoutInCell="1" allowOverlap="1" wp14:anchorId="063AB66D" wp14:editId="46BC589B">
                <wp:simplePos x="0" y="0"/>
                <wp:positionH relativeFrom="margin">
                  <wp:posOffset>-80929</wp:posOffset>
                </wp:positionH>
                <wp:positionV relativeFrom="paragraph">
                  <wp:posOffset>106339</wp:posOffset>
                </wp:positionV>
                <wp:extent cx="4096512" cy="2415654"/>
                <wp:effectExtent l="0" t="0" r="0" b="3810"/>
                <wp:wrapNone/>
                <wp:docPr id="16" name="Textfeld 16"/>
                <wp:cNvGraphicFramePr/>
                <a:graphic xmlns:a="http://schemas.openxmlformats.org/drawingml/2006/main">
                  <a:graphicData uri="http://schemas.microsoft.com/office/word/2010/wordprocessingShape">
                    <wps:wsp>
                      <wps:cNvSpPr txBox="1"/>
                      <wps:spPr>
                        <a:xfrm>
                          <a:off x="0" y="0"/>
                          <a:ext cx="4096512" cy="2415654"/>
                        </a:xfrm>
                        <a:prstGeom prst="rect">
                          <a:avLst/>
                        </a:prstGeom>
                        <a:solidFill>
                          <a:schemeClr val="lt1"/>
                        </a:solidFill>
                        <a:ln w="6350">
                          <a:noFill/>
                        </a:ln>
                      </wps:spPr>
                      <wps:txbx>
                        <w:txbxContent>
                          <w:p w14:paraId="74462840" w14:textId="16BAE501" w:rsidR="00B65536" w:rsidRDefault="00B65536">
                            <w:pPr>
                              <w:rPr>
                                <w:rFonts w:ascii="Comic Sans MS" w:hAnsi="Comic Sans MS"/>
                              </w:rPr>
                            </w:pPr>
                            <w:r>
                              <w:rPr>
                                <w:rFonts w:ascii="Comic Sans MS" w:hAnsi="Comic Sans MS"/>
                              </w:rPr>
                              <w:t>Halbtag bis 13 Uhr: 175€ monatlich</w:t>
                            </w:r>
                          </w:p>
                          <w:p w14:paraId="007977F8" w14:textId="31F30F21" w:rsidR="00B65536" w:rsidRDefault="00B65536">
                            <w:pPr>
                              <w:rPr>
                                <w:rFonts w:ascii="Comic Sans MS" w:hAnsi="Comic Sans MS"/>
                              </w:rPr>
                            </w:pPr>
                            <w:r>
                              <w:rPr>
                                <w:rFonts w:ascii="Comic Sans MS" w:hAnsi="Comic Sans MS"/>
                              </w:rPr>
                              <w:t>Ganztag bis 15 Uhr: 215</w:t>
                            </w:r>
                            <w:r w:rsidR="00B24B94">
                              <w:rPr>
                                <w:rFonts w:ascii="Comic Sans MS" w:hAnsi="Comic Sans MS"/>
                              </w:rPr>
                              <w:t xml:space="preserve">€ monatlich </w:t>
                            </w:r>
                          </w:p>
                          <w:p w14:paraId="6202A7D7" w14:textId="46ACE6CF" w:rsidR="00B24B94" w:rsidRDefault="00B24B94">
                            <w:pPr>
                              <w:rPr>
                                <w:rFonts w:ascii="Comic Sans MS" w:hAnsi="Comic Sans MS"/>
                              </w:rPr>
                            </w:pPr>
                            <w:r>
                              <w:rPr>
                                <w:rFonts w:ascii="Comic Sans MS" w:hAnsi="Comic Sans MS"/>
                              </w:rPr>
                              <w:t>Ganztag bis 17 Uhr: 255€ monatlich</w:t>
                            </w:r>
                          </w:p>
                          <w:p w14:paraId="721F7AE6" w14:textId="654101AD" w:rsidR="008B27BA" w:rsidRDefault="008B27BA">
                            <w:pPr>
                              <w:rPr>
                                <w:rFonts w:ascii="Comic Sans MS" w:hAnsi="Comic Sans MS"/>
                              </w:rPr>
                            </w:pPr>
                            <w:r>
                              <w:rPr>
                                <w:rFonts w:ascii="Comic Sans MS" w:hAnsi="Comic Sans MS"/>
                              </w:rPr>
                              <w:t>Die Abrechnung des Krippenbeitrages erfolgt monatlich über die Gemeinde.</w:t>
                            </w:r>
                          </w:p>
                          <w:p w14:paraId="09EA3885" w14:textId="3B73593B" w:rsidR="008B27BA" w:rsidRPr="008B27BA" w:rsidRDefault="008B27BA">
                            <w:pPr>
                              <w:rPr>
                                <w:rFonts w:ascii="Comic Sans MS" w:hAnsi="Comic Sans MS"/>
                                <w:b/>
                                <w:bCs/>
                              </w:rPr>
                            </w:pPr>
                            <w:r w:rsidRPr="008B27BA">
                              <w:rPr>
                                <w:rFonts w:ascii="Comic Sans MS" w:hAnsi="Comic Sans MS"/>
                                <w:b/>
                                <w:bCs/>
                              </w:rPr>
                              <w:t>Ummeldungen sind immer nur am Monatsanfang möglich</w:t>
                            </w:r>
                            <w:r>
                              <w:rPr>
                                <w:rFonts w:ascii="Comic Sans MS" w:hAnsi="Comic Sans MS"/>
                                <w:b/>
                                <w:bCs/>
                              </w:rPr>
                              <w:t>!</w:t>
                            </w:r>
                          </w:p>
                          <w:p w14:paraId="14531954" w14:textId="26A8D902" w:rsidR="00B24B94" w:rsidRDefault="00B24B94">
                            <w:pPr>
                              <w:rPr>
                                <w:rFonts w:ascii="Comic Sans MS" w:hAnsi="Comic Sans MS"/>
                              </w:rPr>
                            </w:pPr>
                            <w:proofErr w:type="spellStart"/>
                            <w:r>
                              <w:rPr>
                                <w:rFonts w:ascii="Comic Sans MS" w:hAnsi="Comic Sans MS"/>
                              </w:rPr>
                              <w:t>Jausenbeitrag</w:t>
                            </w:r>
                            <w:proofErr w:type="spellEnd"/>
                            <w:r>
                              <w:rPr>
                                <w:rFonts w:ascii="Comic Sans MS" w:hAnsi="Comic Sans MS"/>
                              </w:rPr>
                              <w:t xml:space="preserve">: </w:t>
                            </w:r>
                            <w:r w:rsidR="00406B19">
                              <w:rPr>
                                <w:rFonts w:ascii="Comic Sans MS" w:hAnsi="Comic Sans MS"/>
                              </w:rPr>
                              <w:t xml:space="preserve">5 </w:t>
                            </w:r>
                            <w:r>
                              <w:rPr>
                                <w:rFonts w:ascii="Comic Sans MS" w:hAnsi="Comic Sans MS"/>
                              </w:rPr>
                              <w:t xml:space="preserve">€ </w:t>
                            </w:r>
                            <w:r w:rsidR="00406B19">
                              <w:rPr>
                                <w:rFonts w:ascii="Comic Sans MS" w:hAnsi="Comic Sans MS"/>
                              </w:rPr>
                              <w:t>/Woche</w:t>
                            </w:r>
                          </w:p>
                          <w:p w14:paraId="3FD753EA" w14:textId="68F46ADD" w:rsidR="00B24B94" w:rsidRDefault="00B24B94">
                            <w:pPr>
                              <w:rPr>
                                <w:rFonts w:ascii="Comic Sans MS" w:hAnsi="Comic Sans MS"/>
                              </w:rPr>
                            </w:pPr>
                          </w:p>
                          <w:p w14:paraId="03B4812C" w14:textId="48E9BF63" w:rsidR="00635D50" w:rsidRPr="00B65536" w:rsidRDefault="00635D50">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AB66D" id="Textfeld 16" o:spid="_x0000_s1040" type="#_x0000_t202" style="position:absolute;margin-left:-6.35pt;margin-top:8.35pt;width:322.55pt;height:190.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" fillcolor="white [3201]" stroked="f" strokeweight=".5pt">
                <v:textbox>
                  <w:txbxContent>
                    <w:p w14:paraId="74462840" w14:textId="16BAE501" w:rsidR="00B65536" w:rsidRDefault="00B65536">
                      <w:pPr>
                        <w:rPr>
                          <w:rFonts w:ascii="Comic Sans MS" w:hAnsi="Comic Sans MS"/>
                        </w:rPr>
                      </w:pPr>
                      <w:r>
                        <w:rPr>
                          <w:rFonts w:ascii="Comic Sans MS" w:hAnsi="Comic Sans MS"/>
                        </w:rPr>
                        <w:t>Halbtag bis 13 Uhr: 175€ monatlich</w:t>
                      </w:r>
                    </w:p>
                    <w:p w14:paraId="007977F8" w14:textId="31F30F21" w:rsidR="00B65536" w:rsidRDefault="00B65536">
                      <w:pPr>
                        <w:rPr>
                          <w:rFonts w:ascii="Comic Sans MS" w:hAnsi="Comic Sans MS"/>
                        </w:rPr>
                      </w:pPr>
                      <w:r>
                        <w:rPr>
                          <w:rFonts w:ascii="Comic Sans MS" w:hAnsi="Comic Sans MS"/>
                        </w:rPr>
                        <w:t>Ganztag bis 15 Uhr: 215</w:t>
                      </w:r>
                      <w:r w:rsidR="00B24B94">
                        <w:rPr>
                          <w:rFonts w:ascii="Comic Sans MS" w:hAnsi="Comic Sans MS"/>
                        </w:rPr>
                        <w:t xml:space="preserve">€ monatlich </w:t>
                      </w:r>
                    </w:p>
                    <w:p w14:paraId="6202A7D7" w14:textId="46ACE6CF" w:rsidR="00B24B94" w:rsidRDefault="00B24B94">
                      <w:pPr>
                        <w:rPr>
                          <w:rFonts w:ascii="Comic Sans MS" w:hAnsi="Comic Sans MS"/>
                        </w:rPr>
                      </w:pPr>
                      <w:r>
                        <w:rPr>
                          <w:rFonts w:ascii="Comic Sans MS" w:hAnsi="Comic Sans MS"/>
                        </w:rPr>
                        <w:t>Ganztag bis 17 Uhr: 255€ monatlich</w:t>
                      </w:r>
                    </w:p>
                    <w:p w14:paraId="721F7AE6" w14:textId="654101AD" w:rsidR="008B27BA" w:rsidRDefault="008B27BA">
                      <w:pPr>
                        <w:rPr>
                          <w:rFonts w:ascii="Comic Sans MS" w:hAnsi="Comic Sans MS"/>
                        </w:rPr>
                      </w:pPr>
                      <w:r>
                        <w:rPr>
                          <w:rFonts w:ascii="Comic Sans MS" w:hAnsi="Comic Sans MS"/>
                        </w:rPr>
                        <w:t>Die Abrechnung des Krippenbeitrages erfolgt monatlich über die Gemeinde.</w:t>
                      </w:r>
                    </w:p>
                    <w:p w14:paraId="09EA3885" w14:textId="3B73593B" w:rsidR="008B27BA" w:rsidRPr="008B27BA" w:rsidRDefault="008B27BA">
                      <w:pPr>
                        <w:rPr>
                          <w:rFonts w:ascii="Comic Sans MS" w:hAnsi="Comic Sans MS"/>
                          <w:b/>
                          <w:bCs/>
                        </w:rPr>
                      </w:pPr>
                      <w:r w:rsidRPr="008B27BA">
                        <w:rPr>
                          <w:rFonts w:ascii="Comic Sans MS" w:hAnsi="Comic Sans MS"/>
                          <w:b/>
                          <w:bCs/>
                        </w:rPr>
                        <w:t>Ummeldungen sind immer nur am Monatsanfang möglich</w:t>
                      </w:r>
                      <w:r>
                        <w:rPr>
                          <w:rFonts w:ascii="Comic Sans MS" w:hAnsi="Comic Sans MS"/>
                          <w:b/>
                          <w:bCs/>
                        </w:rPr>
                        <w:t>!</w:t>
                      </w:r>
                    </w:p>
                    <w:p w14:paraId="14531954" w14:textId="26A8D902" w:rsidR="00B24B94" w:rsidRDefault="00B24B94">
                      <w:pPr>
                        <w:rPr>
                          <w:rFonts w:ascii="Comic Sans MS" w:hAnsi="Comic Sans MS"/>
                        </w:rPr>
                      </w:pPr>
                      <w:proofErr w:type="spellStart"/>
                      <w:r>
                        <w:rPr>
                          <w:rFonts w:ascii="Comic Sans MS" w:hAnsi="Comic Sans MS"/>
                        </w:rPr>
                        <w:t>Jausenbeitrag</w:t>
                      </w:r>
                      <w:proofErr w:type="spellEnd"/>
                      <w:r>
                        <w:rPr>
                          <w:rFonts w:ascii="Comic Sans MS" w:hAnsi="Comic Sans MS"/>
                        </w:rPr>
                        <w:t xml:space="preserve">: </w:t>
                      </w:r>
                      <w:r w:rsidR="00406B19">
                        <w:rPr>
                          <w:rFonts w:ascii="Comic Sans MS" w:hAnsi="Comic Sans MS"/>
                        </w:rPr>
                        <w:t xml:space="preserve">5 </w:t>
                      </w:r>
                      <w:r>
                        <w:rPr>
                          <w:rFonts w:ascii="Comic Sans MS" w:hAnsi="Comic Sans MS"/>
                        </w:rPr>
                        <w:t xml:space="preserve">€ </w:t>
                      </w:r>
                      <w:r w:rsidR="00406B19">
                        <w:rPr>
                          <w:rFonts w:ascii="Comic Sans MS" w:hAnsi="Comic Sans MS"/>
                        </w:rPr>
                        <w:t>/Woche</w:t>
                      </w:r>
                    </w:p>
                    <w:p w14:paraId="3FD753EA" w14:textId="68F46ADD" w:rsidR="00B24B94" w:rsidRDefault="00B24B94">
                      <w:pPr>
                        <w:rPr>
                          <w:rFonts w:ascii="Comic Sans MS" w:hAnsi="Comic Sans MS"/>
                        </w:rPr>
                      </w:pPr>
                    </w:p>
                    <w:p w14:paraId="03B4812C" w14:textId="48E9BF63" w:rsidR="00635D50" w:rsidRPr="00B65536" w:rsidRDefault="00635D50">
                      <w:pPr>
                        <w:rPr>
                          <w:rFonts w:ascii="Comic Sans MS" w:hAnsi="Comic Sans MS"/>
                        </w:rPr>
                      </w:pPr>
                    </w:p>
                  </w:txbxContent>
                </v:textbox>
                <w10:wrap anchorx="margin"/>
              </v:shape>
            </w:pict>
          </mc:Fallback>
        </mc:AlternateContent>
      </w:r>
      <w:bookmarkEnd w:id="42"/>
      <w:bookmarkEnd w:id="43"/>
      <w:bookmarkEnd w:id="44"/>
      <w:bookmarkEnd w:id="45"/>
      <w:bookmarkEnd w:id="46"/>
      <w:bookmarkEnd w:id="47"/>
      <w:bookmarkEnd w:id="48"/>
      <w:bookmarkEnd w:id="49"/>
      <w:bookmarkEnd w:id="50"/>
    </w:p>
    <w:p w14:paraId="357C15B7" w14:textId="27FD2CAD" w:rsidR="00B65536" w:rsidRDefault="00B65536" w:rsidP="00B65536"/>
    <w:p w14:paraId="358DE32C" w14:textId="2750A8D4" w:rsidR="00B65536" w:rsidRDefault="00B65536" w:rsidP="00B65536"/>
    <w:p w14:paraId="5D854EC3" w14:textId="5C69A042" w:rsidR="00B65536" w:rsidRDefault="006F4801" w:rsidP="00B65536">
      <w:r>
        <w:rPr>
          <w:rFonts w:ascii="Comic Sans MS" w:hAnsi="Comic Sans MS"/>
          <w:noProof/>
        </w:rPr>
        <mc:AlternateContent>
          <mc:Choice Requires="wps">
            <w:drawing>
              <wp:anchor distT="0" distB="0" distL="114300" distR="114300" simplePos="0" relativeHeight="251725824" behindDoc="0" locked="0" layoutInCell="1" allowOverlap="1" wp14:anchorId="7D0147F2" wp14:editId="2C01D563">
                <wp:simplePos x="0" y="0"/>
                <wp:positionH relativeFrom="column">
                  <wp:posOffset>2433566</wp:posOffset>
                </wp:positionH>
                <wp:positionV relativeFrom="paragraph">
                  <wp:posOffset>85924</wp:posOffset>
                </wp:positionV>
                <wp:extent cx="6409294" cy="1358832"/>
                <wp:effectExtent l="0" t="0" r="2540" b="0"/>
                <wp:wrapNone/>
                <wp:docPr id="36" name="Textfeld 36"/>
                <wp:cNvGraphicFramePr/>
                <a:graphic xmlns:a="http://schemas.openxmlformats.org/drawingml/2006/main">
                  <a:graphicData uri="http://schemas.microsoft.com/office/word/2010/wordprocessingShape">
                    <wps:wsp>
                      <wps:cNvSpPr txBox="1"/>
                      <wps:spPr>
                        <a:xfrm rot="16200000">
                          <a:off x="0" y="0"/>
                          <a:ext cx="6409294" cy="1358832"/>
                        </a:xfrm>
                        <a:prstGeom prst="rect">
                          <a:avLst/>
                        </a:prstGeom>
                        <a:noFill/>
                        <a:ln w="6350">
                          <a:noFill/>
                        </a:ln>
                      </wps:spPr>
                      <wps:txbx>
                        <w:txbxContent>
                          <w:p w14:paraId="394B75EE" w14:textId="6F9E20FD" w:rsidR="00002E0C" w:rsidRPr="00002E0C" w:rsidRDefault="00002E0C" w:rsidP="00002E0C">
                            <w:pPr>
                              <w:jc w:val="center"/>
                              <w:rPr>
                                <w:rFonts w:ascii="Lucida Handwriting" w:hAnsi="Lucida Handwriting"/>
                                <w:color w:val="FFFFFF" w:themeColor="background1"/>
                                <w:sz w:val="36"/>
                              </w:rPr>
                            </w:pPr>
                            <w:r w:rsidRPr="00002E0C">
                              <w:rPr>
                                <w:rFonts w:ascii="Lucida Handwriting" w:hAnsi="Lucida Handwriting"/>
                                <w:color w:val="FFFFFF" w:themeColor="background1"/>
                                <w:sz w:val="36"/>
                              </w:rPr>
                              <w:t>Kinder müssen mit den Erwachsenen viel Geduld haben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147F2" id="Textfeld 36" o:spid="_x0000_s1041" type="#_x0000_t202" style="position:absolute;margin-left:191.6pt;margin-top:6.75pt;width:504.65pt;height:107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" filled="f" stroked="f" strokeweight=".5pt">
                <v:textbox>
                  <w:txbxContent>
                    <w:p w14:paraId="394B75EE" w14:textId="6F9E20FD" w:rsidR="00002E0C" w:rsidRPr="00002E0C" w:rsidRDefault="00002E0C" w:rsidP="00002E0C">
                      <w:pPr>
                        <w:jc w:val="center"/>
                        <w:rPr>
                          <w:rFonts w:ascii="Lucida Handwriting" w:hAnsi="Lucida Handwriting"/>
                          <w:color w:val="FFFFFF" w:themeColor="background1"/>
                          <w:sz w:val="36"/>
                        </w:rPr>
                      </w:pPr>
                      <w:r w:rsidRPr="00002E0C">
                        <w:rPr>
                          <w:rFonts w:ascii="Lucida Handwriting" w:hAnsi="Lucida Handwriting"/>
                          <w:color w:val="FFFFFF" w:themeColor="background1"/>
                          <w:sz w:val="36"/>
                        </w:rPr>
                        <w:t>Kinder müssen mit den Erwachsenen viel Geduld haben</w:t>
                      </w:r>
                    </w:p>
                  </w:txbxContent>
                </v:textbox>
              </v:shape>
            </w:pict>
          </mc:Fallback>
        </mc:AlternateContent>
      </w:r>
    </w:p>
    <w:p w14:paraId="7D687D8A" w14:textId="77777777" w:rsidR="00B65536" w:rsidRPr="00B65536" w:rsidRDefault="00B65536" w:rsidP="00B65536"/>
    <w:p w14:paraId="1199D85B" w14:textId="350EB134" w:rsidR="00B24B94" w:rsidRDefault="00B24B94" w:rsidP="00710092">
      <w:pPr>
        <w:pStyle w:val="berschrift2"/>
        <w:rPr>
          <w:rFonts w:ascii="Comic Sans MS" w:hAnsi="Comic Sans MS"/>
        </w:rPr>
      </w:pPr>
    </w:p>
    <w:p w14:paraId="636A3AFD" w14:textId="316AFAB8" w:rsidR="00635D50" w:rsidRDefault="00635D50" w:rsidP="00710092">
      <w:pPr>
        <w:pStyle w:val="berschrift2"/>
        <w:rPr>
          <w:rFonts w:ascii="Comic Sans MS" w:hAnsi="Comic Sans MS"/>
        </w:rPr>
      </w:pPr>
    </w:p>
    <w:p w14:paraId="70213431" w14:textId="77777777" w:rsidR="00E777BE" w:rsidRPr="00E777BE" w:rsidRDefault="00E777BE" w:rsidP="00E777BE"/>
    <w:p w14:paraId="0C36DA95" w14:textId="77777777" w:rsidR="00FF2D3F" w:rsidRDefault="00FF2D3F" w:rsidP="00710092">
      <w:pPr>
        <w:pStyle w:val="berschrift2"/>
        <w:rPr>
          <w:rFonts w:ascii="Comic Sans MS" w:hAnsi="Comic Sans MS"/>
        </w:rPr>
      </w:pPr>
    </w:p>
    <w:p w14:paraId="22A4EE40" w14:textId="77777777" w:rsidR="00156F58" w:rsidRDefault="00156F58" w:rsidP="00710092">
      <w:pPr>
        <w:pStyle w:val="berschrift2"/>
        <w:rPr>
          <w:rFonts w:ascii="Comic Sans MS" w:hAnsi="Comic Sans MS"/>
        </w:rPr>
      </w:pPr>
      <w:bookmarkStart w:id="51" w:name="_Toc107488153"/>
    </w:p>
    <w:p w14:paraId="61AC1452" w14:textId="48BA0029" w:rsidR="00710092" w:rsidRPr="00F30A8A" w:rsidRDefault="00710092" w:rsidP="00710092">
      <w:pPr>
        <w:pStyle w:val="berschrift2"/>
        <w:rPr>
          <w:rFonts w:ascii="Comic Sans MS" w:hAnsi="Comic Sans MS"/>
        </w:rPr>
      </w:pPr>
      <w:r w:rsidRPr="00F30A8A">
        <w:rPr>
          <w:rFonts w:ascii="Comic Sans MS" w:hAnsi="Comic Sans MS"/>
        </w:rPr>
        <w:t>Verpflegung</w:t>
      </w:r>
      <w:bookmarkEnd w:id="51"/>
    </w:p>
    <w:p w14:paraId="21948753" w14:textId="65D148AC" w:rsidR="00710092" w:rsidRDefault="00B24B94" w:rsidP="00710092">
      <w:r>
        <w:rPr>
          <w:noProof/>
        </w:rPr>
        <mc:AlternateContent>
          <mc:Choice Requires="wps">
            <w:drawing>
              <wp:anchor distT="0" distB="0" distL="114300" distR="114300" simplePos="0" relativeHeight="251692032" behindDoc="0" locked="0" layoutInCell="1" allowOverlap="1" wp14:anchorId="45A4257E" wp14:editId="7E8076C3">
                <wp:simplePos x="0" y="0"/>
                <wp:positionH relativeFrom="column">
                  <wp:posOffset>-80645</wp:posOffset>
                </wp:positionH>
                <wp:positionV relativeFrom="paragraph">
                  <wp:posOffset>93980</wp:posOffset>
                </wp:positionV>
                <wp:extent cx="4389120" cy="1590675"/>
                <wp:effectExtent l="0" t="0" r="0" b="9525"/>
                <wp:wrapNone/>
                <wp:docPr id="19" name="Textfeld 19"/>
                <wp:cNvGraphicFramePr/>
                <a:graphic xmlns:a="http://schemas.openxmlformats.org/drawingml/2006/main">
                  <a:graphicData uri="http://schemas.microsoft.com/office/word/2010/wordprocessingShape">
                    <wps:wsp>
                      <wps:cNvSpPr txBox="1"/>
                      <wps:spPr>
                        <a:xfrm>
                          <a:off x="0" y="0"/>
                          <a:ext cx="4389120" cy="1590675"/>
                        </a:xfrm>
                        <a:prstGeom prst="rect">
                          <a:avLst/>
                        </a:prstGeom>
                        <a:solidFill>
                          <a:schemeClr val="lt1"/>
                        </a:solidFill>
                        <a:ln w="6350">
                          <a:noFill/>
                        </a:ln>
                      </wps:spPr>
                      <wps:txbx>
                        <w:txbxContent>
                          <w:p w14:paraId="55D9C876" w14:textId="77777777" w:rsidR="0057065A" w:rsidRDefault="00B24B94">
                            <w:pPr>
                              <w:rPr>
                                <w:rFonts w:ascii="Comic Sans MS" w:hAnsi="Comic Sans MS"/>
                              </w:rPr>
                            </w:pPr>
                            <w:r w:rsidRPr="00B24B94">
                              <w:rPr>
                                <w:rFonts w:ascii="Comic Sans MS" w:hAnsi="Comic Sans MS"/>
                              </w:rPr>
                              <w:t>Das Mittagsmenü steht unseren Ganztageskindern zur Verfügung un</w:t>
                            </w:r>
                            <w:r w:rsidR="00635D50">
                              <w:rPr>
                                <w:rFonts w:ascii="Comic Sans MS" w:hAnsi="Comic Sans MS"/>
                              </w:rPr>
                              <w:t xml:space="preserve">d </w:t>
                            </w:r>
                            <w:r w:rsidR="00960F5F">
                              <w:rPr>
                                <w:rFonts w:ascii="Comic Sans MS" w:hAnsi="Comic Sans MS"/>
                              </w:rPr>
                              <w:t xml:space="preserve">wird im ortsansässigen Betreuungsheim täglich frisch zubereitet. </w:t>
                            </w:r>
                          </w:p>
                          <w:p w14:paraId="0ED016B7" w14:textId="28B1AA57" w:rsidR="00B24B94" w:rsidRPr="00B24B94" w:rsidRDefault="0057065A">
                            <w:pPr>
                              <w:rPr>
                                <w:rFonts w:ascii="Comic Sans MS" w:hAnsi="Comic Sans MS"/>
                              </w:rPr>
                            </w:pPr>
                            <w:r>
                              <w:rPr>
                                <w:rFonts w:ascii="Comic Sans MS" w:hAnsi="Comic Sans MS"/>
                              </w:rPr>
                              <w:t>Die Kosten dafür betragen 3,</w:t>
                            </w:r>
                            <w:r w:rsidR="008B27BA">
                              <w:rPr>
                                <w:rFonts w:ascii="Comic Sans MS" w:hAnsi="Comic Sans MS"/>
                              </w:rPr>
                              <w:t>50</w:t>
                            </w:r>
                            <w:r>
                              <w:rPr>
                                <w:rFonts w:ascii="Comic Sans MS" w:hAnsi="Comic Sans MS"/>
                              </w:rPr>
                              <w:t xml:space="preserve"> Euro und werden</w:t>
                            </w:r>
                            <w:r w:rsidR="00635D50">
                              <w:rPr>
                                <w:rFonts w:ascii="Comic Sans MS" w:hAnsi="Comic Sans MS"/>
                              </w:rPr>
                              <w:t xml:space="preserve"> </w:t>
                            </w:r>
                            <w:r>
                              <w:rPr>
                                <w:rFonts w:ascii="Comic Sans MS" w:hAnsi="Comic Sans MS"/>
                              </w:rPr>
                              <w:t>von der Gemeinde</w:t>
                            </w:r>
                            <w:r w:rsidR="008B27BA">
                              <w:rPr>
                                <w:rFonts w:ascii="Comic Sans MS" w:hAnsi="Comic Sans MS"/>
                              </w:rPr>
                              <w:t>, gemeinsam mit dem Monatsbeitrag, in Rechnung gestellt.</w:t>
                            </w:r>
                            <w:r>
                              <w:rPr>
                                <w:rFonts w:ascii="Comic Sans MS" w:hAnsi="Comic Sans MS"/>
                              </w:rPr>
                              <w:t xml:space="preserve"> </w:t>
                            </w:r>
                          </w:p>
                          <w:p w14:paraId="1AB47915" w14:textId="12CC1278" w:rsidR="00B24B94" w:rsidRPr="00B24B94" w:rsidRDefault="00B24B94">
                            <w:pPr>
                              <w:rPr>
                                <w:rFonts w:ascii="Comic Sans MS" w:hAnsi="Comic Sans MS"/>
                              </w:rPr>
                            </w:pPr>
                            <w:r w:rsidRPr="00B24B94">
                              <w:rPr>
                                <w:rFonts w:ascii="Comic Sans MS" w:hAnsi="Comic Sans MS"/>
                              </w:rPr>
                              <w:t>Die Vormittagsjause wird täglich frisch im Haus zubereitet. Wir legen besonderen Wert auf eine gesunde Jause aus regionalen Produkten.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A4257E" id="Textfeld 19" o:spid="_x0000_s1042" type="#_x0000_t202" style="position:absolute;margin-left:-6.35pt;margin-top:7.4pt;width:345.6pt;height:125.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" fillcolor="white [3201]" stroked="f" strokeweight=".5pt">
                <v:textbox>
                  <w:txbxContent>
                    <w:p w14:paraId="55D9C876" w14:textId="77777777" w:rsidR="0057065A" w:rsidRDefault="00B24B94">
                      <w:pPr>
                        <w:rPr>
                          <w:rFonts w:ascii="Comic Sans MS" w:hAnsi="Comic Sans MS"/>
                        </w:rPr>
                      </w:pPr>
                      <w:r w:rsidRPr="00B24B94">
                        <w:rPr>
                          <w:rFonts w:ascii="Comic Sans MS" w:hAnsi="Comic Sans MS"/>
                        </w:rPr>
                        <w:t>Das Mittagsmenü steht unseren Ganztageskindern zur Verfügung un</w:t>
                      </w:r>
                      <w:r w:rsidR="00635D50">
                        <w:rPr>
                          <w:rFonts w:ascii="Comic Sans MS" w:hAnsi="Comic Sans MS"/>
                        </w:rPr>
                        <w:t xml:space="preserve">d </w:t>
                      </w:r>
                      <w:r w:rsidR="00960F5F">
                        <w:rPr>
                          <w:rFonts w:ascii="Comic Sans MS" w:hAnsi="Comic Sans MS"/>
                        </w:rPr>
                        <w:t xml:space="preserve">wird im ortsansässigen Betreuungsheim täglich frisch zubereitet. </w:t>
                      </w:r>
                    </w:p>
                    <w:p w14:paraId="0ED016B7" w14:textId="28B1AA57" w:rsidR="00B24B94" w:rsidRPr="00B24B94" w:rsidRDefault="0057065A">
                      <w:pPr>
                        <w:rPr>
                          <w:rFonts w:ascii="Comic Sans MS" w:hAnsi="Comic Sans MS"/>
                        </w:rPr>
                      </w:pPr>
                      <w:r>
                        <w:rPr>
                          <w:rFonts w:ascii="Comic Sans MS" w:hAnsi="Comic Sans MS"/>
                        </w:rPr>
                        <w:t>Die Kosten dafür betragen 3,</w:t>
                      </w:r>
                      <w:r w:rsidR="008B27BA">
                        <w:rPr>
                          <w:rFonts w:ascii="Comic Sans MS" w:hAnsi="Comic Sans MS"/>
                        </w:rPr>
                        <w:t>50</w:t>
                      </w:r>
                      <w:r>
                        <w:rPr>
                          <w:rFonts w:ascii="Comic Sans MS" w:hAnsi="Comic Sans MS"/>
                        </w:rPr>
                        <w:t xml:space="preserve"> Euro und werden</w:t>
                      </w:r>
                      <w:r w:rsidR="00635D50">
                        <w:rPr>
                          <w:rFonts w:ascii="Comic Sans MS" w:hAnsi="Comic Sans MS"/>
                        </w:rPr>
                        <w:t xml:space="preserve"> </w:t>
                      </w:r>
                      <w:r>
                        <w:rPr>
                          <w:rFonts w:ascii="Comic Sans MS" w:hAnsi="Comic Sans MS"/>
                        </w:rPr>
                        <w:t>von der Gemeinde</w:t>
                      </w:r>
                      <w:r w:rsidR="008B27BA">
                        <w:rPr>
                          <w:rFonts w:ascii="Comic Sans MS" w:hAnsi="Comic Sans MS"/>
                        </w:rPr>
                        <w:t>, gemeinsam mit dem Monatsbeitrag, in Rechnung gestellt.</w:t>
                      </w:r>
                      <w:r>
                        <w:rPr>
                          <w:rFonts w:ascii="Comic Sans MS" w:hAnsi="Comic Sans MS"/>
                        </w:rPr>
                        <w:t xml:space="preserve"> </w:t>
                      </w:r>
                    </w:p>
                    <w:p w14:paraId="1AB47915" w14:textId="12CC1278" w:rsidR="00B24B94" w:rsidRPr="00B24B94" w:rsidRDefault="00B24B94">
                      <w:pPr>
                        <w:rPr>
                          <w:rFonts w:ascii="Comic Sans MS" w:hAnsi="Comic Sans MS"/>
                        </w:rPr>
                      </w:pPr>
                      <w:r w:rsidRPr="00B24B94">
                        <w:rPr>
                          <w:rFonts w:ascii="Comic Sans MS" w:hAnsi="Comic Sans MS"/>
                        </w:rPr>
                        <w:t>Die Vormittagsjause wird täglich frisch im Haus zubereitet. Wir legen besonderen Wert auf eine gesunde Jause aus regionalen Produkten.</w:t>
                      </w:r>
                    </w:p>
                  </w:txbxContent>
                </v:textbox>
              </v:shape>
            </w:pict>
          </mc:Fallback>
        </mc:AlternateContent>
      </w:r>
    </w:p>
    <w:p w14:paraId="77B8E231" w14:textId="7666C734" w:rsidR="00710092" w:rsidRDefault="00710092" w:rsidP="00710092"/>
    <w:p w14:paraId="0ACA674B" w14:textId="77777777" w:rsidR="00710092" w:rsidRDefault="00710092" w:rsidP="00710092"/>
    <w:p w14:paraId="11E95488" w14:textId="77777777" w:rsidR="00710092" w:rsidRDefault="00710092" w:rsidP="00710092"/>
    <w:p w14:paraId="3F5CA64B" w14:textId="77777777" w:rsidR="00710092" w:rsidRDefault="00710092" w:rsidP="00710092"/>
    <w:p w14:paraId="6064709F" w14:textId="1CED2BA1" w:rsidR="00710092" w:rsidRDefault="00710092" w:rsidP="00710092"/>
    <w:p w14:paraId="08417AC0" w14:textId="77777777" w:rsidR="00710092" w:rsidRDefault="00710092" w:rsidP="00710092"/>
    <w:p w14:paraId="530EDC4F" w14:textId="77777777" w:rsidR="00710092" w:rsidRDefault="00710092" w:rsidP="00710092"/>
    <w:p w14:paraId="7C26A441" w14:textId="07B1B828" w:rsidR="00710092" w:rsidRDefault="00710092" w:rsidP="00710092"/>
    <w:p w14:paraId="71783E7B" w14:textId="77777777" w:rsidR="00710092" w:rsidRDefault="00710092" w:rsidP="00710092"/>
    <w:p w14:paraId="2BE8CB30" w14:textId="676AA395" w:rsidR="00710092" w:rsidRPr="00710092" w:rsidRDefault="00710092" w:rsidP="00712D50">
      <w:pPr>
        <w:pStyle w:val="berschrift1"/>
        <w:jc w:val="center"/>
        <w:rPr>
          <w:rFonts w:ascii="Segoe Print" w:hAnsi="Segoe Print"/>
        </w:rPr>
      </w:pPr>
      <w:bookmarkStart w:id="52" w:name="_Toc107488154"/>
      <w:r w:rsidRPr="00710092">
        <w:rPr>
          <w:rFonts w:ascii="Segoe Print" w:hAnsi="Segoe Print"/>
        </w:rPr>
        <w:lastRenderedPageBreak/>
        <w:t>Wir stellen uns vor</w:t>
      </w:r>
      <w:bookmarkEnd w:id="52"/>
    </w:p>
    <w:p w14:paraId="08A2E71C" w14:textId="77777777" w:rsidR="00396D0C" w:rsidRDefault="00396D0C" w:rsidP="00173FDF">
      <w:pPr>
        <w:pStyle w:val="berschrift2"/>
        <w:ind w:left="2832"/>
        <w:rPr>
          <w:rFonts w:ascii="Comic Sans MS" w:hAnsi="Comic Sans MS"/>
        </w:rPr>
      </w:pPr>
    </w:p>
    <w:p w14:paraId="1CC7A81D" w14:textId="62818E7E" w:rsidR="00710092" w:rsidRPr="00F30A8A" w:rsidRDefault="004C4CCF" w:rsidP="00712D50">
      <w:pPr>
        <w:pStyle w:val="berschrift2"/>
        <w:jc w:val="center"/>
        <w:rPr>
          <w:rFonts w:ascii="Comic Sans MS" w:hAnsi="Comic Sans MS"/>
        </w:rPr>
      </w:pPr>
      <w:bookmarkStart w:id="53" w:name="_Toc107488155"/>
      <w:r>
        <w:rPr>
          <w:rFonts w:ascii="Comic Sans MS" w:hAnsi="Comic Sans MS"/>
        </w:rPr>
        <w:t>UNSER TEAM</w:t>
      </w:r>
      <w:bookmarkEnd w:id="53"/>
    </w:p>
    <w:p w14:paraId="3743AADF" w14:textId="7658C983" w:rsidR="006F6F8C" w:rsidRPr="006F6F8C" w:rsidRDefault="004209E6" w:rsidP="006F6F8C">
      <w:pPr>
        <w:pStyle w:val="berschrift2"/>
      </w:pPr>
      <w:bookmarkStart w:id="54" w:name="_Toc93411128"/>
      <w:bookmarkStart w:id="55" w:name="_Toc93413737"/>
      <w:bookmarkStart w:id="56" w:name="_Toc104208918"/>
      <w:bookmarkStart w:id="57" w:name="_Toc104210061"/>
      <w:bookmarkStart w:id="58" w:name="_Toc106017725"/>
      <w:bookmarkStart w:id="59" w:name="_Toc106017765"/>
      <w:bookmarkStart w:id="60" w:name="_Toc107488156"/>
      <w:r>
        <w:rPr>
          <w:noProof/>
        </w:rPr>
        <mc:AlternateContent>
          <mc:Choice Requires="wps">
            <w:drawing>
              <wp:anchor distT="0" distB="0" distL="114300" distR="114300" simplePos="0" relativeHeight="251736064" behindDoc="0" locked="0" layoutInCell="1" allowOverlap="1" wp14:anchorId="0243B83A" wp14:editId="143FAB30">
                <wp:simplePos x="0" y="0"/>
                <wp:positionH relativeFrom="margin">
                  <wp:posOffset>14605</wp:posOffset>
                </wp:positionH>
                <wp:positionV relativeFrom="paragraph">
                  <wp:posOffset>3630114</wp:posOffset>
                </wp:positionV>
                <wp:extent cx="2863215" cy="1108075"/>
                <wp:effectExtent l="0" t="0" r="0" b="0"/>
                <wp:wrapNone/>
                <wp:docPr id="56" name="Textfeld 56"/>
                <wp:cNvGraphicFramePr/>
                <a:graphic xmlns:a="http://schemas.openxmlformats.org/drawingml/2006/main">
                  <a:graphicData uri="http://schemas.microsoft.com/office/word/2010/wordprocessingShape">
                    <wps:wsp>
                      <wps:cNvSpPr txBox="1"/>
                      <wps:spPr>
                        <a:xfrm>
                          <a:off x="0" y="0"/>
                          <a:ext cx="2863215" cy="1108075"/>
                        </a:xfrm>
                        <a:prstGeom prst="rect">
                          <a:avLst/>
                        </a:prstGeom>
                        <a:solidFill>
                          <a:schemeClr val="lt1"/>
                        </a:solidFill>
                        <a:ln w="6350">
                          <a:noFill/>
                        </a:ln>
                      </wps:spPr>
                      <wps:txbx>
                        <w:txbxContent>
                          <w:p w14:paraId="6DD49ED6" w14:textId="33EC0E97" w:rsidR="006F6F8C" w:rsidRDefault="004C4CCF">
                            <w:pPr>
                              <w:rPr>
                                <w:rFonts w:ascii="Comic Sans MS" w:hAnsi="Comic Sans MS"/>
                                <w:sz w:val="28"/>
                                <w:szCs w:val="28"/>
                              </w:rPr>
                            </w:pPr>
                            <w:r w:rsidRPr="0094522B">
                              <w:rPr>
                                <w:rFonts w:ascii="Comic Sans MS" w:hAnsi="Comic Sans MS"/>
                                <w:b/>
                                <w:bCs/>
                                <w:color w:val="0070C0"/>
                                <w:sz w:val="28"/>
                                <w:szCs w:val="28"/>
                              </w:rPr>
                              <w:t>Rita Schögler</w:t>
                            </w:r>
                            <w:r w:rsidR="00667E3C" w:rsidRPr="0094522B">
                              <w:rPr>
                                <w:rFonts w:ascii="Comic Sans MS" w:hAnsi="Comic Sans MS"/>
                                <w:b/>
                                <w:bCs/>
                                <w:color w:val="0070C0"/>
                                <w:sz w:val="28"/>
                                <w:szCs w:val="28"/>
                              </w:rPr>
                              <w:t xml:space="preserve"> </w:t>
                            </w:r>
                            <w:r w:rsidR="004209E6">
                              <w:rPr>
                                <w:rFonts w:ascii="Comic Sans MS" w:hAnsi="Comic Sans MS"/>
                                <w:b/>
                                <w:bCs/>
                                <w:color w:val="0070C0"/>
                                <w:sz w:val="28"/>
                                <w:szCs w:val="28"/>
                              </w:rPr>
                              <w:t xml:space="preserve">  </w:t>
                            </w:r>
                            <w:r w:rsidR="006F6F8C" w:rsidRPr="00975528">
                              <w:rPr>
                                <w:rFonts w:ascii="Comic Sans MS" w:hAnsi="Comic Sans MS"/>
                                <w:b/>
                                <w:bCs/>
                                <w:color w:val="00B050"/>
                                <w:sz w:val="36"/>
                                <w:szCs w:val="36"/>
                              </w:rPr>
                              <w:tab/>
                            </w:r>
                            <w:r w:rsidR="006F6F8C" w:rsidRPr="00975528">
                              <w:rPr>
                                <w:rFonts w:ascii="Comic Sans MS" w:hAnsi="Comic Sans MS"/>
                              </w:rPr>
                              <w:t>07:00-15:00</w:t>
                            </w:r>
                          </w:p>
                          <w:p w14:paraId="769370FB" w14:textId="6E0144E1" w:rsidR="006F6F8C" w:rsidRPr="00975528" w:rsidRDefault="006F6F8C">
                            <w:pPr>
                              <w:rPr>
                                <w:rFonts w:ascii="Comic Sans MS" w:hAnsi="Comic Sans MS"/>
                              </w:rPr>
                            </w:pPr>
                            <w:r w:rsidRPr="00975528">
                              <w:rPr>
                                <w:rFonts w:ascii="Comic Sans MS" w:hAnsi="Comic Sans MS"/>
                              </w:rPr>
                              <w:t>(Assistentin)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3B83A" id="Textfeld 56" o:spid="_x0000_s1043" type="#_x0000_t202" style="position:absolute;margin-left:1.15pt;margin-top:285.85pt;width:225.45pt;height:87.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" fillcolor="white [3201]" stroked="f" strokeweight=".5pt">
                <v:textbox>
                  <w:txbxContent>
                    <w:p w14:paraId="6DD49ED6" w14:textId="33EC0E97" w:rsidR="006F6F8C" w:rsidRDefault="004C4CCF">
                      <w:pPr>
                        <w:rPr>
                          <w:rFonts w:ascii="Comic Sans MS" w:hAnsi="Comic Sans MS"/>
                          <w:sz w:val="28"/>
                          <w:szCs w:val="28"/>
                        </w:rPr>
                      </w:pPr>
                      <w:r w:rsidRPr="0094522B">
                        <w:rPr>
                          <w:rFonts w:ascii="Comic Sans MS" w:hAnsi="Comic Sans MS"/>
                          <w:b/>
                          <w:bCs/>
                          <w:color w:val="0070C0"/>
                          <w:sz w:val="28"/>
                          <w:szCs w:val="28"/>
                        </w:rPr>
                        <w:t>Rita Schögler</w:t>
                      </w:r>
                      <w:r w:rsidR="00667E3C" w:rsidRPr="0094522B">
                        <w:rPr>
                          <w:rFonts w:ascii="Comic Sans MS" w:hAnsi="Comic Sans MS"/>
                          <w:b/>
                          <w:bCs/>
                          <w:color w:val="0070C0"/>
                          <w:sz w:val="28"/>
                          <w:szCs w:val="28"/>
                        </w:rPr>
                        <w:t xml:space="preserve"> </w:t>
                      </w:r>
                      <w:r w:rsidR="004209E6">
                        <w:rPr>
                          <w:rFonts w:ascii="Comic Sans MS" w:hAnsi="Comic Sans MS"/>
                          <w:b/>
                          <w:bCs/>
                          <w:color w:val="0070C0"/>
                          <w:sz w:val="28"/>
                          <w:szCs w:val="28"/>
                        </w:rPr>
                        <w:t xml:space="preserve">  </w:t>
                      </w:r>
                      <w:r w:rsidR="006F6F8C" w:rsidRPr="00975528">
                        <w:rPr>
                          <w:rFonts w:ascii="Comic Sans MS" w:hAnsi="Comic Sans MS"/>
                          <w:b/>
                          <w:bCs/>
                          <w:color w:val="00B050"/>
                          <w:sz w:val="36"/>
                          <w:szCs w:val="36"/>
                        </w:rPr>
                        <w:tab/>
                      </w:r>
                      <w:r w:rsidR="006F6F8C" w:rsidRPr="00975528">
                        <w:rPr>
                          <w:rFonts w:ascii="Comic Sans MS" w:hAnsi="Comic Sans MS"/>
                        </w:rPr>
                        <w:t>07:00-15:00</w:t>
                      </w:r>
                    </w:p>
                    <w:p w14:paraId="769370FB" w14:textId="6E0144E1" w:rsidR="006F6F8C" w:rsidRPr="00975528" w:rsidRDefault="006F6F8C">
                      <w:pPr>
                        <w:rPr>
                          <w:rFonts w:ascii="Comic Sans MS" w:hAnsi="Comic Sans MS"/>
                        </w:rPr>
                      </w:pPr>
                      <w:r w:rsidRPr="00975528">
                        <w:rPr>
                          <w:rFonts w:ascii="Comic Sans MS" w:hAnsi="Comic Sans MS"/>
                        </w:rPr>
                        <w:t>(Assistentin)</w:t>
                      </w:r>
                    </w:p>
                  </w:txbxContent>
                </v:textbox>
                <w10:wrap anchorx="margin"/>
              </v:shape>
            </w:pict>
          </mc:Fallback>
        </mc:AlternateContent>
      </w:r>
      <w:r w:rsidRPr="008F0141">
        <w:rPr>
          <w:noProof/>
        </w:rPr>
        <w:drawing>
          <wp:anchor distT="0" distB="0" distL="114300" distR="114300" simplePos="0" relativeHeight="251819008" behindDoc="0" locked="0" layoutInCell="1" allowOverlap="1" wp14:anchorId="4F18CAE5" wp14:editId="3CE5E68D">
            <wp:simplePos x="0" y="0"/>
            <wp:positionH relativeFrom="margin">
              <wp:posOffset>3635829</wp:posOffset>
            </wp:positionH>
            <wp:positionV relativeFrom="margin">
              <wp:posOffset>3585120</wp:posOffset>
            </wp:positionV>
            <wp:extent cx="1839600" cy="2412000"/>
            <wp:effectExtent l="0" t="0" r="8255" b="7620"/>
            <wp:wrapSquare wrapText="bothSides"/>
            <wp:docPr id="234" name="Grafik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9600" cy="2412000"/>
                    </a:xfrm>
                    <a:prstGeom prst="ellipse">
                      <a:avLst/>
                    </a:prstGeom>
                    <a:noFill/>
                    <a:ln>
                      <a:noFill/>
                    </a:ln>
                    <a:effectLst>
                      <a:softEdge rad="127000"/>
                    </a:effectLst>
                  </pic:spPr>
                </pic:pic>
              </a:graphicData>
            </a:graphic>
          </wp:anchor>
        </w:drawing>
      </w:r>
      <w:r w:rsidR="008F0141">
        <w:rPr>
          <w:noProof/>
        </w:rPr>
        <mc:AlternateContent>
          <mc:Choice Requires="wps">
            <w:drawing>
              <wp:anchor distT="0" distB="0" distL="114300" distR="114300" simplePos="0" relativeHeight="251698176" behindDoc="1" locked="0" layoutInCell="1" allowOverlap="1" wp14:anchorId="0564FD87" wp14:editId="39A388AD">
                <wp:simplePos x="0" y="0"/>
                <wp:positionH relativeFrom="column">
                  <wp:posOffset>3120390</wp:posOffset>
                </wp:positionH>
                <wp:positionV relativeFrom="paragraph">
                  <wp:posOffset>2482941</wp:posOffset>
                </wp:positionV>
                <wp:extent cx="2880360" cy="2834640"/>
                <wp:effectExtent l="0" t="0" r="15240" b="22860"/>
                <wp:wrapTight wrapText="bothSides">
                  <wp:wrapPolygon edited="0">
                    <wp:start x="9000" y="0"/>
                    <wp:lineTo x="7714" y="145"/>
                    <wp:lineTo x="3714" y="1887"/>
                    <wp:lineTo x="3571" y="2468"/>
                    <wp:lineTo x="1571" y="4645"/>
                    <wp:lineTo x="429" y="6968"/>
                    <wp:lineTo x="0" y="8565"/>
                    <wp:lineTo x="0" y="12484"/>
                    <wp:lineTo x="143" y="13935"/>
                    <wp:lineTo x="1143" y="16258"/>
                    <wp:lineTo x="2714" y="18581"/>
                    <wp:lineTo x="6000" y="20903"/>
                    <wp:lineTo x="6286" y="21048"/>
                    <wp:lineTo x="8571" y="21629"/>
                    <wp:lineTo x="8857" y="21629"/>
                    <wp:lineTo x="12714" y="21629"/>
                    <wp:lineTo x="13143" y="21629"/>
                    <wp:lineTo x="15714" y="20903"/>
                    <wp:lineTo x="18857" y="18581"/>
                    <wp:lineTo x="20429" y="16258"/>
                    <wp:lineTo x="21429" y="13935"/>
                    <wp:lineTo x="21571" y="12629"/>
                    <wp:lineTo x="21571" y="8855"/>
                    <wp:lineTo x="21286" y="6968"/>
                    <wp:lineTo x="20000" y="4645"/>
                    <wp:lineTo x="18286" y="2758"/>
                    <wp:lineTo x="17857" y="1887"/>
                    <wp:lineTo x="13857" y="145"/>
                    <wp:lineTo x="12571" y="0"/>
                    <wp:lineTo x="9000" y="0"/>
                  </wp:wrapPolygon>
                </wp:wrapTight>
                <wp:docPr id="23" name="Ellipse 23"/>
                <wp:cNvGraphicFramePr/>
                <a:graphic xmlns:a="http://schemas.openxmlformats.org/drawingml/2006/main">
                  <a:graphicData uri="http://schemas.microsoft.com/office/word/2010/wordprocessingShape">
                    <wps:wsp>
                      <wps:cNvSpPr/>
                      <wps:spPr>
                        <a:xfrm>
                          <a:off x="0" y="0"/>
                          <a:ext cx="2880360" cy="2834640"/>
                        </a:xfrm>
                        <a:prstGeom prst="ellipse">
                          <a:avLst/>
                        </a:prstGeom>
                        <a:solidFill>
                          <a:schemeClr val="accent1">
                            <a:lumMod val="60000"/>
                            <a:lumOff val="40000"/>
                          </a:schemeClr>
                        </a:solidFill>
                        <a:ln w="12700" cap="flat" cmpd="sng" algn="ctr">
                          <a:solidFill>
                            <a:srgbClr val="0070C0"/>
                          </a:solidFill>
                          <a:prstDash val="solid"/>
                          <a:miter lim="800000"/>
                        </a:ln>
                        <a:effectLst/>
                      </wps:spPr>
                      <wps:txbx>
                        <w:txbxContent>
                          <w:p w14:paraId="45830FF1" w14:textId="65611FF6" w:rsidR="005D515A" w:rsidRDefault="005D515A" w:rsidP="005D51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64FD87" id="Ellipse 23" o:spid="_x0000_s1044" style="position:absolute;margin-left:245.7pt;margin-top:195.5pt;width:226.8pt;height:223.2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" fillcolor="#8eaadb [1940]" strokecolor="#0070c0" strokeweight="1pt">
                <v:stroke joinstyle="miter"/>
                <v:textbox>
                  <w:txbxContent>
                    <w:p w14:paraId="45830FF1" w14:textId="65611FF6" w:rsidR="005D515A" w:rsidRDefault="005D515A" w:rsidP="005D515A">
                      <w:pPr>
                        <w:jc w:val="center"/>
                      </w:pPr>
                    </w:p>
                  </w:txbxContent>
                </v:textbox>
                <w10:wrap type="tight"/>
              </v:oval>
            </w:pict>
          </mc:Fallback>
        </mc:AlternateContent>
      </w:r>
      <w:r w:rsidR="00417051">
        <w:rPr>
          <w:noProof/>
        </w:rPr>
        <w:drawing>
          <wp:anchor distT="0" distB="0" distL="114300" distR="114300" simplePos="0" relativeHeight="251731968" behindDoc="1" locked="0" layoutInCell="1" allowOverlap="1" wp14:anchorId="1B58F0FB" wp14:editId="5E2F47F0">
            <wp:simplePos x="0" y="0"/>
            <wp:positionH relativeFrom="column">
              <wp:posOffset>123190</wp:posOffset>
            </wp:positionH>
            <wp:positionV relativeFrom="page">
              <wp:posOffset>7325995</wp:posOffset>
            </wp:positionV>
            <wp:extent cx="1799590" cy="2445385"/>
            <wp:effectExtent l="0" t="0" r="0" b="0"/>
            <wp:wrapTight wrapText="bothSides">
              <wp:wrapPolygon edited="0">
                <wp:start x="8917" y="0"/>
                <wp:lineTo x="7546" y="337"/>
                <wp:lineTo x="3201" y="2524"/>
                <wp:lineTo x="1143" y="5553"/>
                <wp:lineTo x="0" y="8245"/>
                <wp:lineTo x="0" y="10937"/>
                <wp:lineTo x="229" y="13630"/>
                <wp:lineTo x="1372" y="16322"/>
                <wp:lineTo x="3887" y="19351"/>
                <wp:lineTo x="8003" y="21202"/>
                <wp:lineTo x="8917" y="21370"/>
                <wp:lineTo x="12347" y="21370"/>
                <wp:lineTo x="13262" y="21202"/>
                <wp:lineTo x="17378" y="19351"/>
                <wp:lineTo x="19893" y="16322"/>
                <wp:lineTo x="21036" y="13630"/>
                <wp:lineTo x="21265" y="10937"/>
                <wp:lineTo x="21265" y="8245"/>
                <wp:lineTo x="20121" y="5553"/>
                <wp:lineTo x="18064" y="2524"/>
                <wp:lineTo x="13719" y="337"/>
                <wp:lineTo x="12347" y="0"/>
                <wp:lineTo x="8917"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2445385"/>
                    </a:xfrm>
                    <a:prstGeom prst="ellipse">
                      <a:avLst/>
                    </a:prstGeom>
                    <a:ln>
                      <a:noFill/>
                    </a:ln>
                    <a:effectLst>
                      <a:softEdge rad="127000"/>
                    </a:effectLst>
                  </pic:spPr>
                </pic:pic>
              </a:graphicData>
            </a:graphic>
            <wp14:sizeRelH relativeFrom="margin">
              <wp14:pctWidth>0</wp14:pctWidth>
            </wp14:sizeRelH>
            <wp14:sizeRelV relativeFrom="margin">
              <wp14:pctHeight>0</wp14:pctHeight>
            </wp14:sizeRelV>
          </wp:anchor>
        </w:drawing>
      </w:r>
      <w:r w:rsidR="00417051">
        <w:rPr>
          <w:noProof/>
        </w:rPr>
        <w:drawing>
          <wp:anchor distT="0" distB="0" distL="114300" distR="114300" simplePos="0" relativeHeight="251729920" behindDoc="1" locked="0" layoutInCell="1" allowOverlap="1" wp14:anchorId="6BC2F9C2" wp14:editId="768F47A0">
            <wp:simplePos x="0" y="0"/>
            <wp:positionH relativeFrom="margin">
              <wp:posOffset>199390</wp:posOffset>
            </wp:positionH>
            <wp:positionV relativeFrom="page">
              <wp:posOffset>2286000</wp:posOffset>
            </wp:positionV>
            <wp:extent cx="1835785" cy="2430145"/>
            <wp:effectExtent l="0" t="0" r="0" b="8255"/>
            <wp:wrapTight wrapText="bothSides">
              <wp:wrapPolygon edited="0">
                <wp:start x="8966" y="0"/>
                <wp:lineTo x="7173" y="508"/>
                <wp:lineTo x="3362" y="2371"/>
                <wp:lineTo x="2241" y="4233"/>
                <wp:lineTo x="1121" y="5588"/>
                <wp:lineTo x="0" y="8297"/>
                <wp:lineTo x="0" y="11006"/>
                <wp:lineTo x="224" y="13715"/>
                <wp:lineTo x="1345" y="16424"/>
                <wp:lineTo x="3810" y="19472"/>
                <wp:lineTo x="8069" y="21335"/>
                <wp:lineTo x="8966" y="21504"/>
                <wp:lineTo x="12328" y="21504"/>
                <wp:lineTo x="13224" y="21335"/>
                <wp:lineTo x="17483" y="19472"/>
                <wp:lineTo x="19949" y="16424"/>
                <wp:lineTo x="21070" y="13715"/>
                <wp:lineTo x="21294" y="11006"/>
                <wp:lineTo x="21294" y="8297"/>
                <wp:lineTo x="20173" y="5588"/>
                <wp:lineTo x="18380" y="3386"/>
                <wp:lineTo x="18156" y="2371"/>
                <wp:lineTo x="14121" y="508"/>
                <wp:lineTo x="12328" y="0"/>
                <wp:lineTo x="8966"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5785" cy="2430145"/>
                    </a:xfrm>
                    <a:prstGeom prst="ellipse">
                      <a:avLst/>
                    </a:prstGeom>
                    <a:ln>
                      <a:noFill/>
                    </a:ln>
                    <a:effectLst>
                      <a:softEdge rad="127000"/>
                    </a:effectLst>
                  </pic:spPr>
                </pic:pic>
              </a:graphicData>
            </a:graphic>
            <wp14:sizeRelH relativeFrom="page">
              <wp14:pctWidth>0</wp14:pctWidth>
            </wp14:sizeRelH>
            <wp14:sizeRelV relativeFrom="page">
              <wp14:pctHeight>0</wp14:pctHeight>
            </wp14:sizeRelV>
          </wp:anchor>
        </w:drawing>
      </w:r>
      <w:r w:rsidR="00417051">
        <w:rPr>
          <w:noProof/>
        </w:rPr>
        <mc:AlternateContent>
          <mc:Choice Requires="wps">
            <w:drawing>
              <wp:anchor distT="0" distB="0" distL="114300" distR="114300" simplePos="0" relativeHeight="251700224" behindDoc="0" locked="0" layoutInCell="1" allowOverlap="1" wp14:anchorId="44A9B893" wp14:editId="00764159">
                <wp:simplePos x="0" y="0"/>
                <wp:positionH relativeFrom="margin">
                  <wp:posOffset>-430893</wp:posOffset>
                </wp:positionH>
                <wp:positionV relativeFrom="paragraph">
                  <wp:posOffset>5267960</wp:posOffset>
                </wp:positionV>
                <wp:extent cx="2880360" cy="2834640"/>
                <wp:effectExtent l="0" t="0" r="15240" b="22860"/>
                <wp:wrapNone/>
                <wp:docPr id="24" name="Ellipse 24"/>
                <wp:cNvGraphicFramePr/>
                <a:graphic xmlns:a="http://schemas.openxmlformats.org/drawingml/2006/main">
                  <a:graphicData uri="http://schemas.microsoft.com/office/word/2010/wordprocessingShape">
                    <wps:wsp>
                      <wps:cNvSpPr/>
                      <wps:spPr>
                        <a:xfrm>
                          <a:off x="0" y="0"/>
                          <a:ext cx="2880360" cy="2834640"/>
                        </a:xfrm>
                        <a:prstGeom prst="ellipse">
                          <a:avLst/>
                        </a:prstGeom>
                        <a:solidFill>
                          <a:schemeClr val="accent2">
                            <a:lumMod val="75000"/>
                          </a:schemeClr>
                        </a:solidFill>
                        <a:ln w="12700" cap="flat" cmpd="sng" algn="ctr">
                          <a:solidFill>
                            <a:schemeClr val="accent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B66FB7" id="Ellipse 24" o:spid="_x0000_s1026" style="position:absolute;margin-left:-33.95pt;margin-top:414.8pt;width:226.8pt;height:223.2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" fillcolor="#c45911 [2405]" strokecolor="#823b0b [1605]" strokeweight="1pt">
                <v:stroke joinstyle="miter"/>
                <w10:wrap anchorx="margin"/>
              </v:oval>
            </w:pict>
          </mc:Fallback>
        </mc:AlternateContent>
      </w:r>
      <w:r w:rsidR="00FF49AC">
        <w:rPr>
          <w:noProof/>
        </w:rPr>
        <mc:AlternateContent>
          <mc:Choice Requires="wps">
            <w:drawing>
              <wp:anchor distT="0" distB="0" distL="114300" distR="114300" simplePos="0" relativeHeight="251694080" behindDoc="0" locked="0" layoutInCell="1" allowOverlap="1" wp14:anchorId="2402878B" wp14:editId="00B2048A">
                <wp:simplePos x="0" y="0"/>
                <wp:positionH relativeFrom="margin">
                  <wp:posOffset>-346347</wp:posOffset>
                </wp:positionH>
                <wp:positionV relativeFrom="paragraph">
                  <wp:posOffset>259896</wp:posOffset>
                </wp:positionV>
                <wp:extent cx="2880360" cy="2834640"/>
                <wp:effectExtent l="0" t="0" r="15240" b="22860"/>
                <wp:wrapThrough wrapText="bothSides">
                  <wp:wrapPolygon edited="0">
                    <wp:start x="9000" y="0"/>
                    <wp:lineTo x="7714" y="145"/>
                    <wp:lineTo x="3714" y="1887"/>
                    <wp:lineTo x="3571" y="2468"/>
                    <wp:lineTo x="1571" y="4645"/>
                    <wp:lineTo x="429" y="6968"/>
                    <wp:lineTo x="0" y="8565"/>
                    <wp:lineTo x="0" y="12484"/>
                    <wp:lineTo x="143" y="13935"/>
                    <wp:lineTo x="1143" y="16258"/>
                    <wp:lineTo x="2714" y="18581"/>
                    <wp:lineTo x="6000" y="20903"/>
                    <wp:lineTo x="6286" y="21048"/>
                    <wp:lineTo x="8571" y="21629"/>
                    <wp:lineTo x="8857" y="21629"/>
                    <wp:lineTo x="12714" y="21629"/>
                    <wp:lineTo x="13143" y="21629"/>
                    <wp:lineTo x="15714" y="20903"/>
                    <wp:lineTo x="18857" y="18581"/>
                    <wp:lineTo x="20429" y="16258"/>
                    <wp:lineTo x="21429" y="13935"/>
                    <wp:lineTo x="21571" y="12629"/>
                    <wp:lineTo x="21571" y="8855"/>
                    <wp:lineTo x="21286" y="6968"/>
                    <wp:lineTo x="20000" y="4645"/>
                    <wp:lineTo x="18286" y="2758"/>
                    <wp:lineTo x="17857" y="1887"/>
                    <wp:lineTo x="13857" y="145"/>
                    <wp:lineTo x="12571" y="0"/>
                    <wp:lineTo x="9000" y="0"/>
                  </wp:wrapPolygon>
                </wp:wrapThrough>
                <wp:docPr id="21" name="Ellipse 21"/>
                <wp:cNvGraphicFramePr/>
                <a:graphic xmlns:a="http://schemas.openxmlformats.org/drawingml/2006/main">
                  <a:graphicData uri="http://schemas.microsoft.com/office/word/2010/wordprocessingShape">
                    <wps:wsp>
                      <wps:cNvSpPr/>
                      <wps:spPr>
                        <a:xfrm>
                          <a:off x="0" y="0"/>
                          <a:ext cx="2880360" cy="2834640"/>
                        </a:xfrm>
                        <a:prstGeom prst="ellipse">
                          <a:avLst/>
                        </a:prstGeom>
                        <a:solidFill>
                          <a:srgbClr val="FFC0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B2239" w14:textId="4F140133" w:rsidR="006842F3" w:rsidRDefault="006842F3" w:rsidP="006842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02878B" id="Ellipse 21" o:spid="_x0000_s1045" style="position:absolute;margin-left:-27.25pt;margin-top:20.45pt;width:226.8pt;height:223.2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" fillcolor="#ffc000" strokecolor="#c45911 [2405]" strokeweight="1pt">
                <v:stroke joinstyle="miter"/>
                <v:textbox>
                  <w:txbxContent>
                    <w:p w14:paraId="38FB2239" w14:textId="4F140133" w:rsidR="006842F3" w:rsidRDefault="006842F3" w:rsidP="006842F3">
                      <w:pPr>
                        <w:jc w:val="center"/>
                      </w:pPr>
                    </w:p>
                  </w:txbxContent>
                </v:textbox>
                <w10:wrap type="through" anchorx="margin"/>
              </v:oval>
            </w:pict>
          </mc:Fallback>
        </mc:AlternateContent>
      </w:r>
      <w:r w:rsidR="00975528">
        <w:rPr>
          <w:noProof/>
        </w:rPr>
        <mc:AlternateContent>
          <mc:Choice Requires="wps">
            <w:drawing>
              <wp:anchor distT="0" distB="0" distL="114300" distR="114300" simplePos="0" relativeHeight="251737088" behindDoc="0" locked="0" layoutInCell="1" allowOverlap="1" wp14:anchorId="23CDF5DF" wp14:editId="13A2C770">
                <wp:simplePos x="0" y="0"/>
                <wp:positionH relativeFrom="margin">
                  <wp:align>right</wp:align>
                </wp:positionH>
                <wp:positionV relativeFrom="paragraph">
                  <wp:posOffset>6044103</wp:posOffset>
                </wp:positionV>
                <wp:extent cx="3075709" cy="979055"/>
                <wp:effectExtent l="0" t="0" r="0" b="0"/>
                <wp:wrapNone/>
                <wp:docPr id="57" name="Textfeld 57"/>
                <wp:cNvGraphicFramePr/>
                <a:graphic xmlns:a="http://schemas.openxmlformats.org/drawingml/2006/main">
                  <a:graphicData uri="http://schemas.microsoft.com/office/word/2010/wordprocessingShape">
                    <wps:wsp>
                      <wps:cNvSpPr txBox="1"/>
                      <wps:spPr>
                        <a:xfrm>
                          <a:off x="0" y="0"/>
                          <a:ext cx="3075709" cy="979055"/>
                        </a:xfrm>
                        <a:prstGeom prst="rect">
                          <a:avLst/>
                        </a:prstGeom>
                        <a:solidFill>
                          <a:schemeClr val="lt1"/>
                        </a:solidFill>
                        <a:ln w="6350">
                          <a:noFill/>
                        </a:ln>
                      </wps:spPr>
                      <wps:txbx>
                        <w:txbxContent>
                          <w:p w14:paraId="76ADFFD3" w14:textId="74BC7C5B" w:rsidR="006F6F8C" w:rsidRDefault="00975528">
                            <w:pPr>
                              <w:rPr>
                                <w:rFonts w:ascii="Comic Sans MS" w:hAnsi="Comic Sans MS"/>
                              </w:rPr>
                            </w:pPr>
                            <w:r w:rsidRPr="00975528">
                              <w:rPr>
                                <w:rFonts w:ascii="Comic Sans MS" w:hAnsi="Comic Sans MS"/>
                                <w:b/>
                                <w:bCs/>
                                <w:color w:val="C45911" w:themeColor="accent2" w:themeShade="BF"/>
                                <w:sz w:val="28"/>
                                <w:szCs w:val="28"/>
                              </w:rPr>
                              <w:t xml:space="preserve">Sabine Baumann    </w:t>
                            </w:r>
                            <w:r>
                              <w:rPr>
                                <w:rFonts w:ascii="Comic Sans MS" w:hAnsi="Comic Sans MS"/>
                                <w:b/>
                                <w:bCs/>
                                <w:color w:val="C45911" w:themeColor="accent2" w:themeShade="BF"/>
                                <w:sz w:val="28"/>
                                <w:szCs w:val="28"/>
                              </w:rPr>
                              <w:t xml:space="preserve"> </w:t>
                            </w:r>
                            <w:r w:rsidRPr="00975528">
                              <w:rPr>
                                <w:rFonts w:ascii="Comic Sans MS" w:hAnsi="Comic Sans MS"/>
                              </w:rPr>
                              <w:t>07:00-13:00</w:t>
                            </w:r>
                          </w:p>
                          <w:p w14:paraId="7DFBA4EB" w14:textId="390779C4" w:rsidR="00975528" w:rsidRPr="00975528" w:rsidRDefault="00975528">
                            <w:pPr>
                              <w:rPr>
                                <w:rFonts w:ascii="Comic Sans MS" w:hAnsi="Comic Sans MS"/>
                              </w:rPr>
                            </w:pPr>
                            <w:r>
                              <w:rPr>
                                <w:rFonts w:ascii="Comic Sans MS" w:hAnsi="Comic Sans MS"/>
                              </w:rPr>
                              <w:t>(Betreuerin)</w:t>
                            </w:r>
                          </w:p>
                          <w:p w14:paraId="4CC49A10" w14:textId="77777777" w:rsidR="00A01F0C" w:rsidRPr="006F6F8C" w:rsidRDefault="00A01F0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DF5DF" id="Textfeld 57" o:spid="_x0000_s1046" type="#_x0000_t202" style="position:absolute;margin-left:191pt;margin-top:475.9pt;width:242.2pt;height:77.1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" fillcolor="white [3201]" stroked="f" strokeweight=".5pt">
                <v:textbox>
                  <w:txbxContent>
                    <w:p w14:paraId="76ADFFD3" w14:textId="74BC7C5B" w:rsidR="006F6F8C" w:rsidRDefault="00975528">
                      <w:pPr>
                        <w:rPr>
                          <w:rFonts w:ascii="Comic Sans MS" w:hAnsi="Comic Sans MS"/>
                        </w:rPr>
                      </w:pPr>
                      <w:r w:rsidRPr="00975528">
                        <w:rPr>
                          <w:rFonts w:ascii="Comic Sans MS" w:hAnsi="Comic Sans MS"/>
                          <w:b/>
                          <w:bCs/>
                          <w:color w:val="C45911" w:themeColor="accent2" w:themeShade="BF"/>
                          <w:sz w:val="28"/>
                          <w:szCs w:val="28"/>
                        </w:rPr>
                        <w:t xml:space="preserve">Sabine Baumann    </w:t>
                      </w:r>
                      <w:r>
                        <w:rPr>
                          <w:rFonts w:ascii="Comic Sans MS" w:hAnsi="Comic Sans MS"/>
                          <w:b/>
                          <w:bCs/>
                          <w:color w:val="C45911" w:themeColor="accent2" w:themeShade="BF"/>
                          <w:sz w:val="28"/>
                          <w:szCs w:val="28"/>
                        </w:rPr>
                        <w:t xml:space="preserve"> </w:t>
                      </w:r>
                      <w:r w:rsidRPr="00975528">
                        <w:rPr>
                          <w:rFonts w:ascii="Comic Sans MS" w:hAnsi="Comic Sans MS"/>
                        </w:rPr>
                        <w:t>07:00-13:00</w:t>
                      </w:r>
                    </w:p>
                    <w:p w14:paraId="7DFBA4EB" w14:textId="390779C4" w:rsidR="00975528" w:rsidRPr="00975528" w:rsidRDefault="00975528">
                      <w:pPr>
                        <w:rPr>
                          <w:rFonts w:ascii="Comic Sans MS" w:hAnsi="Comic Sans MS"/>
                        </w:rPr>
                      </w:pPr>
                      <w:r>
                        <w:rPr>
                          <w:rFonts w:ascii="Comic Sans MS" w:hAnsi="Comic Sans MS"/>
                        </w:rPr>
                        <w:t>(Betreuerin)</w:t>
                      </w:r>
                    </w:p>
                    <w:p w14:paraId="4CC49A10" w14:textId="77777777" w:rsidR="00A01F0C" w:rsidRPr="006F6F8C" w:rsidRDefault="00A01F0C">
                      <w:pPr>
                        <w:rPr>
                          <w:sz w:val="28"/>
                          <w:szCs w:val="28"/>
                        </w:rPr>
                      </w:pPr>
                    </w:p>
                  </w:txbxContent>
                </v:textbox>
                <w10:wrap anchorx="margin"/>
              </v:shape>
            </w:pict>
          </mc:Fallback>
        </mc:AlternateContent>
      </w:r>
      <w:r w:rsidR="00396D0C">
        <w:rPr>
          <w:noProof/>
        </w:rPr>
        <mc:AlternateContent>
          <mc:Choice Requires="wps">
            <w:drawing>
              <wp:anchor distT="0" distB="0" distL="114300" distR="114300" simplePos="0" relativeHeight="251735040" behindDoc="1" locked="0" layoutInCell="1" allowOverlap="1" wp14:anchorId="2EF041BF" wp14:editId="6883CC4F">
                <wp:simplePos x="0" y="0"/>
                <wp:positionH relativeFrom="column">
                  <wp:posOffset>3006725</wp:posOffset>
                </wp:positionH>
                <wp:positionV relativeFrom="paragraph">
                  <wp:posOffset>729615</wp:posOffset>
                </wp:positionV>
                <wp:extent cx="3528060" cy="1357630"/>
                <wp:effectExtent l="0" t="0" r="0" b="0"/>
                <wp:wrapNone/>
                <wp:docPr id="55" name="Textfeld 55"/>
                <wp:cNvGraphicFramePr/>
                <a:graphic xmlns:a="http://schemas.openxmlformats.org/drawingml/2006/main">
                  <a:graphicData uri="http://schemas.microsoft.com/office/word/2010/wordprocessingShape">
                    <wps:wsp>
                      <wps:cNvSpPr txBox="1"/>
                      <wps:spPr>
                        <a:xfrm>
                          <a:off x="0" y="0"/>
                          <a:ext cx="3528060" cy="1357630"/>
                        </a:xfrm>
                        <a:prstGeom prst="rect">
                          <a:avLst/>
                        </a:prstGeom>
                        <a:solidFill>
                          <a:schemeClr val="lt1"/>
                        </a:solidFill>
                        <a:ln w="6350">
                          <a:noFill/>
                        </a:ln>
                      </wps:spPr>
                      <wps:txbx>
                        <w:txbxContent>
                          <w:p w14:paraId="4E13B8DF" w14:textId="7D33FA8C" w:rsidR="006F6F8C" w:rsidRPr="00396D0C" w:rsidRDefault="006F6F8C">
                            <w:pPr>
                              <w:rPr>
                                <w:rFonts w:ascii="Comic Sans MS" w:hAnsi="Comic Sans MS"/>
                                <w:sz w:val="28"/>
                                <w:szCs w:val="28"/>
                              </w:rPr>
                            </w:pPr>
                            <w:r w:rsidRPr="00396D0C">
                              <w:rPr>
                                <w:rFonts w:ascii="Comic Sans MS" w:hAnsi="Comic Sans MS"/>
                                <w:b/>
                                <w:bCs/>
                                <w:color w:val="FFC000"/>
                                <w:sz w:val="28"/>
                                <w:szCs w:val="28"/>
                              </w:rPr>
                              <w:t xml:space="preserve">Diane Wölfling </w:t>
                            </w:r>
                            <w:r w:rsidRPr="00396D0C">
                              <w:rPr>
                                <w:rFonts w:ascii="Comic Sans MS" w:hAnsi="Comic Sans MS"/>
                                <w:b/>
                                <w:bCs/>
                                <w:sz w:val="28"/>
                                <w:szCs w:val="28"/>
                              </w:rPr>
                              <w:tab/>
                            </w:r>
                            <w:r w:rsidRPr="00396D0C">
                              <w:rPr>
                                <w:rFonts w:ascii="Comic Sans MS" w:hAnsi="Comic Sans MS"/>
                                <w:sz w:val="28"/>
                                <w:szCs w:val="28"/>
                              </w:rPr>
                              <w:tab/>
                            </w:r>
                            <w:r w:rsidRPr="00975528">
                              <w:rPr>
                                <w:rFonts w:ascii="Comic Sans MS" w:hAnsi="Comic Sans MS"/>
                              </w:rPr>
                              <w:t>07:00-13:00</w:t>
                            </w:r>
                          </w:p>
                          <w:p w14:paraId="4E1FD17B" w14:textId="55A356E8" w:rsidR="006F6F8C" w:rsidRPr="00396D0C" w:rsidRDefault="006F6F8C">
                            <w:pPr>
                              <w:rPr>
                                <w:rFonts w:ascii="Comic Sans MS" w:hAnsi="Comic Sans MS"/>
                              </w:rPr>
                            </w:pPr>
                            <w:r w:rsidRPr="00396D0C">
                              <w:rPr>
                                <w:rFonts w:ascii="Comic Sans MS" w:hAnsi="Comic Sans MS"/>
                              </w:rPr>
                              <w:t>(Leiterin der Krippe und gruppenführende Pädagogin der HT-Gruppe am Vormittag)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041BF" id="Textfeld 55" o:spid="_x0000_s1047" type="#_x0000_t202" style="position:absolute;margin-left:236.75pt;margin-top:57.45pt;width:277.8pt;height:106.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VlMQIAAF0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" fillcolor="white [3201]" stroked="f" strokeweight=".5pt">
                <v:textbox>
                  <w:txbxContent>
                    <w:p w14:paraId="4E13B8DF" w14:textId="7D33FA8C" w:rsidR="006F6F8C" w:rsidRPr="00396D0C" w:rsidRDefault="006F6F8C">
                      <w:pPr>
                        <w:rPr>
                          <w:rFonts w:ascii="Comic Sans MS" w:hAnsi="Comic Sans MS"/>
                          <w:sz w:val="28"/>
                          <w:szCs w:val="28"/>
                        </w:rPr>
                      </w:pPr>
                      <w:r w:rsidRPr="00396D0C">
                        <w:rPr>
                          <w:rFonts w:ascii="Comic Sans MS" w:hAnsi="Comic Sans MS"/>
                          <w:b/>
                          <w:bCs/>
                          <w:color w:val="FFC000"/>
                          <w:sz w:val="28"/>
                          <w:szCs w:val="28"/>
                        </w:rPr>
                        <w:t xml:space="preserve">Diane Wölfling </w:t>
                      </w:r>
                      <w:r w:rsidRPr="00396D0C">
                        <w:rPr>
                          <w:rFonts w:ascii="Comic Sans MS" w:hAnsi="Comic Sans MS"/>
                          <w:b/>
                          <w:bCs/>
                          <w:sz w:val="28"/>
                          <w:szCs w:val="28"/>
                        </w:rPr>
                        <w:tab/>
                      </w:r>
                      <w:r w:rsidRPr="00396D0C">
                        <w:rPr>
                          <w:rFonts w:ascii="Comic Sans MS" w:hAnsi="Comic Sans MS"/>
                          <w:sz w:val="28"/>
                          <w:szCs w:val="28"/>
                        </w:rPr>
                        <w:tab/>
                      </w:r>
                      <w:r w:rsidRPr="00975528">
                        <w:rPr>
                          <w:rFonts w:ascii="Comic Sans MS" w:hAnsi="Comic Sans MS"/>
                        </w:rPr>
                        <w:t>07:00-13:00</w:t>
                      </w:r>
                    </w:p>
                    <w:p w14:paraId="4E1FD17B" w14:textId="55A356E8" w:rsidR="006F6F8C" w:rsidRPr="00396D0C" w:rsidRDefault="006F6F8C">
                      <w:pPr>
                        <w:rPr>
                          <w:rFonts w:ascii="Comic Sans MS" w:hAnsi="Comic Sans MS"/>
                        </w:rPr>
                      </w:pPr>
                      <w:r w:rsidRPr="00396D0C">
                        <w:rPr>
                          <w:rFonts w:ascii="Comic Sans MS" w:hAnsi="Comic Sans MS"/>
                        </w:rPr>
                        <w:t>(Leiterin der Krippe und gruppenführende Pädagogin der HT-Gruppe am Vormittag)</w:t>
                      </w:r>
                    </w:p>
                  </w:txbxContent>
                </v:textbox>
              </v:shape>
            </w:pict>
          </mc:Fallback>
        </mc:AlternateContent>
      </w:r>
      <w:bookmarkEnd w:id="54"/>
      <w:bookmarkEnd w:id="55"/>
      <w:bookmarkEnd w:id="56"/>
      <w:bookmarkEnd w:id="57"/>
      <w:bookmarkEnd w:id="58"/>
      <w:bookmarkEnd w:id="59"/>
      <w:bookmarkEnd w:id="60"/>
      <w:r w:rsidR="00A17819" w:rsidRPr="00710092">
        <w:br w:type="page"/>
      </w:r>
    </w:p>
    <w:p w14:paraId="2AA3C862" w14:textId="383AA74F" w:rsidR="00173FDF" w:rsidRPr="00173FDF" w:rsidRDefault="004C4CCF" w:rsidP="00712D50">
      <w:pPr>
        <w:pStyle w:val="berschrift2"/>
        <w:jc w:val="center"/>
        <w:rPr>
          <w:rFonts w:ascii="Comic Sans MS" w:hAnsi="Comic Sans MS"/>
        </w:rPr>
      </w:pPr>
      <w:bookmarkStart w:id="61" w:name="_Toc93411130"/>
      <w:bookmarkStart w:id="62" w:name="_Toc93413739"/>
      <w:bookmarkStart w:id="63" w:name="_Toc104204848"/>
      <w:bookmarkStart w:id="64" w:name="_Toc104208920"/>
      <w:bookmarkStart w:id="65" w:name="_Toc104210063"/>
      <w:bookmarkStart w:id="66" w:name="_Toc106017727"/>
      <w:bookmarkStart w:id="67" w:name="_Toc106017767"/>
      <w:bookmarkStart w:id="68" w:name="_Toc107488157"/>
      <w:r>
        <w:rPr>
          <w:noProof/>
        </w:rPr>
        <w:lastRenderedPageBreak/>
        <mc:AlternateContent>
          <mc:Choice Requires="wps">
            <w:drawing>
              <wp:anchor distT="0" distB="0" distL="114300" distR="114300" simplePos="0" relativeHeight="251704320" behindDoc="0" locked="0" layoutInCell="1" allowOverlap="1" wp14:anchorId="1B9B0ABB" wp14:editId="3D31650E">
                <wp:simplePos x="0" y="0"/>
                <wp:positionH relativeFrom="column">
                  <wp:posOffset>-324848</wp:posOffset>
                </wp:positionH>
                <wp:positionV relativeFrom="paragraph">
                  <wp:posOffset>9706</wp:posOffset>
                </wp:positionV>
                <wp:extent cx="2880000" cy="2808000"/>
                <wp:effectExtent l="0" t="0" r="15875" b="11430"/>
                <wp:wrapNone/>
                <wp:docPr id="26" name="Ellipse 26"/>
                <wp:cNvGraphicFramePr/>
                <a:graphic xmlns:a="http://schemas.openxmlformats.org/drawingml/2006/main">
                  <a:graphicData uri="http://schemas.microsoft.com/office/word/2010/wordprocessingShape">
                    <wps:wsp>
                      <wps:cNvSpPr/>
                      <wps:spPr>
                        <a:xfrm>
                          <a:off x="0" y="0"/>
                          <a:ext cx="2880000" cy="2808000"/>
                        </a:xfrm>
                        <a:prstGeom prst="ellipse">
                          <a:avLst/>
                        </a:prstGeom>
                        <a:solidFill>
                          <a:schemeClr val="accent1">
                            <a:lumMod val="60000"/>
                            <a:lumOff val="40000"/>
                          </a:schemeClr>
                        </a:solidFill>
                        <a:ln w="12700" cap="flat" cmpd="sng" algn="ctr">
                          <a:solidFill>
                            <a:schemeClr val="accent1"/>
                          </a:solidFill>
                          <a:prstDash val="solid"/>
                          <a:miter lim="800000"/>
                        </a:ln>
                        <a:effectLst/>
                      </wps:spPr>
                      <wps:txbx>
                        <w:txbxContent>
                          <w:p w14:paraId="09D8341B" w14:textId="7F4EB1A5" w:rsidR="004209E6" w:rsidRDefault="004209E6" w:rsidP="004209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B0ABB" id="Ellipse 26" o:spid="_x0000_s1048" style="position:absolute;left:0;text-align:left;margin-left:-25.6pt;margin-top:.75pt;width:226.75pt;height:22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" fillcolor="#8eaadb [1940]" strokecolor="#4472c4 [3204]" strokeweight="1pt">
                <v:stroke joinstyle="miter"/>
                <v:textbox>
                  <w:txbxContent>
                    <w:p w14:paraId="09D8341B" w14:textId="7F4EB1A5" w:rsidR="004209E6" w:rsidRDefault="004209E6" w:rsidP="004209E6">
                      <w:pPr>
                        <w:jc w:val="center"/>
                      </w:pPr>
                    </w:p>
                  </w:txbxContent>
                </v:textbox>
              </v:oval>
            </w:pict>
          </mc:Fallback>
        </mc:AlternateContent>
      </w:r>
      <w:bookmarkEnd w:id="61"/>
      <w:bookmarkEnd w:id="62"/>
      <w:bookmarkEnd w:id="63"/>
      <w:bookmarkEnd w:id="64"/>
      <w:bookmarkEnd w:id="65"/>
      <w:bookmarkEnd w:id="66"/>
      <w:bookmarkEnd w:id="67"/>
      <w:bookmarkEnd w:id="68"/>
    </w:p>
    <w:p w14:paraId="280AC9D8" w14:textId="035C3685" w:rsidR="00173FDF" w:rsidRDefault="00FF49AC" w:rsidP="00710092">
      <w:pPr>
        <w:pStyle w:val="berschrift2"/>
      </w:pPr>
      <w:bookmarkStart w:id="69" w:name="_Toc104204850"/>
      <w:bookmarkStart w:id="70" w:name="_Toc104208922"/>
      <w:bookmarkStart w:id="71" w:name="_Toc104210065"/>
      <w:bookmarkStart w:id="72" w:name="_Toc106017729"/>
      <w:bookmarkStart w:id="73" w:name="_Toc106017769"/>
      <w:bookmarkStart w:id="74" w:name="_Toc107488158"/>
      <w:r>
        <w:rPr>
          <w:noProof/>
        </w:rPr>
        <mc:AlternateContent>
          <mc:Choice Requires="wps">
            <w:drawing>
              <wp:anchor distT="45720" distB="45720" distL="114300" distR="114300" simplePos="0" relativeHeight="251739136" behindDoc="0" locked="0" layoutInCell="1" allowOverlap="1" wp14:anchorId="72BADF70" wp14:editId="1BE32A30">
                <wp:simplePos x="0" y="0"/>
                <wp:positionH relativeFrom="margin">
                  <wp:posOffset>3094718</wp:posOffset>
                </wp:positionH>
                <wp:positionV relativeFrom="paragraph">
                  <wp:posOffset>59781</wp:posOffset>
                </wp:positionV>
                <wp:extent cx="3069590" cy="108966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1089660"/>
                        </a:xfrm>
                        <a:prstGeom prst="rect">
                          <a:avLst/>
                        </a:prstGeom>
                        <a:solidFill>
                          <a:srgbClr val="FFFFFF"/>
                        </a:solidFill>
                        <a:ln w="9525">
                          <a:noFill/>
                          <a:miter lim="800000"/>
                          <a:headEnd/>
                          <a:tailEnd/>
                        </a:ln>
                      </wps:spPr>
                      <wps:txbx>
                        <w:txbxContent>
                          <w:p w14:paraId="03B67332" w14:textId="5CD795C6" w:rsidR="000A1000" w:rsidRDefault="0094522B">
                            <w:pPr>
                              <w:rPr>
                                <w:rFonts w:ascii="Comic Sans MS" w:hAnsi="Comic Sans MS"/>
                              </w:rPr>
                            </w:pPr>
                            <w:r w:rsidRPr="00042B0E">
                              <w:rPr>
                                <w:rFonts w:ascii="Comic Sans MS" w:hAnsi="Comic Sans MS"/>
                                <w:color w:val="0070C0"/>
                              </w:rPr>
                              <w:t xml:space="preserve">    </w:t>
                            </w:r>
                            <w:r w:rsidR="004C4CCF">
                              <w:rPr>
                                <w:rFonts w:ascii="Comic Sans MS" w:hAnsi="Comic Sans MS"/>
                              </w:rPr>
                              <w:t>12</w:t>
                            </w:r>
                            <w:r w:rsidR="009D29CA">
                              <w:rPr>
                                <w:rFonts w:ascii="Comic Sans MS" w:hAnsi="Comic Sans MS"/>
                              </w:rPr>
                              <w:t>:00-</w:t>
                            </w:r>
                            <w:r w:rsidR="004C4CCF">
                              <w:rPr>
                                <w:rFonts w:ascii="Comic Sans MS" w:hAnsi="Comic Sans MS"/>
                              </w:rPr>
                              <w:t>17:00</w:t>
                            </w:r>
                          </w:p>
                          <w:p w14:paraId="64B8EE83" w14:textId="6247C2DF" w:rsidR="009D29CA" w:rsidRPr="009D29CA" w:rsidRDefault="009D29CA">
                            <w:pPr>
                              <w:rPr>
                                <w:rFonts w:ascii="Comic Sans MS" w:hAnsi="Comic Sans MS"/>
                              </w:rPr>
                            </w:pPr>
                            <w:r>
                              <w:rPr>
                                <w:rFonts w:ascii="Comic Sans MS" w:hAnsi="Comic Sans MS"/>
                              </w:rPr>
                              <w:t>(</w:t>
                            </w:r>
                            <w:r w:rsidR="004C4CCF">
                              <w:rPr>
                                <w:rFonts w:ascii="Comic Sans MS" w:hAnsi="Comic Sans MS"/>
                              </w:rPr>
                              <w:t>Pädagogin am Nachmittag</w:t>
                            </w:r>
                            <w:r>
                              <w:rPr>
                                <w:rFonts w:ascii="Comic Sans MS" w:hAnsi="Comic Sans M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ADF70" id="_x0000_s1049" type="#_x0000_t202" style="position:absolute;margin-left:243.7pt;margin-top:4.7pt;width:241.7pt;height:85.8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NEwIAAP8DAAAOAAAAZHJzL2Uyb0RvYy54bWysU9tu2zAMfR+wfxD0vthJkyw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" stroked="f">
                <v:textbox>
                  <w:txbxContent>
                    <w:p w14:paraId="03B67332" w14:textId="5CD795C6" w:rsidR="000A1000" w:rsidRDefault="0094522B">
                      <w:pPr>
                        <w:rPr>
                          <w:rFonts w:ascii="Comic Sans MS" w:hAnsi="Comic Sans MS"/>
                        </w:rPr>
                      </w:pPr>
                      <w:r w:rsidRPr="00042B0E">
                        <w:rPr>
                          <w:rFonts w:ascii="Comic Sans MS" w:hAnsi="Comic Sans MS"/>
                          <w:color w:val="0070C0"/>
                        </w:rPr>
                        <w:t xml:space="preserve">    </w:t>
                      </w:r>
                      <w:r w:rsidR="004C4CCF">
                        <w:rPr>
                          <w:rFonts w:ascii="Comic Sans MS" w:hAnsi="Comic Sans MS"/>
                        </w:rPr>
                        <w:t>12</w:t>
                      </w:r>
                      <w:r w:rsidR="009D29CA">
                        <w:rPr>
                          <w:rFonts w:ascii="Comic Sans MS" w:hAnsi="Comic Sans MS"/>
                        </w:rPr>
                        <w:t>:00-</w:t>
                      </w:r>
                      <w:r w:rsidR="004C4CCF">
                        <w:rPr>
                          <w:rFonts w:ascii="Comic Sans MS" w:hAnsi="Comic Sans MS"/>
                        </w:rPr>
                        <w:t>17:00</w:t>
                      </w:r>
                    </w:p>
                    <w:p w14:paraId="64B8EE83" w14:textId="6247C2DF" w:rsidR="009D29CA" w:rsidRPr="009D29CA" w:rsidRDefault="009D29CA">
                      <w:pPr>
                        <w:rPr>
                          <w:rFonts w:ascii="Comic Sans MS" w:hAnsi="Comic Sans MS"/>
                        </w:rPr>
                      </w:pPr>
                      <w:r>
                        <w:rPr>
                          <w:rFonts w:ascii="Comic Sans MS" w:hAnsi="Comic Sans MS"/>
                        </w:rPr>
                        <w:t>(</w:t>
                      </w:r>
                      <w:r w:rsidR="004C4CCF">
                        <w:rPr>
                          <w:rFonts w:ascii="Comic Sans MS" w:hAnsi="Comic Sans MS"/>
                        </w:rPr>
                        <w:t>Pädagogin am Nachmittag</w:t>
                      </w:r>
                      <w:r>
                        <w:rPr>
                          <w:rFonts w:ascii="Comic Sans MS" w:hAnsi="Comic Sans MS"/>
                        </w:rPr>
                        <w:t>)</w:t>
                      </w:r>
                    </w:p>
                  </w:txbxContent>
                </v:textbox>
                <w10:wrap type="square" anchorx="margin"/>
              </v:shape>
            </w:pict>
          </mc:Fallback>
        </mc:AlternateContent>
      </w:r>
      <w:bookmarkEnd w:id="69"/>
      <w:bookmarkEnd w:id="70"/>
      <w:bookmarkEnd w:id="71"/>
      <w:bookmarkEnd w:id="72"/>
      <w:bookmarkEnd w:id="73"/>
      <w:bookmarkEnd w:id="74"/>
    </w:p>
    <w:p w14:paraId="0D59E0E5" w14:textId="072149BE" w:rsidR="00173FDF" w:rsidRDefault="00173FDF" w:rsidP="00710092">
      <w:pPr>
        <w:pStyle w:val="berschrift2"/>
      </w:pPr>
    </w:p>
    <w:p w14:paraId="6B118DCF" w14:textId="7CA625EB" w:rsidR="00173FDF" w:rsidRDefault="0094522B" w:rsidP="0094522B">
      <w:pPr>
        <w:pStyle w:val="berschrift2"/>
        <w:tabs>
          <w:tab w:val="left" w:pos="5623"/>
        </w:tabs>
      </w:pPr>
      <w:r>
        <w:tab/>
      </w:r>
    </w:p>
    <w:p w14:paraId="39B35E72" w14:textId="3881F87D" w:rsidR="00173FDF" w:rsidRDefault="00173FDF" w:rsidP="00710092">
      <w:pPr>
        <w:pStyle w:val="berschrift2"/>
      </w:pPr>
    </w:p>
    <w:p w14:paraId="3FD3F101" w14:textId="001098A7" w:rsidR="00173FDF" w:rsidRDefault="00173FDF" w:rsidP="00710092">
      <w:pPr>
        <w:pStyle w:val="berschrift2"/>
      </w:pPr>
    </w:p>
    <w:p w14:paraId="43172A92" w14:textId="5911C21E" w:rsidR="00173FDF" w:rsidRDefault="00173FDF" w:rsidP="00710092">
      <w:pPr>
        <w:pStyle w:val="berschrift2"/>
      </w:pPr>
    </w:p>
    <w:p w14:paraId="3AC83EDA" w14:textId="09DDB785" w:rsidR="00173FDF" w:rsidRDefault="00173FDF" w:rsidP="00710092">
      <w:pPr>
        <w:pStyle w:val="berschrift2"/>
      </w:pPr>
    </w:p>
    <w:p w14:paraId="7A5CF50F" w14:textId="647E73F1" w:rsidR="00173FDF" w:rsidRDefault="00417051" w:rsidP="00710092">
      <w:pPr>
        <w:pStyle w:val="berschrift2"/>
      </w:pPr>
      <w:r>
        <w:rPr>
          <w:noProof/>
        </w:rPr>
        <mc:AlternateContent>
          <mc:Choice Requires="wps">
            <w:drawing>
              <wp:anchor distT="0" distB="0" distL="114300" distR="114300" simplePos="0" relativeHeight="251702272" behindDoc="0" locked="0" layoutInCell="1" allowOverlap="1" wp14:anchorId="27A4BC78" wp14:editId="5D366DC5">
                <wp:simplePos x="0" y="0"/>
                <wp:positionH relativeFrom="margin">
                  <wp:posOffset>2668814</wp:posOffset>
                </wp:positionH>
                <wp:positionV relativeFrom="paragraph">
                  <wp:posOffset>164919</wp:posOffset>
                </wp:positionV>
                <wp:extent cx="2880000" cy="2834640"/>
                <wp:effectExtent l="0" t="0" r="15875" b="22860"/>
                <wp:wrapNone/>
                <wp:docPr id="25" name="Ellipse 25"/>
                <wp:cNvGraphicFramePr/>
                <a:graphic xmlns:a="http://schemas.openxmlformats.org/drawingml/2006/main">
                  <a:graphicData uri="http://schemas.microsoft.com/office/word/2010/wordprocessingShape">
                    <wps:wsp>
                      <wps:cNvSpPr/>
                      <wps:spPr>
                        <a:xfrm>
                          <a:off x="0" y="0"/>
                          <a:ext cx="2880000" cy="2834640"/>
                        </a:xfrm>
                        <a:prstGeom prst="ellipse">
                          <a:avLst/>
                        </a:prstGeom>
                        <a:solidFill>
                          <a:schemeClr val="accent2">
                            <a:lumMod val="75000"/>
                          </a:schemeClr>
                        </a:solidFill>
                        <a:ln w="12700" cap="flat" cmpd="sng" algn="ctr">
                          <a:solidFill>
                            <a:schemeClr val="accent2">
                              <a:lumMod val="50000"/>
                            </a:schemeClr>
                          </a:solidFill>
                          <a:prstDash val="solid"/>
                          <a:miter lim="800000"/>
                        </a:ln>
                        <a:effectLst/>
                      </wps:spPr>
                      <wps:txbx>
                        <w:txbxContent>
                          <w:p w14:paraId="3AB536D1" w14:textId="7017B039" w:rsidR="00042B0E" w:rsidRDefault="00042B0E" w:rsidP="00042B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A4BC78" id="Ellipse 25" o:spid="_x0000_s1050" style="position:absolute;margin-left:210.15pt;margin-top:13pt;width:226.75pt;height:223.2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" fillcolor="#c45911 [2405]" strokecolor="#823b0b [1605]" strokeweight="1pt">
                <v:stroke joinstyle="miter"/>
                <v:textbox>
                  <w:txbxContent>
                    <w:p w14:paraId="3AB536D1" w14:textId="7017B039" w:rsidR="00042B0E" w:rsidRDefault="00042B0E" w:rsidP="00042B0E">
                      <w:pPr>
                        <w:jc w:val="center"/>
                      </w:pPr>
                    </w:p>
                  </w:txbxContent>
                </v:textbox>
                <w10:wrap anchorx="margin"/>
              </v:oval>
            </w:pict>
          </mc:Fallback>
        </mc:AlternateContent>
      </w:r>
    </w:p>
    <w:p w14:paraId="3334896A" w14:textId="4D3ED6CA" w:rsidR="00173FDF" w:rsidRDefault="00417051" w:rsidP="00710092">
      <w:pPr>
        <w:pStyle w:val="berschrift2"/>
        <w:rPr>
          <w:noProof/>
        </w:rPr>
      </w:pPr>
      <w:r w:rsidRPr="00042B0E">
        <w:rPr>
          <w:noProof/>
        </w:rPr>
        <w:drawing>
          <wp:anchor distT="0" distB="0" distL="114300" distR="114300" simplePos="0" relativeHeight="251816960" behindDoc="0" locked="0" layoutInCell="1" allowOverlap="1" wp14:anchorId="2A109247" wp14:editId="4224C2CA">
            <wp:simplePos x="0" y="0"/>
            <wp:positionH relativeFrom="margin">
              <wp:posOffset>3170918</wp:posOffset>
            </wp:positionH>
            <wp:positionV relativeFrom="margin">
              <wp:posOffset>2321832</wp:posOffset>
            </wp:positionV>
            <wp:extent cx="1839928" cy="2412000"/>
            <wp:effectExtent l="0" t="0" r="8255" b="7620"/>
            <wp:wrapSquare wrapText="bothSides"/>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9928" cy="2412000"/>
                    </a:xfrm>
                    <a:prstGeom prst="ellipse">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Pr>
          <w:noProof/>
        </w:rPr>
        <w:t>8</w:t>
      </w:r>
    </w:p>
    <w:p w14:paraId="1693B6F7" w14:textId="427DECF0" w:rsidR="00417051" w:rsidRPr="00417051" w:rsidRDefault="00417051" w:rsidP="00417051"/>
    <w:p w14:paraId="6B2AB845" w14:textId="1F0BE208" w:rsidR="00173FDF" w:rsidRDefault="00173FDF" w:rsidP="00710092">
      <w:pPr>
        <w:pStyle w:val="berschrift2"/>
      </w:pPr>
    </w:p>
    <w:p w14:paraId="3E0DD281" w14:textId="2684EDD2" w:rsidR="00173FDF" w:rsidRDefault="00FF49AC" w:rsidP="00710092">
      <w:pPr>
        <w:pStyle w:val="berschrift2"/>
      </w:pPr>
      <w:r>
        <w:rPr>
          <w:noProof/>
        </w:rPr>
        <mc:AlternateContent>
          <mc:Choice Requires="wps">
            <w:drawing>
              <wp:anchor distT="45720" distB="45720" distL="114300" distR="114300" simplePos="0" relativeHeight="251741184" behindDoc="0" locked="0" layoutInCell="1" allowOverlap="1" wp14:anchorId="7B8835E6" wp14:editId="3BD8059A">
                <wp:simplePos x="0" y="0"/>
                <wp:positionH relativeFrom="margin">
                  <wp:align>left</wp:align>
                </wp:positionH>
                <wp:positionV relativeFrom="paragraph">
                  <wp:posOffset>242751</wp:posOffset>
                </wp:positionV>
                <wp:extent cx="2372995" cy="1089660"/>
                <wp:effectExtent l="0" t="0" r="8255" b="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089660"/>
                        </a:xfrm>
                        <a:prstGeom prst="rect">
                          <a:avLst/>
                        </a:prstGeom>
                        <a:solidFill>
                          <a:srgbClr val="FFFFFF"/>
                        </a:solidFill>
                        <a:ln w="9525">
                          <a:noFill/>
                          <a:miter lim="800000"/>
                          <a:headEnd/>
                          <a:tailEnd/>
                        </a:ln>
                      </wps:spPr>
                      <wps:txbx>
                        <w:txbxContent>
                          <w:p w14:paraId="763D6BFC" w14:textId="255DEA19" w:rsidR="009D29CA" w:rsidRPr="00042B0E" w:rsidRDefault="00640448" w:rsidP="009D29CA">
                            <w:pPr>
                              <w:rPr>
                                <w:rFonts w:ascii="Comic Sans MS" w:hAnsi="Comic Sans MS"/>
                                <w:b/>
                                <w:bCs/>
                                <w:color w:val="C45911" w:themeColor="accent2" w:themeShade="BF"/>
                                <w:sz w:val="28"/>
                                <w:szCs w:val="28"/>
                                <w:lang w:val="de-AT"/>
                              </w:rPr>
                            </w:pPr>
                            <w:r w:rsidRPr="00042B0E">
                              <w:rPr>
                                <w:rFonts w:ascii="Comic Sans MS" w:hAnsi="Comic Sans MS"/>
                                <w:b/>
                                <w:bCs/>
                                <w:color w:val="C45911" w:themeColor="accent2" w:themeShade="BF"/>
                                <w:sz w:val="28"/>
                                <w:szCs w:val="28"/>
                                <w:lang w:val="de-AT"/>
                              </w:rPr>
                              <w:t xml:space="preserve">Anneliese </w:t>
                            </w:r>
                            <w:proofErr w:type="spellStart"/>
                            <w:r w:rsidRPr="00042B0E">
                              <w:rPr>
                                <w:rFonts w:ascii="Comic Sans MS" w:hAnsi="Comic Sans MS"/>
                                <w:b/>
                                <w:bCs/>
                                <w:color w:val="C45911" w:themeColor="accent2" w:themeShade="BF"/>
                                <w:sz w:val="28"/>
                                <w:szCs w:val="28"/>
                                <w:lang w:val="de-AT"/>
                              </w:rPr>
                              <w:t>Happer</w:t>
                            </w:r>
                            <w:proofErr w:type="spellEnd"/>
                          </w:p>
                          <w:p w14:paraId="1EEA98F5" w14:textId="479039BF" w:rsidR="00640448" w:rsidRPr="00640448" w:rsidRDefault="00640448" w:rsidP="009D29CA">
                            <w:pPr>
                              <w:rPr>
                                <w:rFonts w:ascii="Comic Sans MS" w:hAnsi="Comic Sans MS"/>
                                <w:lang w:val="de-AT"/>
                              </w:rPr>
                            </w:pPr>
                            <w:r>
                              <w:rPr>
                                <w:rFonts w:ascii="Comic Sans MS" w:hAnsi="Comic Sans MS"/>
                                <w:lang w:val="de-AT"/>
                              </w:rPr>
                              <w:t>(</w:t>
                            </w:r>
                            <w:r w:rsidRPr="00640448">
                              <w:rPr>
                                <w:rFonts w:ascii="Comic Sans MS" w:hAnsi="Comic Sans MS"/>
                                <w:lang w:val="de-AT"/>
                              </w:rPr>
                              <w:t>Raumpflegerin</w:t>
                            </w:r>
                            <w:r>
                              <w:rPr>
                                <w:rFonts w:ascii="Comic Sans MS" w:hAnsi="Comic Sans MS"/>
                                <w:lang w:val="de-A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835E6" id="_x0000_s1051" type="#_x0000_t202" style="position:absolute;margin-left:0;margin-top:19.1pt;width:186.85pt;height:85.8pt;z-index:251741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" stroked="f">
                <v:textbox>
                  <w:txbxContent>
                    <w:p w14:paraId="763D6BFC" w14:textId="255DEA19" w:rsidR="009D29CA" w:rsidRPr="00042B0E" w:rsidRDefault="00640448" w:rsidP="009D29CA">
                      <w:pPr>
                        <w:rPr>
                          <w:rFonts w:ascii="Comic Sans MS" w:hAnsi="Comic Sans MS"/>
                          <w:b/>
                          <w:bCs/>
                          <w:color w:val="C45911" w:themeColor="accent2" w:themeShade="BF"/>
                          <w:sz w:val="28"/>
                          <w:szCs w:val="28"/>
                          <w:lang w:val="de-AT"/>
                        </w:rPr>
                      </w:pPr>
                      <w:r w:rsidRPr="00042B0E">
                        <w:rPr>
                          <w:rFonts w:ascii="Comic Sans MS" w:hAnsi="Comic Sans MS"/>
                          <w:b/>
                          <w:bCs/>
                          <w:color w:val="C45911" w:themeColor="accent2" w:themeShade="BF"/>
                          <w:sz w:val="28"/>
                          <w:szCs w:val="28"/>
                          <w:lang w:val="de-AT"/>
                        </w:rPr>
                        <w:t xml:space="preserve">Anneliese </w:t>
                      </w:r>
                      <w:proofErr w:type="spellStart"/>
                      <w:r w:rsidRPr="00042B0E">
                        <w:rPr>
                          <w:rFonts w:ascii="Comic Sans MS" w:hAnsi="Comic Sans MS"/>
                          <w:b/>
                          <w:bCs/>
                          <w:color w:val="C45911" w:themeColor="accent2" w:themeShade="BF"/>
                          <w:sz w:val="28"/>
                          <w:szCs w:val="28"/>
                          <w:lang w:val="de-AT"/>
                        </w:rPr>
                        <w:t>Happer</w:t>
                      </w:r>
                      <w:proofErr w:type="spellEnd"/>
                    </w:p>
                    <w:p w14:paraId="1EEA98F5" w14:textId="479039BF" w:rsidR="00640448" w:rsidRPr="00640448" w:rsidRDefault="00640448" w:rsidP="009D29CA">
                      <w:pPr>
                        <w:rPr>
                          <w:rFonts w:ascii="Comic Sans MS" w:hAnsi="Comic Sans MS"/>
                          <w:lang w:val="de-AT"/>
                        </w:rPr>
                      </w:pPr>
                      <w:r>
                        <w:rPr>
                          <w:rFonts w:ascii="Comic Sans MS" w:hAnsi="Comic Sans MS"/>
                          <w:lang w:val="de-AT"/>
                        </w:rPr>
                        <w:t>(</w:t>
                      </w:r>
                      <w:r w:rsidRPr="00640448">
                        <w:rPr>
                          <w:rFonts w:ascii="Comic Sans MS" w:hAnsi="Comic Sans MS"/>
                          <w:lang w:val="de-AT"/>
                        </w:rPr>
                        <w:t>Raumpflegerin</w:t>
                      </w:r>
                      <w:r>
                        <w:rPr>
                          <w:rFonts w:ascii="Comic Sans MS" w:hAnsi="Comic Sans MS"/>
                          <w:lang w:val="de-AT"/>
                        </w:rPr>
                        <w:t>)</w:t>
                      </w:r>
                    </w:p>
                  </w:txbxContent>
                </v:textbox>
                <w10:wrap type="square" anchorx="margin"/>
              </v:shape>
            </w:pict>
          </mc:Fallback>
        </mc:AlternateContent>
      </w:r>
    </w:p>
    <w:p w14:paraId="542F29FD" w14:textId="5A621C54" w:rsidR="00173FDF" w:rsidRDefault="00173FDF" w:rsidP="00710092">
      <w:pPr>
        <w:pStyle w:val="berschrift2"/>
      </w:pPr>
    </w:p>
    <w:p w14:paraId="08B2EA16" w14:textId="06359D80" w:rsidR="00173FDF" w:rsidRDefault="00173FDF" w:rsidP="00710092">
      <w:pPr>
        <w:pStyle w:val="berschrift2"/>
      </w:pPr>
    </w:p>
    <w:p w14:paraId="528838CE" w14:textId="0D162B39" w:rsidR="00173FDF" w:rsidRDefault="00173FDF" w:rsidP="00710092">
      <w:pPr>
        <w:pStyle w:val="berschrift2"/>
      </w:pPr>
    </w:p>
    <w:p w14:paraId="6987AEF0" w14:textId="3328CE4B" w:rsidR="00173FDF" w:rsidRDefault="00173FDF" w:rsidP="00173FDF"/>
    <w:p w14:paraId="199B865B" w14:textId="4DB2CDD4" w:rsidR="00173FDF" w:rsidRDefault="00173FDF" w:rsidP="00173FDF"/>
    <w:p w14:paraId="4618CF91" w14:textId="5F6470E7" w:rsidR="00173FDF" w:rsidRDefault="00173FDF" w:rsidP="00173FDF"/>
    <w:p w14:paraId="64F898FC" w14:textId="616E0432" w:rsidR="00173FDF" w:rsidRDefault="00173FDF" w:rsidP="00173FDF"/>
    <w:p w14:paraId="390B736E" w14:textId="699C5A31" w:rsidR="00173FDF" w:rsidRDefault="00173FDF" w:rsidP="00173FDF"/>
    <w:p w14:paraId="56B81FC9" w14:textId="5939D486" w:rsidR="00173FDF" w:rsidRDefault="00FF49AC" w:rsidP="00173FDF">
      <w:r>
        <w:rPr>
          <w:noProof/>
        </w:rPr>
        <mc:AlternateContent>
          <mc:Choice Requires="wps">
            <w:drawing>
              <wp:anchor distT="0" distB="0" distL="114300" distR="114300" simplePos="0" relativeHeight="251817984" behindDoc="0" locked="0" layoutInCell="1" allowOverlap="1" wp14:anchorId="45DD76AC" wp14:editId="49223E47">
                <wp:simplePos x="0" y="0"/>
                <wp:positionH relativeFrom="column">
                  <wp:posOffset>-82822</wp:posOffset>
                </wp:positionH>
                <wp:positionV relativeFrom="paragraph">
                  <wp:posOffset>259987</wp:posOffset>
                </wp:positionV>
                <wp:extent cx="5508000" cy="3276000"/>
                <wp:effectExtent l="0" t="0" r="16510" b="19685"/>
                <wp:wrapNone/>
                <wp:docPr id="228" name="Ellipse 228"/>
                <wp:cNvGraphicFramePr/>
                <a:graphic xmlns:a="http://schemas.openxmlformats.org/drawingml/2006/main">
                  <a:graphicData uri="http://schemas.microsoft.com/office/word/2010/wordprocessingShape">
                    <wps:wsp>
                      <wps:cNvSpPr/>
                      <wps:spPr>
                        <a:xfrm>
                          <a:off x="0" y="0"/>
                          <a:ext cx="5508000" cy="3276000"/>
                        </a:xfrm>
                        <a:prstGeom prst="ellipse">
                          <a:avLst/>
                        </a:prstGeom>
                        <a:solidFill>
                          <a:srgbClr val="FFC0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8EDDC" id="Ellipse 228" o:spid="_x0000_s1026" style="position:absolute;margin-left:-6.5pt;margin-top:20.45pt;width:433.7pt;height:257.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" fillcolor="#ffc000" strokecolor="#c45911 [2405]" strokeweight="1pt">
                <v:stroke joinstyle="miter"/>
              </v:oval>
            </w:pict>
          </mc:Fallback>
        </mc:AlternateContent>
      </w:r>
    </w:p>
    <w:p w14:paraId="04601251" w14:textId="1A9B0BD9" w:rsidR="00173FDF" w:rsidRDefault="00406B19" w:rsidP="00173FDF">
      <w:r w:rsidRPr="00406B19">
        <w:rPr>
          <w:rFonts w:ascii="Calibri" w:eastAsia="Times New Roman" w:hAnsi="Calibri" w:cs="Times New Roman"/>
          <w:noProof/>
        </w:rPr>
        <w:drawing>
          <wp:anchor distT="0" distB="0" distL="114300" distR="114300" simplePos="0" relativeHeight="251822080" behindDoc="0" locked="0" layoutInCell="1" allowOverlap="1" wp14:anchorId="3DDB0FA1" wp14:editId="29E5B352">
            <wp:simplePos x="0" y="0"/>
            <wp:positionH relativeFrom="column">
              <wp:posOffset>429472</wp:posOffset>
            </wp:positionH>
            <wp:positionV relativeFrom="paragraph">
              <wp:posOffset>132080</wp:posOffset>
            </wp:positionV>
            <wp:extent cx="4486910" cy="2939755"/>
            <wp:effectExtent l="0" t="0" r="8890" b="0"/>
            <wp:wrapNone/>
            <wp:docPr id="23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496594" cy="2946100"/>
                    </a:xfrm>
                    <a:prstGeom prst="ellipse">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6ED0C2A8" w14:textId="1BF0F04C" w:rsidR="00173FDF" w:rsidRDefault="00173FDF" w:rsidP="00173FDF"/>
    <w:p w14:paraId="7D74AC34" w14:textId="63B128BC" w:rsidR="00173FDF" w:rsidRDefault="00173FDF" w:rsidP="00173FDF"/>
    <w:p w14:paraId="7C017BF2" w14:textId="4616E311" w:rsidR="00173FDF" w:rsidRDefault="00173FDF" w:rsidP="00173FDF"/>
    <w:p w14:paraId="07830694" w14:textId="30A7988C" w:rsidR="00173FDF" w:rsidRDefault="00173FDF" w:rsidP="00173FDF"/>
    <w:p w14:paraId="3F672FD8" w14:textId="2EAD875F" w:rsidR="00173FDF" w:rsidRDefault="00173FDF" w:rsidP="00173FDF"/>
    <w:p w14:paraId="34D266CC" w14:textId="586BC042" w:rsidR="00173FDF" w:rsidRDefault="00173FDF" w:rsidP="00173FDF"/>
    <w:p w14:paraId="517487E0" w14:textId="44BAC8C6" w:rsidR="00C35CB9" w:rsidRDefault="00C35CB9" w:rsidP="00173FDF">
      <w:r>
        <w:rPr>
          <w:noProof/>
        </w:rPr>
        <mc:AlternateContent>
          <mc:Choice Requires="wps">
            <w:drawing>
              <wp:anchor distT="45720" distB="45720" distL="114300" distR="114300" simplePos="0" relativeHeight="251743232" behindDoc="0" locked="0" layoutInCell="1" allowOverlap="1" wp14:anchorId="13C46374" wp14:editId="54C85029">
                <wp:simplePos x="0" y="0"/>
                <wp:positionH relativeFrom="column">
                  <wp:posOffset>2831465</wp:posOffset>
                </wp:positionH>
                <wp:positionV relativeFrom="paragraph">
                  <wp:posOffset>4445</wp:posOffset>
                </wp:positionV>
                <wp:extent cx="3213735" cy="1043305"/>
                <wp:effectExtent l="0" t="0" r="5715" b="4445"/>
                <wp:wrapSquare wrapText="bothSides"/>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043305"/>
                        </a:xfrm>
                        <a:prstGeom prst="rect">
                          <a:avLst/>
                        </a:prstGeom>
                        <a:solidFill>
                          <a:srgbClr val="FFFFFF"/>
                        </a:solidFill>
                        <a:ln w="9525">
                          <a:noFill/>
                          <a:miter lim="800000"/>
                          <a:headEnd/>
                          <a:tailEnd/>
                        </a:ln>
                      </wps:spPr>
                      <wps:txbx>
                        <w:txbxContent>
                          <w:p w14:paraId="6CD12DAA" w14:textId="7E3990DE" w:rsidR="009D29CA" w:rsidRPr="009D29CA" w:rsidRDefault="009D29CA" w:rsidP="009D29CA">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46374" id="_x0000_s1052" type="#_x0000_t202" style="position:absolute;margin-left:222.95pt;margin-top:.35pt;width:253.05pt;height:82.1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" stroked="f">
                <v:textbox>
                  <w:txbxContent>
                    <w:p w14:paraId="6CD12DAA" w14:textId="7E3990DE" w:rsidR="009D29CA" w:rsidRPr="009D29CA" w:rsidRDefault="009D29CA" w:rsidP="009D29CA">
                      <w:pPr>
                        <w:rPr>
                          <w:rFonts w:ascii="Comic Sans MS" w:hAnsi="Comic Sans MS"/>
                        </w:rPr>
                      </w:pPr>
                    </w:p>
                  </w:txbxContent>
                </v:textbox>
                <w10:wrap type="square"/>
              </v:shape>
            </w:pict>
          </mc:Fallback>
        </mc:AlternateContent>
      </w:r>
    </w:p>
    <w:p w14:paraId="1389F2D4" w14:textId="394225B6" w:rsidR="00C35CB9" w:rsidRDefault="00C35CB9" w:rsidP="00173FDF"/>
    <w:p w14:paraId="54E32ABE" w14:textId="3BA1F578" w:rsidR="00173FDF" w:rsidRDefault="00173FDF" w:rsidP="00173FDF"/>
    <w:p w14:paraId="4CC37F14" w14:textId="59DA8107" w:rsidR="00173FDF" w:rsidRDefault="00173FDF" w:rsidP="00173FDF"/>
    <w:p w14:paraId="32891270" w14:textId="5BAC2CD5" w:rsidR="00A17819" w:rsidRPr="00E077E7" w:rsidRDefault="00992F7B" w:rsidP="00710092">
      <w:pPr>
        <w:pStyle w:val="berschrift2"/>
        <w:rPr>
          <w:rFonts w:ascii="Segoe Print" w:hAnsi="Segoe Print"/>
          <w:sz w:val="32"/>
          <w:szCs w:val="32"/>
        </w:rPr>
      </w:pPr>
      <w:bookmarkStart w:id="75" w:name="_Toc107488159"/>
      <w:r w:rsidRPr="00E077E7">
        <w:rPr>
          <w:rFonts w:ascii="Segoe Print" w:hAnsi="Segoe Print"/>
          <w:sz w:val="32"/>
          <w:szCs w:val="32"/>
        </w:rPr>
        <w:lastRenderedPageBreak/>
        <w:t>Unsere</w:t>
      </w:r>
      <w:r w:rsidR="00A17819" w:rsidRPr="00E077E7">
        <w:rPr>
          <w:rFonts w:ascii="Segoe Print" w:hAnsi="Segoe Print"/>
          <w:sz w:val="32"/>
          <w:szCs w:val="32"/>
        </w:rPr>
        <w:t xml:space="preserve"> Werte</w:t>
      </w:r>
      <w:bookmarkEnd w:id="75"/>
    </w:p>
    <w:p w14:paraId="4F952B7A" w14:textId="363F44C7" w:rsidR="00A17819" w:rsidRPr="00F30A8A" w:rsidRDefault="00E077E7">
      <w:pPr>
        <w:rPr>
          <w:rFonts w:ascii="Comic Sans MS" w:eastAsiaTheme="majorEastAsia" w:hAnsi="Comic Sans MS" w:cstheme="majorBidi"/>
          <w:color w:val="2F5496" w:themeColor="accent1" w:themeShade="BF"/>
          <w:sz w:val="32"/>
          <w:szCs w:val="32"/>
        </w:rPr>
      </w:pPr>
      <w:r>
        <w:rPr>
          <w:rFonts w:ascii="Comic Sans MS" w:hAnsi="Comic Sans MS"/>
          <w:noProof/>
        </w:rPr>
        <mc:AlternateContent>
          <mc:Choice Requires="wps">
            <w:drawing>
              <wp:anchor distT="0" distB="0" distL="114300" distR="114300" simplePos="0" relativeHeight="251715584" behindDoc="0" locked="0" layoutInCell="1" allowOverlap="1" wp14:anchorId="40FC9D36" wp14:editId="491644BE">
                <wp:simplePos x="0" y="0"/>
                <wp:positionH relativeFrom="margin">
                  <wp:posOffset>3869074</wp:posOffset>
                </wp:positionH>
                <wp:positionV relativeFrom="paragraph">
                  <wp:posOffset>6481123</wp:posOffset>
                </wp:positionV>
                <wp:extent cx="1837436" cy="2551176"/>
                <wp:effectExtent l="0" t="0" r="0" b="1905"/>
                <wp:wrapNone/>
                <wp:docPr id="35" name="Textfeld 35"/>
                <wp:cNvGraphicFramePr/>
                <a:graphic xmlns:a="http://schemas.openxmlformats.org/drawingml/2006/main">
                  <a:graphicData uri="http://schemas.microsoft.com/office/word/2010/wordprocessingShape">
                    <wps:wsp>
                      <wps:cNvSpPr txBox="1"/>
                      <wps:spPr>
                        <a:xfrm>
                          <a:off x="0" y="0"/>
                          <a:ext cx="1837436" cy="2551176"/>
                        </a:xfrm>
                        <a:prstGeom prst="rect">
                          <a:avLst/>
                        </a:prstGeom>
                        <a:noFill/>
                        <a:ln w="6350">
                          <a:noFill/>
                        </a:ln>
                      </wps:spPr>
                      <wps:txbx>
                        <w:txbxContent>
                          <w:p w14:paraId="463FE8A9" w14:textId="10B7E03F" w:rsidR="003775CC" w:rsidRPr="00B846C4" w:rsidRDefault="003775CC" w:rsidP="003775CC">
                            <w:pPr>
                              <w:jc w:val="center"/>
                              <w:rPr>
                                <w:rFonts w:ascii="Comic Sans MS" w:hAnsi="Comic Sans MS"/>
                                <w:b/>
                                <w:bCs/>
                                <w:sz w:val="24"/>
                                <w:szCs w:val="24"/>
                              </w:rPr>
                            </w:pPr>
                            <w:r w:rsidRPr="00B846C4">
                              <w:rPr>
                                <w:rFonts w:ascii="Comic Sans MS" w:hAnsi="Comic Sans MS"/>
                                <w:b/>
                                <w:bCs/>
                                <w:sz w:val="24"/>
                                <w:szCs w:val="24"/>
                              </w:rPr>
                              <w:t>Selbstbestimmung</w:t>
                            </w:r>
                          </w:p>
                          <w:p w14:paraId="79228449" w14:textId="247E8562" w:rsidR="003775CC" w:rsidRPr="003775CC" w:rsidRDefault="003775CC" w:rsidP="003775CC">
                            <w:pPr>
                              <w:jc w:val="center"/>
                              <w:rPr>
                                <w:rFonts w:ascii="Comic Sans MS" w:hAnsi="Comic Sans MS"/>
                              </w:rPr>
                            </w:pPr>
                            <w:r>
                              <w:rPr>
                                <w:rFonts w:ascii="Comic Sans MS" w:hAnsi="Comic Sans MS"/>
                              </w:rPr>
                              <w:t>Freiheit ist ein Zustand bei dem ein Individuum ohne jeglichen äußeren und inneren Zwang zwischen mehreren Optionen selbstbestimmt entscheiden kann.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FC9D36" id="Textfeld 35" o:spid="_x0000_s1053" type="#_x0000_t202" style="position:absolute;margin-left:304.65pt;margin-top:510.3pt;width:144.7pt;height:200.9p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" filled="f" stroked="f" strokeweight=".5pt">
                <v:textbox>
                  <w:txbxContent>
                    <w:p w14:paraId="463FE8A9" w14:textId="10B7E03F" w:rsidR="003775CC" w:rsidRPr="00B846C4" w:rsidRDefault="003775CC" w:rsidP="003775CC">
                      <w:pPr>
                        <w:jc w:val="center"/>
                        <w:rPr>
                          <w:rFonts w:ascii="Comic Sans MS" w:hAnsi="Comic Sans MS"/>
                          <w:b/>
                          <w:bCs/>
                          <w:sz w:val="24"/>
                          <w:szCs w:val="24"/>
                        </w:rPr>
                      </w:pPr>
                      <w:r w:rsidRPr="00B846C4">
                        <w:rPr>
                          <w:rFonts w:ascii="Comic Sans MS" w:hAnsi="Comic Sans MS"/>
                          <w:b/>
                          <w:bCs/>
                          <w:sz w:val="24"/>
                          <w:szCs w:val="24"/>
                        </w:rPr>
                        <w:t>Selbstbestimmung</w:t>
                      </w:r>
                    </w:p>
                    <w:p w14:paraId="79228449" w14:textId="247E8562" w:rsidR="003775CC" w:rsidRPr="003775CC" w:rsidRDefault="003775CC" w:rsidP="003775CC">
                      <w:pPr>
                        <w:jc w:val="center"/>
                        <w:rPr>
                          <w:rFonts w:ascii="Comic Sans MS" w:hAnsi="Comic Sans MS"/>
                        </w:rPr>
                      </w:pPr>
                      <w:r>
                        <w:rPr>
                          <w:rFonts w:ascii="Comic Sans MS" w:hAnsi="Comic Sans MS"/>
                        </w:rPr>
                        <w:t>Freiheit ist ein Zustand bei dem ein Individuum ohne jeglichen äußeren und inneren Zwang zwischen mehreren Optionen selbstbestimmt entscheiden kann.</w:t>
                      </w:r>
                    </w:p>
                  </w:txbxContent>
                </v:textbox>
                <w10:wrap anchorx="margin"/>
              </v:shape>
            </w:pict>
          </mc:Fallback>
        </mc:AlternateContent>
      </w:r>
      <w:r>
        <w:rPr>
          <w:rFonts w:ascii="Comic Sans MS" w:hAnsi="Comic Sans MS"/>
          <w:noProof/>
        </w:rPr>
        <mc:AlternateContent>
          <mc:Choice Requires="wps">
            <w:drawing>
              <wp:anchor distT="0" distB="0" distL="114300" distR="114300" simplePos="0" relativeHeight="251707392" behindDoc="1" locked="0" layoutInCell="1" allowOverlap="1" wp14:anchorId="75B9DDDA" wp14:editId="074554E5">
                <wp:simplePos x="0" y="0"/>
                <wp:positionH relativeFrom="margin">
                  <wp:posOffset>3664519</wp:posOffset>
                </wp:positionH>
                <wp:positionV relativeFrom="paragraph">
                  <wp:posOffset>5456555</wp:posOffset>
                </wp:positionV>
                <wp:extent cx="2157730" cy="3200400"/>
                <wp:effectExtent l="0" t="0" r="0" b="0"/>
                <wp:wrapNone/>
                <wp:docPr id="29" name="Rechteck: abgerundete Ecken 29"/>
                <wp:cNvGraphicFramePr/>
                <a:graphic xmlns:a="http://schemas.openxmlformats.org/drawingml/2006/main">
                  <a:graphicData uri="http://schemas.microsoft.com/office/word/2010/wordprocessingShape">
                    <wps:wsp>
                      <wps:cNvSpPr/>
                      <wps:spPr>
                        <a:xfrm>
                          <a:off x="0" y="0"/>
                          <a:ext cx="2157730" cy="3200400"/>
                        </a:xfrm>
                        <a:prstGeom prst="roundRect">
                          <a:avLst/>
                        </a:prstGeom>
                        <a:solidFill>
                          <a:schemeClr val="accent2">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08451B" id="Rechteck: abgerundete Ecken 29" o:spid="_x0000_s1026" style="position:absolute;margin-left:288.55pt;margin-top:429.65pt;width:169.9pt;height:252pt;z-index:-25160908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" fillcolor="#c45911 [2405]" stroked="f" strokeweight="1pt">
                <v:stroke joinstyle="miter"/>
                <w10:wrap anchorx="margin"/>
              </v:roundrect>
            </w:pict>
          </mc:Fallback>
        </mc:AlternateContent>
      </w:r>
      <w:r w:rsidR="00B846C4">
        <w:rPr>
          <w:noProof/>
        </w:rPr>
        <w:drawing>
          <wp:anchor distT="0" distB="0" distL="114300" distR="114300" simplePos="0" relativeHeight="251746304" behindDoc="0" locked="0" layoutInCell="1" allowOverlap="1" wp14:anchorId="37812F6C" wp14:editId="044D30D6">
            <wp:simplePos x="0" y="0"/>
            <wp:positionH relativeFrom="margin">
              <wp:posOffset>2266315</wp:posOffset>
            </wp:positionH>
            <wp:positionV relativeFrom="margin">
              <wp:posOffset>5062855</wp:posOffset>
            </wp:positionV>
            <wp:extent cx="2484120" cy="1835785"/>
            <wp:effectExtent l="19050" t="19050" r="11430" b="12065"/>
            <wp:wrapSquare wrapText="bothSides"/>
            <wp:docPr id="47" name="Bild 1" descr="Positionspapier: Die Freiheit sicher machen | MdL Ludwig Hartmann,  Fraktionsvorsitzender Bündnis 90/Die Grünen im bayerischen Land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onspapier: Die Freiheit sicher machen | MdL Ludwig Hartmann,  Fraktionsvorsitzender Bündnis 90/Die Grünen im bayerischen Landta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65" t="2454" r="14852" b="-989"/>
                    <a:stretch/>
                  </pic:blipFill>
                  <pic:spPr bwMode="auto">
                    <a:xfrm>
                      <a:off x="0" y="0"/>
                      <a:ext cx="2484120" cy="1835785"/>
                    </a:xfrm>
                    <a:prstGeom prst="ellipse">
                      <a:avLst/>
                    </a:prstGeom>
                    <a:noFill/>
                    <a:ln w="19050" cap="flat" cmpd="sng" algn="ctr">
                      <a:solidFill>
                        <a:srgbClr val="ED7D31">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6C4">
        <w:rPr>
          <w:rFonts w:ascii="Comic Sans MS" w:hAnsi="Comic Sans MS"/>
          <w:noProof/>
        </w:rPr>
        <mc:AlternateContent>
          <mc:Choice Requires="wps">
            <w:drawing>
              <wp:anchor distT="0" distB="0" distL="114300" distR="114300" simplePos="0" relativeHeight="251713536" behindDoc="0" locked="0" layoutInCell="1" allowOverlap="1" wp14:anchorId="02A64098" wp14:editId="0EDFF8C0">
                <wp:simplePos x="0" y="0"/>
                <wp:positionH relativeFrom="column">
                  <wp:posOffset>4180840</wp:posOffset>
                </wp:positionH>
                <wp:positionV relativeFrom="paragraph">
                  <wp:posOffset>2416175</wp:posOffset>
                </wp:positionV>
                <wp:extent cx="1911096" cy="1655064"/>
                <wp:effectExtent l="0" t="0" r="0" b="2540"/>
                <wp:wrapNone/>
                <wp:docPr id="33" name="Textfeld 33"/>
                <wp:cNvGraphicFramePr/>
                <a:graphic xmlns:a="http://schemas.openxmlformats.org/drawingml/2006/main">
                  <a:graphicData uri="http://schemas.microsoft.com/office/word/2010/wordprocessingShape">
                    <wps:wsp>
                      <wps:cNvSpPr txBox="1"/>
                      <wps:spPr>
                        <a:xfrm>
                          <a:off x="0" y="0"/>
                          <a:ext cx="1911096" cy="1655064"/>
                        </a:xfrm>
                        <a:prstGeom prst="rect">
                          <a:avLst/>
                        </a:prstGeom>
                        <a:noFill/>
                        <a:ln w="6350">
                          <a:noFill/>
                        </a:ln>
                      </wps:spPr>
                      <wps:txbx>
                        <w:txbxContent>
                          <w:p w14:paraId="5CA25474" w14:textId="70C1C44C" w:rsidR="00EB3EC0" w:rsidRPr="00B846C4" w:rsidRDefault="00EB3EC0" w:rsidP="00EB3EC0">
                            <w:pPr>
                              <w:jc w:val="center"/>
                              <w:rPr>
                                <w:rFonts w:ascii="Comic Sans MS" w:hAnsi="Comic Sans MS"/>
                                <w:b/>
                                <w:bCs/>
                                <w:sz w:val="24"/>
                                <w:szCs w:val="24"/>
                              </w:rPr>
                            </w:pPr>
                            <w:r w:rsidRPr="00B846C4">
                              <w:rPr>
                                <w:rFonts w:ascii="Comic Sans MS" w:hAnsi="Comic Sans MS"/>
                                <w:b/>
                                <w:bCs/>
                                <w:sz w:val="24"/>
                                <w:szCs w:val="24"/>
                              </w:rPr>
                              <w:t>Partizipation</w:t>
                            </w:r>
                          </w:p>
                          <w:p w14:paraId="549479B1" w14:textId="69C7DC2A" w:rsidR="00EB3EC0" w:rsidRPr="00EB3EC0" w:rsidRDefault="00EB3EC0" w:rsidP="00EB3EC0">
                            <w:pPr>
                              <w:jc w:val="center"/>
                              <w:rPr>
                                <w:rFonts w:ascii="Comic Sans MS" w:hAnsi="Comic Sans MS"/>
                              </w:rPr>
                            </w:pPr>
                            <w:r w:rsidRPr="00EB3EC0">
                              <w:rPr>
                                <w:rFonts w:ascii="Comic Sans MS" w:hAnsi="Comic Sans MS"/>
                              </w:rPr>
                              <w:t>Entwicklungsangemessene Beteiligung der Kinder an allen Angelegenheiten die sie betreffen.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64098" id="Textfeld 33" o:spid="_x0000_s1054" type="#_x0000_t202" style="position:absolute;margin-left:329.2pt;margin-top:190.25pt;width:150.5pt;height:130.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" filled="f" stroked="f" strokeweight=".5pt">
                <v:textbox>
                  <w:txbxContent>
                    <w:p w14:paraId="5CA25474" w14:textId="70C1C44C" w:rsidR="00EB3EC0" w:rsidRPr="00B846C4" w:rsidRDefault="00EB3EC0" w:rsidP="00EB3EC0">
                      <w:pPr>
                        <w:jc w:val="center"/>
                        <w:rPr>
                          <w:rFonts w:ascii="Comic Sans MS" w:hAnsi="Comic Sans MS"/>
                          <w:b/>
                          <w:bCs/>
                          <w:sz w:val="24"/>
                          <w:szCs w:val="24"/>
                        </w:rPr>
                      </w:pPr>
                      <w:r w:rsidRPr="00B846C4">
                        <w:rPr>
                          <w:rFonts w:ascii="Comic Sans MS" w:hAnsi="Comic Sans MS"/>
                          <w:b/>
                          <w:bCs/>
                          <w:sz w:val="24"/>
                          <w:szCs w:val="24"/>
                        </w:rPr>
                        <w:t>Partizipation</w:t>
                      </w:r>
                    </w:p>
                    <w:p w14:paraId="549479B1" w14:textId="69C7DC2A" w:rsidR="00EB3EC0" w:rsidRPr="00EB3EC0" w:rsidRDefault="00EB3EC0" w:rsidP="00EB3EC0">
                      <w:pPr>
                        <w:jc w:val="center"/>
                        <w:rPr>
                          <w:rFonts w:ascii="Comic Sans MS" w:hAnsi="Comic Sans MS"/>
                        </w:rPr>
                      </w:pPr>
                      <w:r w:rsidRPr="00EB3EC0">
                        <w:rPr>
                          <w:rFonts w:ascii="Comic Sans MS" w:hAnsi="Comic Sans MS"/>
                        </w:rPr>
                        <w:t>Entwicklungsangemessene Beteiligung der Kinder an allen Angelegenheiten die sie betreffen.</w:t>
                      </w:r>
                    </w:p>
                  </w:txbxContent>
                </v:textbox>
              </v:shape>
            </w:pict>
          </mc:Fallback>
        </mc:AlternateContent>
      </w:r>
      <w:r w:rsidR="00B846C4">
        <w:rPr>
          <w:rFonts w:ascii="Comic Sans MS" w:hAnsi="Comic Sans MS"/>
          <w:noProof/>
        </w:rPr>
        <mc:AlternateContent>
          <mc:Choice Requires="wps">
            <w:drawing>
              <wp:anchor distT="0" distB="0" distL="114300" distR="114300" simplePos="0" relativeHeight="251705344" behindDoc="0" locked="0" layoutInCell="1" allowOverlap="1" wp14:anchorId="49CD50F2" wp14:editId="4E91E2E7">
                <wp:simplePos x="0" y="0"/>
                <wp:positionH relativeFrom="margin">
                  <wp:posOffset>856615</wp:posOffset>
                </wp:positionH>
                <wp:positionV relativeFrom="paragraph">
                  <wp:posOffset>133350</wp:posOffset>
                </wp:positionV>
                <wp:extent cx="2157984" cy="3200400"/>
                <wp:effectExtent l="0" t="0" r="0" b="0"/>
                <wp:wrapNone/>
                <wp:docPr id="28" name="Rechteck: abgerundete Ecken 28"/>
                <wp:cNvGraphicFramePr/>
                <a:graphic xmlns:a="http://schemas.openxmlformats.org/drawingml/2006/main">
                  <a:graphicData uri="http://schemas.microsoft.com/office/word/2010/wordprocessingShape">
                    <wps:wsp>
                      <wps:cNvSpPr/>
                      <wps:spPr>
                        <a:xfrm>
                          <a:off x="0" y="0"/>
                          <a:ext cx="2157984" cy="3200400"/>
                        </a:xfrm>
                        <a:prstGeom prst="round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4AC6C7" id="Rechteck: abgerundete Ecken 28" o:spid="_x0000_s1026" style="position:absolute;margin-left:67.45pt;margin-top:10.5pt;width:169.9pt;height:252pt;z-index:2517053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" fillcolor="#2e74b5 [2408]" stroked="f" strokeweight="1pt">
                <v:stroke joinstyle="miter"/>
                <w10:wrap anchorx="margin"/>
              </v:roundrect>
            </w:pict>
          </mc:Fallback>
        </mc:AlternateContent>
      </w:r>
      <w:r w:rsidR="0057369E">
        <w:rPr>
          <w:rFonts w:ascii="Comic Sans MS" w:hAnsi="Comic Sans MS"/>
          <w:noProof/>
        </w:rPr>
        <mc:AlternateContent>
          <mc:Choice Requires="wps">
            <w:drawing>
              <wp:anchor distT="0" distB="0" distL="114300" distR="114300" simplePos="0" relativeHeight="251712512" behindDoc="0" locked="0" layoutInCell="1" allowOverlap="1" wp14:anchorId="22680CDE" wp14:editId="37A09FE7">
                <wp:simplePos x="0" y="0"/>
                <wp:positionH relativeFrom="column">
                  <wp:posOffset>1132840</wp:posOffset>
                </wp:positionH>
                <wp:positionV relativeFrom="paragraph">
                  <wp:posOffset>499110</wp:posOffset>
                </wp:positionV>
                <wp:extent cx="1591056" cy="2596896"/>
                <wp:effectExtent l="0" t="0" r="0" b="0"/>
                <wp:wrapNone/>
                <wp:docPr id="32" name="Textfeld 32"/>
                <wp:cNvGraphicFramePr/>
                <a:graphic xmlns:a="http://schemas.openxmlformats.org/drawingml/2006/main">
                  <a:graphicData uri="http://schemas.microsoft.com/office/word/2010/wordprocessingShape">
                    <wps:wsp>
                      <wps:cNvSpPr txBox="1"/>
                      <wps:spPr>
                        <a:xfrm>
                          <a:off x="0" y="0"/>
                          <a:ext cx="1591056" cy="2596896"/>
                        </a:xfrm>
                        <a:prstGeom prst="rect">
                          <a:avLst/>
                        </a:prstGeom>
                        <a:noFill/>
                        <a:ln w="6350">
                          <a:noFill/>
                        </a:ln>
                      </wps:spPr>
                      <wps:txbx>
                        <w:txbxContent>
                          <w:p w14:paraId="19C85745" w14:textId="621F9F83" w:rsidR="00EB3EC0" w:rsidRPr="00B846C4" w:rsidRDefault="00EB3EC0" w:rsidP="00EB3EC0">
                            <w:pPr>
                              <w:jc w:val="center"/>
                              <w:rPr>
                                <w:rFonts w:ascii="Comic Sans MS" w:hAnsi="Comic Sans MS"/>
                                <w:b/>
                                <w:bCs/>
                                <w:sz w:val="24"/>
                                <w:szCs w:val="24"/>
                              </w:rPr>
                            </w:pPr>
                            <w:r w:rsidRPr="00B846C4">
                              <w:rPr>
                                <w:rFonts w:ascii="Comic Sans MS" w:hAnsi="Comic Sans MS"/>
                                <w:b/>
                                <w:bCs/>
                                <w:sz w:val="24"/>
                                <w:szCs w:val="24"/>
                              </w:rPr>
                              <w:t>Achtsamkeit</w:t>
                            </w:r>
                          </w:p>
                          <w:p w14:paraId="7237591A" w14:textId="327542D3" w:rsidR="003775CC" w:rsidRPr="003775CC" w:rsidRDefault="003775CC" w:rsidP="00EB3EC0">
                            <w:pPr>
                              <w:jc w:val="center"/>
                              <w:rPr>
                                <w:rFonts w:ascii="Comic Sans MS" w:hAnsi="Comic Sans MS"/>
                              </w:rPr>
                            </w:pPr>
                            <w:r>
                              <w:rPr>
                                <w:rFonts w:ascii="Comic Sans MS" w:hAnsi="Comic Sans MS"/>
                              </w:rPr>
                              <w:t xml:space="preserve">Achtung meint Wertschätzung und Anerkennung und kann einer Person oder der Umwelt </w:t>
                            </w:r>
                            <w:proofErr w:type="gramStart"/>
                            <w:r>
                              <w:rPr>
                                <w:rFonts w:ascii="Comic Sans MS" w:hAnsi="Comic Sans MS"/>
                              </w:rPr>
                              <w:t>entgegen gebracht</w:t>
                            </w:r>
                            <w:proofErr w:type="gramEnd"/>
                            <w:r>
                              <w:rPr>
                                <w:rFonts w:ascii="Comic Sans MS" w:hAnsi="Comic Sans MS"/>
                              </w:rPr>
                              <w:t xml:space="preserve"> werden. </w:t>
                            </w:r>
                          </w:p>
                          <w:p w14:paraId="556B7458" w14:textId="77777777" w:rsidR="00EB3EC0" w:rsidRPr="00EB3EC0" w:rsidRDefault="00EB3EC0" w:rsidP="00EB3EC0">
                            <w:pPr>
                              <w:jc w:val="center"/>
                              <w:rPr>
                                <w:rFonts w:ascii="Comic Sans MS" w:hAnsi="Comic Sans MS"/>
                              </w:rPr>
                            </w:pPr>
                          </w:p>
                          <w:p w14:paraId="1F080863" w14:textId="77777777" w:rsidR="00EB3EC0" w:rsidRDefault="00EB3E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80CDE" id="Textfeld 32" o:spid="_x0000_s1055" type="#_x0000_t202" style="position:absolute;margin-left:89.2pt;margin-top:39.3pt;width:125.3pt;height:204.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4HAIAADU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" filled="f" stroked="f" strokeweight=".5pt">
                <v:textbox>
                  <w:txbxContent>
                    <w:p w14:paraId="19C85745" w14:textId="621F9F83" w:rsidR="00EB3EC0" w:rsidRPr="00B846C4" w:rsidRDefault="00EB3EC0" w:rsidP="00EB3EC0">
                      <w:pPr>
                        <w:jc w:val="center"/>
                        <w:rPr>
                          <w:rFonts w:ascii="Comic Sans MS" w:hAnsi="Comic Sans MS"/>
                          <w:b/>
                          <w:bCs/>
                          <w:sz w:val="24"/>
                          <w:szCs w:val="24"/>
                        </w:rPr>
                      </w:pPr>
                      <w:r w:rsidRPr="00B846C4">
                        <w:rPr>
                          <w:rFonts w:ascii="Comic Sans MS" w:hAnsi="Comic Sans MS"/>
                          <w:b/>
                          <w:bCs/>
                          <w:sz w:val="24"/>
                          <w:szCs w:val="24"/>
                        </w:rPr>
                        <w:t>Achtsamkeit</w:t>
                      </w:r>
                    </w:p>
                    <w:p w14:paraId="7237591A" w14:textId="327542D3" w:rsidR="003775CC" w:rsidRPr="003775CC" w:rsidRDefault="003775CC" w:rsidP="00EB3EC0">
                      <w:pPr>
                        <w:jc w:val="center"/>
                        <w:rPr>
                          <w:rFonts w:ascii="Comic Sans MS" w:hAnsi="Comic Sans MS"/>
                        </w:rPr>
                      </w:pPr>
                      <w:r>
                        <w:rPr>
                          <w:rFonts w:ascii="Comic Sans MS" w:hAnsi="Comic Sans MS"/>
                        </w:rPr>
                        <w:t xml:space="preserve">Achtung meint Wertschätzung und Anerkennung und kann einer Person oder der Umwelt </w:t>
                      </w:r>
                      <w:proofErr w:type="gramStart"/>
                      <w:r>
                        <w:rPr>
                          <w:rFonts w:ascii="Comic Sans MS" w:hAnsi="Comic Sans MS"/>
                        </w:rPr>
                        <w:t>entgegen gebracht</w:t>
                      </w:r>
                      <w:proofErr w:type="gramEnd"/>
                      <w:r>
                        <w:rPr>
                          <w:rFonts w:ascii="Comic Sans MS" w:hAnsi="Comic Sans MS"/>
                        </w:rPr>
                        <w:t xml:space="preserve"> werden. </w:t>
                      </w:r>
                    </w:p>
                    <w:p w14:paraId="556B7458" w14:textId="77777777" w:rsidR="00EB3EC0" w:rsidRPr="00EB3EC0" w:rsidRDefault="00EB3EC0" w:rsidP="00EB3EC0">
                      <w:pPr>
                        <w:jc w:val="center"/>
                        <w:rPr>
                          <w:rFonts w:ascii="Comic Sans MS" w:hAnsi="Comic Sans MS"/>
                        </w:rPr>
                      </w:pPr>
                    </w:p>
                    <w:p w14:paraId="1F080863" w14:textId="77777777" w:rsidR="00EB3EC0" w:rsidRDefault="00EB3EC0"/>
                  </w:txbxContent>
                </v:textbox>
              </v:shape>
            </w:pict>
          </mc:Fallback>
        </mc:AlternateContent>
      </w:r>
      <w:r w:rsidR="0057369E">
        <w:rPr>
          <w:noProof/>
        </w:rPr>
        <w:drawing>
          <wp:anchor distT="0" distB="0" distL="114300" distR="114300" simplePos="0" relativeHeight="251747328" behindDoc="0" locked="0" layoutInCell="1" allowOverlap="1" wp14:anchorId="3113752A" wp14:editId="296C44A3">
            <wp:simplePos x="0" y="0"/>
            <wp:positionH relativeFrom="margin">
              <wp:posOffset>3390265</wp:posOffset>
            </wp:positionH>
            <wp:positionV relativeFrom="margin">
              <wp:posOffset>509905</wp:posOffset>
            </wp:positionV>
            <wp:extent cx="2392680" cy="1871980"/>
            <wp:effectExtent l="19050" t="19050" r="26670" b="13970"/>
            <wp:wrapSquare wrapText="bothSides"/>
            <wp:docPr id="58" name="Bild 2" descr="Der kleine Nils - Kinder Demokratie ist Lustig!!!!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 kleine Nils - Kinder Demokratie ist Lustig!!!! | Facebook"/>
                    <pic:cNvPicPr>
                      <a:picLocks noChangeAspect="1" noChangeArrowheads="1"/>
                    </pic:cNvPicPr>
                  </pic:nvPicPr>
                  <pic:blipFill rotWithShape="1">
                    <a:blip r:embed="rId31">
                      <a:extLst>
                        <a:ext uri="{28A0092B-C50C-407E-A947-70E740481C1C}">
                          <a14:useLocalDpi xmlns:a14="http://schemas.microsoft.com/office/drawing/2010/main" val="0"/>
                        </a:ext>
                      </a:extLst>
                    </a:blip>
                    <a:srcRect l="-3898" t="-13433" r="-1003" b="13433"/>
                    <a:stretch/>
                  </pic:blipFill>
                  <pic:spPr bwMode="auto">
                    <a:xfrm>
                      <a:off x="0" y="0"/>
                      <a:ext cx="2392680" cy="1871980"/>
                    </a:xfrm>
                    <a:prstGeom prst="ellipse">
                      <a:avLst/>
                    </a:prstGeom>
                    <a:noFill/>
                    <a:ln w="19050">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D4D">
        <w:rPr>
          <w:rFonts w:ascii="Comic Sans MS" w:hAnsi="Comic Sans MS"/>
          <w:noProof/>
        </w:rPr>
        <w:drawing>
          <wp:anchor distT="0" distB="0" distL="114300" distR="114300" simplePos="0" relativeHeight="251744256" behindDoc="0" locked="0" layoutInCell="1" allowOverlap="1" wp14:anchorId="07C9C3FD" wp14:editId="04C65469">
            <wp:simplePos x="0" y="0"/>
            <wp:positionH relativeFrom="margin">
              <wp:posOffset>300990</wp:posOffset>
            </wp:positionH>
            <wp:positionV relativeFrom="margin">
              <wp:align>bottom</wp:align>
            </wp:positionV>
            <wp:extent cx="2449830" cy="1835785"/>
            <wp:effectExtent l="19050" t="19050" r="26670" b="12065"/>
            <wp:wrapSquare wrapText="bothSides"/>
            <wp:docPr id="4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0117" cy="1836000"/>
                    </a:xfrm>
                    <a:prstGeom prst="ellipse">
                      <a:avLst/>
                    </a:prstGeom>
                    <a:noFill/>
                    <a:ln w="19050">
                      <a:solidFill>
                        <a:srgbClr val="FFC000"/>
                      </a:solidFill>
                    </a:ln>
                  </pic:spPr>
                </pic:pic>
              </a:graphicData>
            </a:graphic>
            <wp14:sizeRelH relativeFrom="margin">
              <wp14:pctWidth>0</wp14:pctWidth>
            </wp14:sizeRelH>
            <wp14:sizeRelV relativeFrom="margin">
              <wp14:pctHeight>0</wp14:pctHeight>
            </wp14:sizeRelV>
          </wp:anchor>
        </w:drawing>
      </w:r>
      <w:r w:rsidR="00D16D4D">
        <w:rPr>
          <w:noProof/>
        </w:rPr>
        <w:drawing>
          <wp:anchor distT="0" distB="0" distL="114300" distR="114300" simplePos="0" relativeHeight="251745280" behindDoc="0" locked="0" layoutInCell="1" allowOverlap="1" wp14:anchorId="7C76DFF0" wp14:editId="10093B3F">
            <wp:simplePos x="0" y="0"/>
            <wp:positionH relativeFrom="margin">
              <wp:posOffset>-544195</wp:posOffset>
            </wp:positionH>
            <wp:positionV relativeFrom="margin">
              <wp:posOffset>2578100</wp:posOffset>
            </wp:positionV>
            <wp:extent cx="2409047" cy="1836000"/>
            <wp:effectExtent l="19050" t="19050" r="10795" b="12065"/>
            <wp:wrapSquare wrapText="bothSides"/>
            <wp:docPr id="50" name="Bild 1" descr="Die Macht der Wertschätzung – Snack-Beratung und Verkaufstraining für  Bäckere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 Macht der Wertschätzung – Snack-Beratung und Verkaufstraining für  Bäckerei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9047" cy="1836000"/>
                    </a:xfrm>
                    <a:prstGeom prst="ellipse">
                      <a:avLst/>
                    </a:prstGeom>
                    <a:noFill/>
                    <a:ln w="1905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2A475F">
        <w:rPr>
          <w:rFonts w:ascii="Comic Sans MS" w:hAnsi="Comic Sans MS"/>
          <w:noProof/>
        </w:rPr>
        <mc:AlternateContent>
          <mc:Choice Requires="wps">
            <w:drawing>
              <wp:anchor distT="0" distB="0" distL="114300" distR="114300" simplePos="0" relativeHeight="251709440" behindDoc="0" locked="0" layoutInCell="1" allowOverlap="1" wp14:anchorId="4575EDEA" wp14:editId="11692A10">
                <wp:simplePos x="0" y="0"/>
                <wp:positionH relativeFrom="column">
                  <wp:posOffset>4059324</wp:posOffset>
                </wp:positionH>
                <wp:positionV relativeFrom="paragraph">
                  <wp:posOffset>1669935</wp:posOffset>
                </wp:positionV>
                <wp:extent cx="2157984" cy="3200400"/>
                <wp:effectExtent l="0" t="0" r="13970" b="19050"/>
                <wp:wrapNone/>
                <wp:docPr id="30" name="Rechteck: abgerundete Ecken 30"/>
                <wp:cNvGraphicFramePr/>
                <a:graphic xmlns:a="http://schemas.openxmlformats.org/drawingml/2006/main">
                  <a:graphicData uri="http://schemas.microsoft.com/office/word/2010/wordprocessingShape">
                    <wps:wsp>
                      <wps:cNvSpPr/>
                      <wps:spPr>
                        <a:xfrm>
                          <a:off x="0" y="0"/>
                          <a:ext cx="2157984" cy="3200400"/>
                        </a:xfrm>
                        <a:prstGeom prst="roundRect">
                          <a:avLst/>
                        </a:prstGeom>
                        <a:solidFill>
                          <a:srgbClr val="92D050"/>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4BE506" id="Rechteck: abgerundete Ecken 30" o:spid="_x0000_s1026" style="position:absolute;margin-left:319.65pt;margin-top:131.5pt;width:169.9pt;height:252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" fillcolor="#92d050" strokecolor="white [3212]" strokeweight="1pt">
                <v:stroke joinstyle="miter"/>
              </v:roundrect>
            </w:pict>
          </mc:Fallback>
        </mc:AlternateContent>
      </w:r>
      <w:r w:rsidR="00B63C6D">
        <w:rPr>
          <w:rFonts w:ascii="Comic Sans MS" w:hAnsi="Comic Sans MS"/>
          <w:noProof/>
        </w:rPr>
        <mc:AlternateContent>
          <mc:Choice Requires="wps">
            <w:drawing>
              <wp:anchor distT="0" distB="0" distL="114300" distR="114300" simplePos="0" relativeHeight="251714560" behindDoc="0" locked="0" layoutInCell="1" allowOverlap="1" wp14:anchorId="14D0AEF1" wp14:editId="27E66E14">
                <wp:simplePos x="0" y="0"/>
                <wp:positionH relativeFrom="column">
                  <wp:posOffset>-338109</wp:posOffset>
                </wp:positionH>
                <wp:positionV relativeFrom="paragraph">
                  <wp:posOffset>4883150</wp:posOffset>
                </wp:positionV>
                <wp:extent cx="1856232" cy="2770632"/>
                <wp:effectExtent l="0" t="0" r="0" b="0"/>
                <wp:wrapNone/>
                <wp:docPr id="34" name="Textfeld 34"/>
                <wp:cNvGraphicFramePr/>
                <a:graphic xmlns:a="http://schemas.openxmlformats.org/drawingml/2006/main">
                  <a:graphicData uri="http://schemas.microsoft.com/office/word/2010/wordprocessingShape">
                    <wps:wsp>
                      <wps:cNvSpPr txBox="1"/>
                      <wps:spPr>
                        <a:xfrm>
                          <a:off x="0" y="0"/>
                          <a:ext cx="1856232" cy="2770632"/>
                        </a:xfrm>
                        <a:prstGeom prst="rect">
                          <a:avLst/>
                        </a:prstGeom>
                        <a:noFill/>
                        <a:ln w="6350">
                          <a:noFill/>
                        </a:ln>
                      </wps:spPr>
                      <wps:txbx>
                        <w:txbxContent>
                          <w:p w14:paraId="28D6378C" w14:textId="6405322B" w:rsidR="00EB3EC0" w:rsidRPr="00B846C4" w:rsidRDefault="003775CC" w:rsidP="003775CC">
                            <w:pPr>
                              <w:jc w:val="center"/>
                              <w:rPr>
                                <w:rFonts w:ascii="Comic Sans MS" w:hAnsi="Comic Sans MS"/>
                                <w:b/>
                                <w:bCs/>
                                <w:sz w:val="24"/>
                                <w:szCs w:val="24"/>
                              </w:rPr>
                            </w:pPr>
                            <w:r w:rsidRPr="00B846C4">
                              <w:rPr>
                                <w:rFonts w:ascii="Comic Sans MS" w:hAnsi="Comic Sans MS"/>
                                <w:b/>
                                <w:bCs/>
                                <w:sz w:val="24"/>
                                <w:szCs w:val="24"/>
                              </w:rPr>
                              <w:t>Einzigartigkeit</w:t>
                            </w:r>
                          </w:p>
                          <w:p w14:paraId="74C8A1BF" w14:textId="34B2E310" w:rsidR="003775CC" w:rsidRPr="003775CC" w:rsidRDefault="003775CC" w:rsidP="003775CC">
                            <w:pPr>
                              <w:jc w:val="center"/>
                              <w:rPr>
                                <w:rFonts w:ascii="Comic Sans MS" w:hAnsi="Comic Sans MS"/>
                              </w:rPr>
                            </w:pPr>
                            <w:r w:rsidRPr="003775CC">
                              <w:rPr>
                                <w:rFonts w:ascii="Comic Sans MS" w:hAnsi="Comic Sans MS"/>
                              </w:rPr>
                              <w:t>Jedes Kind ist einmalig – ein Unikat! Wir wollen Kinder in der Entfaltung ihrer Individualität, so gut wie es uns möglich ist, unterstützen.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0AEF1" id="Textfeld 34" o:spid="_x0000_s1056" type="#_x0000_t202" style="position:absolute;margin-left:-26.6pt;margin-top:384.5pt;width:146.15pt;height:218.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" filled="f" stroked="f" strokeweight=".5pt">
                <v:textbox>
                  <w:txbxContent>
                    <w:p w14:paraId="28D6378C" w14:textId="6405322B" w:rsidR="00EB3EC0" w:rsidRPr="00B846C4" w:rsidRDefault="003775CC" w:rsidP="003775CC">
                      <w:pPr>
                        <w:jc w:val="center"/>
                        <w:rPr>
                          <w:rFonts w:ascii="Comic Sans MS" w:hAnsi="Comic Sans MS"/>
                          <w:b/>
                          <w:bCs/>
                          <w:sz w:val="24"/>
                          <w:szCs w:val="24"/>
                        </w:rPr>
                      </w:pPr>
                      <w:r w:rsidRPr="00B846C4">
                        <w:rPr>
                          <w:rFonts w:ascii="Comic Sans MS" w:hAnsi="Comic Sans MS"/>
                          <w:b/>
                          <w:bCs/>
                          <w:sz w:val="24"/>
                          <w:szCs w:val="24"/>
                        </w:rPr>
                        <w:t>Einzigartigkeit</w:t>
                      </w:r>
                    </w:p>
                    <w:p w14:paraId="74C8A1BF" w14:textId="34B2E310" w:rsidR="003775CC" w:rsidRPr="003775CC" w:rsidRDefault="003775CC" w:rsidP="003775CC">
                      <w:pPr>
                        <w:jc w:val="center"/>
                        <w:rPr>
                          <w:rFonts w:ascii="Comic Sans MS" w:hAnsi="Comic Sans MS"/>
                        </w:rPr>
                      </w:pPr>
                      <w:r w:rsidRPr="003775CC">
                        <w:rPr>
                          <w:rFonts w:ascii="Comic Sans MS" w:hAnsi="Comic Sans MS"/>
                        </w:rPr>
                        <w:t>Jedes Kind ist einmalig – ein Unikat! Wir wollen Kinder in der Entfaltung ihrer Individualität, so gut wie es uns möglich ist, unterstützen.</w:t>
                      </w:r>
                    </w:p>
                  </w:txbxContent>
                </v:textbox>
              </v:shape>
            </w:pict>
          </mc:Fallback>
        </mc:AlternateContent>
      </w:r>
      <w:r w:rsidR="00B63C6D">
        <w:rPr>
          <w:rFonts w:ascii="Comic Sans MS" w:hAnsi="Comic Sans MS"/>
          <w:noProof/>
        </w:rPr>
        <mc:AlternateContent>
          <mc:Choice Requires="wps">
            <w:drawing>
              <wp:anchor distT="0" distB="0" distL="114300" distR="114300" simplePos="0" relativeHeight="251711488" behindDoc="0" locked="0" layoutInCell="1" allowOverlap="1" wp14:anchorId="5E57CB03" wp14:editId="420702BB">
                <wp:simplePos x="0" y="0"/>
                <wp:positionH relativeFrom="margin">
                  <wp:posOffset>-479887</wp:posOffset>
                </wp:positionH>
                <wp:positionV relativeFrom="paragraph">
                  <wp:posOffset>4522297</wp:posOffset>
                </wp:positionV>
                <wp:extent cx="2157984" cy="3200400"/>
                <wp:effectExtent l="0" t="0" r="0" b="0"/>
                <wp:wrapNone/>
                <wp:docPr id="31" name="Rechteck: abgerundete Ecken 31"/>
                <wp:cNvGraphicFramePr/>
                <a:graphic xmlns:a="http://schemas.openxmlformats.org/drawingml/2006/main">
                  <a:graphicData uri="http://schemas.microsoft.com/office/word/2010/wordprocessingShape">
                    <wps:wsp>
                      <wps:cNvSpPr/>
                      <wps:spPr>
                        <a:xfrm>
                          <a:off x="0" y="0"/>
                          <a:ext cx="2157984" cy="3200400"/>
                        </a:xfrm>
                        <a:prstGeom prst="round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27BF07" id="Rechteck: abgerundete Ecken 31" o:spid="_x0000_s1026" style="position:absolute;margin-left:-37.8pt;margin-top:356.1pt;width:169.9pt;height:252pt;z-index:25171148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" fillcolor="#ffc000" stroked="f" strokeweight="1pt">
                <v:stroke joinstyle="miter"/>
                <w10:wrap anchorx="margin"/>
              </v:roundrect>
            </w:pict>
          </mc:Fallback>
        </mc:AlternateContent>
      </w:r>
      <w:r w:rsidR="00A17819" w:rsidRPr="00F30A8A">
        <w:rPr>
          <w:rFonts w:ascii="Comic Sans MS" w:hAnsi="Comic Sans MS"/>
        </w:rPr>
        <w:br w:type="page"/>
      </w:r>
    </w:p>
    <w:p w14:paraId="28B1CA87" w14:textId="7E71F3C0" w:rsidR="00A17819" w:rsidRPr="00734F72" w:rsidRDefault="00722688" w:rsidP="00F439DA">
      <w:pPr>
        <w:pStyle w:val="berschrift1"/>
        <w:rPr>
          <w:rFonts w:ascii="Segoe Print" w:hAnsi="Segoe Print" w:cs="Segoe UI Semilight"/>
        </w:rPr>
      </w:pPr>
      <w:bookmarkStart w:id="76" w:name="_Toc107488160"/>
      <w:r>
        <w:rPr>
          <w:noProof/>
        </w:rPr>
        <w:lastRenderedPageBreak/>
        <mc:AlternateContent>
          <mc:Choice Requires="wps">
            <w:drawing>
              <wp:anchor distT="0" distB="0" distL="114300" distR="114300" simplePos="0" relativeHeight="251790336" behindDoc="1" locked="0" layoutInCell="1" allowOverlap="1" wp14:anchorId="339C8C4B" wp14:editId="2941EB3C">
                <wp:simplePos x="0" y="0"/>
                <wp:positionH relativeFrom="column">
                  <wp:posOffset>5563235</wp:posOffset>
                </wp:positionH>
                <wp:positionV relativeFrom="paragraph">
                  <wp:posOffset>-46990</wp:posOffset>
                </wp:positionV>
                <wp:extent cx="1162137" cy="271782"/>
                <wp:effectExtent l="6985" t="0" r="6985" b="6985"/>
                <wp:wrapNone/>
                <wp:docPr id="218" name="Rechteck 218"/>
                <wp:cNvGraphicFramePr/>
                <a:graphic xmlns:a="http://schemas.openxmlformats.org/drawingml/2006/main">
                  <a:graphicData uri="http://schemas.microsoft.com/office/word/2010/wordprocessingShape">
                    <wps:wsp>
                      <wps:cNvSpPr/>
                      <wps:spPr>
                        <a:xfrm rot="16200000">
                          <a:off x="0" y="0"/>
                          <a:ext cx="1162137" cy="271782"/>
                        </a:xfrm>
                        <a:prstGeom prst="rect">
                          <a:avLst/>
                        </a:prstGeom>
                        <a:solidFill>
                          <a:srgbClr val="FFC000"/>
                        </a:solidFill>
                        <a:ln w="12700" cap="flat" cmpd="sng" algn="ctr">
                          <a:noFill/>
                          <a:prstDash val="solid"/>
                          <a:miter lim="800000"/>
                        </a:ln>
                        <a:effectLst/>
                      </wps:spPr>
                      <wps:txbx>
                        <w:txbxContent>
                          <w:p w14:paraId="60781344" w14:textId="77777777" w:rsidR="00722688" w:rsidRDefault="00722688" w:rsidP="00722688">
                            <w:pPr>
                              <w:rPr>
                                <w:rFonts w:ascii="Lucida Handwriting" w:hAnsi="Lucida Handwriting"/>
                                <w:color w:val="FFFFFF" w:themeColor="background1"/>
                                <w:szCs w:val="16"/>
                                <w:lang w:val="de-AT"/>
                              </w:rPr>
                            </w:pPr>
                            <w:r>
                              <w:rPr>
                                <w:rFonts w:ascii="Lucida Handwriting" w:hAnsi="Lucida Handwriting"/>
                                <w:color w:val="FFFFFF" w:themeColor="background1"/>
                                <w:szCs w:val="16"/>
                                <w:lang w:val="de-AT"/>
                              </w:rPr>
                              <w:t>Unbekannt</w:t>
                            </w:r>
                          </w:p>
                          <w:p w14:paraId="79880086" w14:textId="77777777" w:rsidR="00722688" w:rsidRPr="00DE5C1B" w:rsidRDefault="00722688" w:rsidP="00722688">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C8C4B" id="Rechteck 218" o:spid="_x0000_s1057" style="position:absolute;margin-left:438.05pt;margin-top:-3.7pt;width:91.5pt;height:21.4pt;rotation:-90;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" fillcolor="#ffc000" stroked="f" strokeweight="1pt">
                <v:textbox>
                  <w:txbxContent>
                    <w:p w14:paraId="60781344" w14:textId="77777777" w:rsidR="00722688" w:rsidRDefault="00722688" w:rsidP="00722688">
                      <w:pPr>
                        <w:rPr>
                          <w:rFonts w:ascii="Lucida Handwriting" w:hAnsi="Lucida Handwriting"/>
                          <w:color w:val="FFFFFF" w:themeColor="background1"/>
                          <w:szCs w:val="16"/>
                          <w:lang w:val="de-AT"/>
                        </w:rPr>
                      </w:pPr>
                      <w:r>
                        <w:rPr>
                          <w:rFonts w:ascii="Lucida Handwriting" w:hAnsi="Lucida Handwriting"/>
                          <w:color w:val="FFFFFF" w:themeColor="background1"/>
                          <w:szCs w:val="16"/>
                          <w:lang w:val="de-AT"/>
                        </w:rPr>
                        <w:t>Unbekannt</w:t>
                      </w:r>
                    </w:p>
                    <w:p w14:paraId="79880086" w14:textId="77777777" w:rsidR="00722688" w:rsidRPr="00DE5C1B" w:rsidRDefault="00722688" w:rsidP="00722688">
                      <w:pPr>
                        <w:rPr>
                          <w:color w:val="FFFFFF" w:themeColor="background1"/>
                        </w:rPr>
                      </w:pPr>
                    </w:p>
                  </w:txbxContent>
                </v:textbox>
              </v:rect>
            </w:pict>
          </mc:Fallback>
        </mc:AlternateContent>
      </w:r>
      <w:r w:rsidR="00F30A8A">
        <w:rPr>
          <w:noProof/>
        </w:rPr>
        <mc:AlternateContent>
          <mc:Choice Requires="wps">
            <w:drawing>
              <wp:anchor distT="0" distB="0" distL="114300" distR="114300" simplePos="0" relativeHeight="251673600" behindDoc="1" locked="0" layoutInCell="1" allowOverlap="1" wp14:anchorId="2C728EE1" wp14:editId="4F17BE1D">
                <wp:simplePos x="0" y="0"/>
                <wp:positionH relativeFrom="margin">
                  <wp:posOffset>4719955</wp:posOffset>
                </wp:positionH>
                <wp:positionV relativeFrom="paragraph">
                  <wp:posOffset>-585470</wp:posOffset>
                </wp:positionV>
                <wp:extent cx="1623695" cy="9360000"/>
                <wp:effectExtent l="0" t="0" r="14605" b="12700"/>
                <wp:wrapNone/>
                <wp:docPr id="11" name="Textfeld 11"/>
                <wp:cNvGraphicFramePr/>
                <a:graphic xmlns:a="http://schemas.openxmlformats.org/drawingml/2006/main">
                  <a:graphicData uri="http://schemas.microsoft.com/office/word/2010/wordprocessingShape">
                    <wps:wsp>
                      <wps:cNvSpPr txBox="1"/>
                      <wps:spPr>
                        <a:xfrm>
                          <a:off x="0" y="0"/>
                          <a:ext cx="1623695" cy="9360000"/>
                        </a:xfrm>
                        <a:prstGeom prst="rect">
                          <a:avLst/>
                        </a:prstGeom>
                        <a:solidFill>
                          <a:srgbClr val="FFC000"/>
                        </a:solidFill>
                        <a:ln w="6350">
                          <a:solidFill>
                            <a:srgbClr val="FFC000"/>
                          </a:solidFill>
                        </a:ln>
                      </wps:spPr>
                      <wps:txbx>
                        <w:txbxContent>
                          <w:p w14:paraId="7E9A324F" w14:textId="5AAB6D51" w:rsidR="00F30A8A" w:rsidRPr="007C1C96" w:rsidRDefault="00F30A8A" w:rsidP="00F30A8A">
                            <w:pPr>
                              <w:rPr>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8EE1" id="Textfeld 11" o:spid="_x0000_s1058" type="#_x0000_t202" style="position:absolute;margin-left:371.65pt;margin-top:-46.1pt;width:127.85pt;height:73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" fillcolor="#ffc000" strokecolor="#ffc000" strokeweight=".5pt">
                <v:textbox>
                  <w:txbxContent>
                    <w:p w14:paraId="7E9A324F" w14:textId="5AAB6D51" w:rsidR="00F30A8A" w:rsidRPr="007C1C96" w:rsidRDefault="00F30A8A" w:rsidP="00F30A8A">
                      <w:pPr>
                        <w:rPr>
                          <w:lang w:val="de-AT"/>
                        </w:rPr>
                      </w:pPr>
                    </w:p>
                  </w:txbxContent>
                </v:textbox>
                <w10:wrap anchorx="margin"/>
              </v:shape>
            </w:pict>
          </mc:Fallback>
        </mc:AlternateContent>
      </w:r>
      <w:r w:rsidR="00710092" w:rsidRPr="00734F72">
        <w:rPr>
          <w:rFonts w:ascii="Segoe Print" w:hAnsi="Segoe Print" w:cs="Segoe UI Semilight"/>
        </w:rPr>
        <w:t>Pädagogische Orientierung</w:t>
      </w:r>
      <w:bookmarkEnd w:id="76"/>
    </w:p>
    <w:p w14:paraId="47B36367" w14:textId="0DB2DC38" w:rsidR="00710092" w:rsidRDefault="00710092" w:rsidP="00710092">
      <w:pPr>
        <w:rPr>
          <w:rFonts w:ascii="Comic Sans MS" w:hAnsi="Comic Sans MS"/>
        </w:rPr>
      </w:pPr>
    </w:p>
    <w:p w14:paraId="1A9952AE" w14:textId="23E71464" w:rsidR="00E6180A" w:rsidRPr="00F30A8A" w:rsidRDefault="00E6180A" w:rsidP="00710092">
      <w:pPr>
        <w:rPr>
          <w:rFonts w:ascii="Comic Sans MS" w:hAnsi="Comic Sans MS"/>
        </w:rPr>
      </w:pPr>
    </w:p>
    <w:p w14:paraId="3974B696" w14:textId="1D71EA22" w:rsidR="00871872" w:rsidRPr="00E6180A" w:rsidRDefault="007C5CCF" w:rsidP="00E6180A">
      <w:pPr>
        <w:pStyle w:val="berschrift2"/>
        <w:rPr>
          <w:rFonts w:ascii="Comic Sans MS" w:hAnsi="Comic Sans MS"/>
        </w:rPr>
      </w:pPr>
      <w:r>
        <w:rPr>
          <w:rFonts w:ascii="Comic Sans MS" w:hAnsi="Comic Sans MS"/>
        </w:rPr>
        <w:t xml:space="preserve">                     </w:t>
      </w:r>
      <w:bookmarkStart w:id="77" w:name="_Toc107488161"/>
      <w:r w:rsidR="00710092" w:rsidRPr="00F30A8A">
        <w:rPr>
          <w:rFonts w:ascii="Comic Sans MS" w:hAnsi="Comic Sans MS"/>
        </w:rPr>
        <w:t>Unser Bild vom Kind</w:t>
      </w:r>
      <w:bookmarkEnd w:id="77"/>
    </w:p>
    <w:p w14:paraId="481170E0" w14:textId="095ABECE" w:rsidR="00871872" w:rsidRDefault="00F42256" w:rsidP="00871872">
      <w:r>
        <w:rPr>
          <w:noProof/>
        </w:rPr>
        <mc:AlternateContent>
          <mc:Choice Requires="wps">
            <w:drawing>
              <wp:anchor distT="0" distB="0" distL="114300" distR="114300" simplePos="0" relativeHeight="251717632" behindDoc="0" locked="0" layoutInCell="1" allowOverlap="1" wp14:anchorId="10AF2257" wp14:editId="76B004B7">
                <wp:simplePos x="0" y="0"/>
                <wp:positionH relativeFrom="column">
                  <wp:posOffset>240709</wp:posOffset>
                </wp:positionH>
                <wp:positionV relativeFrom="paragraph">
                  <wp:posOffset>79626</wp:posOffset>
                </wp:positionV>
                <wp:extent cx="3063240" cy="1919732"/>
                <wp:effectExtent l="0" t="0" r="0" b="4445"/>
                <wp:wrapNone/>
                <wp:docPr id="38" name="Textfeld 38"/>
                <wp:cNvGraphicFramePr/>
                <a:graphic xmlns:a="http://schemas.openxmlformats.org/drawingml/2006/main">
                  <a:graphicData uri="http://schemas.microsoft.com/office/word/2010/wordprocessingShape">
                    <wps:wsp>
                      <wps:cNvSpPr txBox="1"/>
                      <wps:spPr>
                        <a:xfrm>
                          <a:off x="0" y="0"/>
                          <a:ext cx="3063240" cy="1919732"/>
                        </a:xfrm>
                        <a:prstGeom prst="rect">
                          <a:avLst/>
                        </a:prstGeom>
                        <a:noFill/>
                        <a:ln w="6350">
                          <a:noFill/>
                        </a:ln>
                      </wps:spPr>
                      <wps:txbx>
                        <w:txbxContent>
                          <w:p w14:paraId="1F72A8A7" w14:textId="3D1CD9A6" w:rsidR="007C5CCF" w:rsidRPr="0046462D" w:rsidRDefault="007C5CCF" w:rsidP="007C5CCF">
                            <w:pPr>
                              <w:jc w:val="center"/>
                              <w:rPr>
                                <w:rFonts w:ascii="Comic Sans MS" w:hAnsi="Comic Sans MS"/>
                              </w:rPr>
                            </w:pPr>
                            <w:r w:rsidRPr="0046462D">
                              <w:rPr>
                                <w:rFonts w:ascii="Comic Sans MS" w:hAnsi="Comic Sans MS"/>
                              </w:rPr>
                              <w:t>Jedes Kind ist von Beginn an eine einzigartige und kompetente Persönlichkeit. Es möchte geliebt und bestätigt werden und neugierig die Welt und sich selbst entdecken. Dabei hat es das Bedürfnis, seinen eigenen Weg zu finden und zu gestalten.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F2257" id="Textfeld 38" o:spid="_x0000_s1059" type="#_x0000_t202" style="position:absolute;margin-left:18.95pt;margin-top:6.25pt;width:241.2pt;height:15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" filled="f" stroked="f" strokeweight=".5pt">
                <v:textbox>
                  <w:txbxContent>
                    <w:p w14:paraId="1F72A8A7" w14:textId="3D1CD9A6" w:rsidR="007C5CCF" w:rsidRPr="0046462D" w:rsidRDefault="007C5CCF" w:rsidP="007C5CCF">
                      <w:pPr>
                        <w:jc w:val="center"/>
                        <w:rPr>
                          <w:rFonts w:ascii="Comic Sans MS" w:hAnsi="Comic Sans MS"/>
                        </w:rPr>
                      </w:pPr>
                      <w:r w:rsidRPr="0046462D">
                        <w:rPr>
                          <w:rFonts w:ascii="Comic Sans MS" w:hAnsi="Comic Sans MS"/>
                        </w:rPr>
                        <w:t>Jedes Kind ist von Beginn an eine einzigartige und kompetente Persönlichkeit. Es möchte geliebt und bestätigt werden und neugierig die Welt und sich selbst entdecken. Dabei hat es das Bedürfnis, seinen eigenen Weg zu finden und zu gestalten.</w:t>
                      </w:r>
                    </w:p>
                  </w:txbxContent>
                </v:textbox>
              </v:shape>
            </w:pict>
          </mc:Fallback>
        </mc:AlternateContent>
      </w:r>
    </w:p>
    <w:p w14:paraId="6385868A" w14:textId="58E5AEDB" w:rsidR="00871872" w:rsidRDefault="00871872" w:rsidP="00871872"/>
    <w:p w14:paraId="254A9F4F" w14:textId="5BF338E6" w:rsidR="00871872" w:rsidRDefault="00871872" w:rsidP="00871872"/>
    <w:p w14:paraId="18C999A2" w14:textId="2BAC27B0" w:rsidR="00871872" w:rsidRDefault="00871872" w:rsidP="00871872"/>
    <w:p w14:paraId="69102D9B" w14:textId="0E845AAD" w:rsidR="00871872" w:rsidRDefault="00871872" w:rsidP="00871872"/>
    <w:p w14:paraId="58258D88" w14:textId="0799AE47" w:rsidR="00871872" w:rsidRDefault="00871872" w:rsidP="00871872"/>
    <w:p w14:paraId="0676C6F3" w14:textId="2DBF8ACC" w:rsidR="00871872" w:rsidRDefault="00F42256" w:rsidP="00871872">
      <w:r>
        <w:rPr>
          <w:noProof/>
        </w:rPr>
        <w:drawing>
          <wp:anchor distT="0" distB="0" distL="114300" distR="114300" simplePos="0" relativeHeight="251716608" behindDoc="1" locked="0" layoutInCell="1" allowOverlap="1" wp14:anchorId="4D2217F1" wp14:editId="535CF34B">
            <wp:simplePos x="0" y="0"/>
            <wp:positionH relativeFrom="margin">
              <wp:posOffset>-472691</wp:posOffset>
            </wp:positionH>
            <wp:positionV relativeFrom="paragraph">
              <wp:posOffset>271499</wp:posOffset>
            </wp:positionV>
            <wp:extent cx="4605867" cy="4605867"/>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05867" cy="4605867"/>
                    </a:xfrm>
                    <a:prstGeom prst="rect">
                      <a:avLst/>
                    </a:prstGeom>
                    <a:noFill/>
                  </pic:spPr>
                </pic:pic>
              </a:graphicData>
            </a:graphic>
            <wp14:sizeRelH relativeFrom="margin">
              <wp14:pctWidth>0</wp14:pctWidth>
            </wp14:sizeRelH>
            <wp14:sizeRelV relativeFrom="margin">
              <wp14:pctHeight>0</wp14:pctHeight>
            </wp14:sizeRelV>
          </wp:anchor>
        </w:drawing>
      </w:r>
    </w:p>
    <w:p w14:paraId="4587C839" w14:textId="51212DF1" w:rsidR="00871872" w:rsidRDefault="00E6180A" w:rsidP="00871872">
      <w:r>
        <w:rPr>
          <w:noProof/>
        </w:rPr>
        <mc:AlternateContent>
          <mc:Choice Requires="wps">
            <w:drawing>
              <wp:anchor distT="0" distB="0" distL="114300" distR="114300" simplePos="0" relativeHeight="251718656" behindDoc="0" locked="0" layoutInCell="1" allowOverlap="1" wp14:anchorId="0AADC715" wp14:editId="6A07A666">
                <wp:simplePos x="0" y="0"/>
                <wp:positionH relativeFrom="column">
                  <wp:posOffset>2902903</wp:posOffset>
                </wp:positionH>
                <wp:positionV relativeFrom="paragraph">
                  <wp:posOffset>244157</wp:posOffset>
                </wp:positionV>
                <wp:extent cx="5532120" cy="493395"/>
                <wp:effectExtent l="4762" t="0" r="0" b="0"/>
                <wp:wrapNone/>
                <wp:docPr id="39" name="Textfeld 39"/>
                <wp:cNvGraphicFramePr/>
                <a:graphic xmlns:a="http://schemas.openxmlformats.org/drawingml/2006/main">
                  <a:graphicData uri="http://schemas.microsoft.com/office/word/2010/wordprocessingShape">
                    <wps:wsp>
                      <wps:cNvSpPr txBox="1"/>
                      <wps:spPr>
                        <a:xfrm rot="16200000">
                          <a:off x="0" y="0"/>
                          <a:ext cx="5532120" cy="493395"/>
                        </a:xfrm>
                        <a:prstGeom prst="rect">
                          <a:avLst/>
                        </a:prstGeom>
                        <a:noFill/>
                        <a:ln w="6350">
                          <a:noFill/>
                        </a:ln>
                      </wps:spPr>
                      <wps:txbx>
                        <w:txbxContent>
                          <w:p w14:paraId="2CD85638" w14:textId="0B4F115E" w:rsidR="007C5CCF" w:rsidRPr="0046462D" w:rsidRDefault="007C5CCF">
                            <w:pPr>
                              <w:rPr>
                                <w:rFonts w:ascii="Lucida Handwriting" w:hAnsi="Lucida Handwriting"/>
                                <w:color w:val="FFFFFF" w:themeColor="background1"/>
                                <w:sz w:val="36"/>
                                <w:szCs w:val="36"/>
                              </w:rPr>
                            </w:pPr>
                            <w:r w:rsidRPr="0046462D">
                              <w:rPr>
                                <w:rFonts w:ascii="Lucida Handwriting" w:hAnsi="Lucida Handwriting"/>
                                <w:color w:val="FFFFFF" w:themeColor="background1"/>
                                <w:sz w:val="36"/>
                                <w:szCs w:val="36"/>
                              </w:rPr>
                              <w:t>Nestwärme schenken – Flügel wachsen lassen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DC715" id="Textfeld 39" o:spid="_x0000_s1060" type="#_x0000_t202" style="position:absolute;margin-left:228.6pt;margin-top:19.2pt;width:435.6pt;height:38.8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" filled="f" stroked="f" strokeweight=".5pt">
                <v:textbox>
                  <w:txbxContent>
                    <w:p w14:paraId="2CD85638" w14:textId="0B4F115E" w:rsidR="007C5CCF" w:rsidRPr="0046462D" w:rsidRDefault="007C5CCF">
                      <w:pPr>
                        <w:rPr>
                          <w:rFonts w:ascii="Lucida Handwriting" w:hAnsi="Lucida Handwriting"/>
                          <w:color w:val="FFFFFF" w:themeColor="background1"/>
                          <w:sz w:val="36"/>
                          <w:szCs w:val="36"/>
                        </w:rPr>
                      </w:pPr>
                      <w:r w:rsidRPr="0046462D">
                        <w:rPr>
                          <w:rFonts w:ascii="Lucida Handwriting" w:hAnsi="Lucida Handwriting"/>
                          <w:color w:val="FFFFFF" w:themeColor="background1"/>
                          <w:sz w:val="36"/>
                          <w:szCs w:val="36"/>
                        </w:rPr>
                        <w:t>Nestwärme schenken – Flügel wachsen lassen</w:t>
                      </w:r>
                    </w:p>
                  </w:txbxContent>
                </v:textbox>
              </v:shape>
            </w:pict>
          </mc:Fallback>
        </mc:AlternateContent>
      </w:r>
    </w:p>
    <w:p w14:paraId="2C7C0E9C" w14:textId="7EAA2E03" w:rsidR="00871872" w:rsidRDefault="00871872" w:rsidP="00871872"/>
    <w:p w14:paraId="4DD920CE" w14:textId="2CB71DC4" w:rsidR="00871872" w:rsidRDefault="00871872" w:rsidP="00871872"/>
    <w:p w14:paraId="43251A03" w14:textId="0163BAA9" w:rsidR="00871872" w:rsidRDefault="00871872" w:rsidP="00871872"/>
    <w:p w14:paraId="69FCA981" w14:textId="1CFF97FA" w:rsidR="00871872" w:rsidRDefault="00871872" w:rsidP="00871872"/>
    <w:p w14:paraId="14761628" w14:textId="113CC930" w:rsidR="00871872" w:rsidRDefault="00871872" w:rsidP="00871872"/>
    <w:p w14:paraId="63FEE2F1" w14:textId="445533B5" w:rsidR="00871872" w:rsidRDefault="00871872" w:rsidP="00871872"/>
    <w:p w14:paraId="13AD7FC6" w14:textId="020B7A51" w:rsidR="00871872" w:rsidRDefault="00871872" w:rsidP="00871872"/>
    <w:p w14:paraId="0D602F6C" w14:textId="3E080C57" w:rsidR="00871872" w:rsidRDefault="00871872" w:rsidP="00871872"/>
    <w:p w14:paraId="55CE48BC" w14:textId="65C93A0C" w:rsidR="00871872" w:rsidRDefault="00871872" w:rsidP="00871872"/>
    <w:p w14:paraId="73C4D1D2" w14:textId="60B261F8" w:rsidR="00871872" w:rsidRDefault="00871872" w:rsidP="00871872"/>
    <w:p w14:paraId="36654A86" w14:textId="5B84071E" w:rsidR="00871872" w:rsidRDefault="00871872" w:rsidP="00871872"/>
    <w:p w14:paraId="0CCAED89" w14:textId="1CAD379F" w:rsidR="00871872" w:rsidRPr="00FF7B9C" w:rsidRDefault="00871872" w:rsidP="00FF7B9C">
      <w:pPr>
        <w:pStyle w:val="berschrift2"/>
        <w:rPr>
          <w:rFonts w:ascii="Comic Sans MS" w:hAnsi="Comic Sans MS"/>
        </w:rPr>
      </w:pPr>
    </w:p>
    <w:p w14:paraId="7B03A35A" w14:textId="382AB7F0" w:rsidR="00871872" w:rsidRDefault="00871872" w:rsidP="00871872"/>
    <w:p w14:paraId="2A49BE64" w14:textId="77777777" w:rsidR="00921CF1" w:rsidRDefault="00921CF1" w:rsidP="00871872"/>
    <w:p w14:paraId="450C28DB" w14:textId="0A4BE912" w:rsidR="00871872" w:rsidRDefault="00871872" w:rsidP="00871872"/>
    <w:p w14:paraId="49624AA6" w14:textId="0B67503D" w:rsidR="00871872" w:rsidRDefault="00871872" w:rsidP="00871872"/>
    <w:p w14:paraId="747864F7" w14:textId="047AE7D2" w:rsidR="00871872" w:rsidRPr="00871872" w:rsidRDefault="00871872" w:rsidP="00871872"/>
    <w:p w14:paraId="3D9C32BF" w14:textId="2DC2C7CF" w:rsidR="00710092" w:rsidRPr="00F30A8A" w:rsidRDefault="00710092" w:rsidP="00710092">
      <w:pPr>
        <w:rPr>
          <w:rFonts w:ascii="Comic Sans MS" w:hAnsi="Comic Sans MS"/>
        </w:rPr>
      </w:pPr>
    </w:p>
    <w:p w14:paraId="2C53A94C" w14:textId="06A929A8" w:rsidR="00710092" w:rsidRDefault="00E077E7" w:rsidP="00710092">
      <w:pPr>
        <w:pStyle w:val="berschrift2"/>
        <w:rPr>
          <w:rFonts w:ascii="Segoe Print" w:hAnsi="Segoe Print"/>
          <w:sz w:val="32"/>
          <w:szCs w:val="32"/>
        </w:rPr>
      </w:pPr>
      <w:bookmarkStart w:id="78" w:name="_Toc107488162"/>
      <w:r w:rsidRPr="00156F58">
        <w:rPr>
          <w:rFonts w:ascii="Segoe Print" w:hAnsi="Segoe Print"/>
          <w:noProof/>
          <w:sz w:val="32"/>
          <w:szCs w:val="32"/>
        </w:rPr>
        <w:lastRenderedPageBreak/>
        <mc:AlternateContent>
          <mc:Choice Requires="wps">
            <w:drawing>
              <wp:anchor distT="0" distB="0" distL="114300" distR="114300" simplePos="0" relativeHeight="251719680" behindDoc="1" locked="0" layoutInCell="1" allowOverlap="1" wp14:anchorId="124A1A02" wp14:editId="29E50007">
                <wp:simplePos x="0" y="0"/>
                <wp:positionH relativeFrom="margin">
                  <wp:posOffset>-65718</wp:posOffset>
                </wp:positionH>
                <wp:positionV relativeFrom="paragraph">
                  <wp:posOffset>138137</wp:posOffset>
                </wp:positionV>
                <wp:extent cx="4692015" cy="9216361"/>
                <wp:effectExtent l="0" t="0" r="0" b="4445"/>
                <wp:wrapNone/>
                <wp:docPr id="40" name="Textfeld 40"/>
                <wp:cNvGraphicFramePr/>
                <a:graphic xmlns:a="http://schemas.openxmlformats.org/drawingml/2006/main">
                  <a:graphicData uri="http://schemas.microsoft.com/office/word/2010/wordprocessingShape">
                    <wps:wsp>
                      <wps:cNvSpPr txBox="1"/>
                      <wps:spPr>
                        <a:xfrm>
                          <a:off x="0" y="0"/>
                          <a:ext cx="4692015" cy="9216361"/>
                        </a:xfrm>
                        <a:prstGeom prst="rect">
                          <a:avLst/>
                        </a:prstGeom>
                        <a:solidFill>
                          <a:schemeClr val="lt1"/>
                        </a:solidFill>
                        <a:ln w="6350">
                          <a:noFill/>
                        </a:ln>
                      </wps:spPr>
                      <wps:txbx>
                        <w:txbxContent>
                          <w:p w14:paraId="1678071B" w14:textId="77777777" w:rsidR="00156F58" w:rsidRDefault="00156F58">
                            <w:pPr>
                              <w:rPr>
                                <w:rFonts w:ascii="Lucida Handwriting" w:hAnsi="Lucida Handwriting"/>
                              </w:rPr>
                            </w:pPr>
                          </w:p>
                          <w:p w14:paraId="04614463" w14:textId="500C6B3C" w:rsidR="0046462D" w:rsidRDefault="0046462D">
                            <w:pPr>
                              <w:rPr>
                                <w:rFonts w:ascii="Comic Sans MS" w:hAnsi="Comic Sans MS"/>
                              </w:rPr>
                            </w:pPr>
                            <w:r w:rsidRPr="00DF2E3E">
                              <w:rPr>
                                <w:rFonts w:ascii="Lucida Handwriting" w:hAnsi="Lucida Handwriting"/>
                              </w:rPr>
                              <w:t>Empowerment</w:t>
                            </w:r>
                            <w:r w:rsidRPr="00DF2E3E">
                              <w:rPr>
                                <w:rFonts w:ascii="Comic Sans MS" w:hAnsi="Comic Sans MS"/>
                              </w:rPr>
                              <w:t xml:space="preserve"> – Wir trauen den Kindern viel zu, ermutigen und stärken sie in ihrem Tun</w:t>
                            </w:r>
                            <w:r w:rsidR="00E6742A">
                              <w:rPr>
                                <w:rFonts w:ascii="Comic Sans MS" w:hAnsi="Comic Sans MS"/>
                              </w:rPr>
                              <w:t>.</w:t>
                            </w:r>
                          </w:p>
                          <w:p w14:paraId="33044367" w14:textId="77777777" w:rsidR="00DF2E3E" w:rsidRPr="00DF2E3E" w:rsidRDefault="00DF2E3E">
                            <w:pPr>
                              <w:rPr>
                                <w:rFonts w:ascii="Comic Sans MS" w:hAnsi="Comic Sans MS"/>
                              </w:rPr>
                            </w:pPr>
                          </w:p>
                          <w:p w14:paraId="64E4F349" w14:textId="440A091D" w:rsidR="0046462D" w:rsidRDefault="0046462D">
                            <w:pPr>
                              <w:rPr>
                                <w:rFonts w:ascii="Comic Sans MS" w:hAnsi="Comic Sans MS"/>
                              </w:rPr>
                            </w:pPr>
                            <w:r w:rsidRPr="00DF2E3E">
                              <w:rPr>
                                <w:rFonts w:ascii="Lucida Handwriting" w:hAnsi="Lucida Handwriting"/>
                              </w:rPr>
                              <w:t>Inklusion</w:t>
                            </w:r>
                            <w:r w:rsidR="001B3A42" w:rsidRPr="00DF2E3E">
                              <w:rPr>
                                <w:rFonts w:ascii="Comic Sans MS" w:hAnsi="Comic Sans MS"/>
                              </w:rPr>
                              <w:t xml:space="preserve"> </w:t>
                            </w:r>
                            <w:r w:rsidRPr="00DF2E3E">
                              <w:rPr>
                                <w:rFonts w:ascii="Comic Sans MS" w:hAnsi="Comic Sans MS"/>
                              </w:rPr>
                              <w:t>– Bei uns sind Familien unterschiedlichster Herkunft und Kultur herzlich willkommen</w:t>
                            </w:r>
                            <w:r w:rsidR="00E6742A">
                              <w:rPr>
                                <w:rFonts w:ascii="Comic Sans MS" w:hAnsi="Comic Sans MS"/>
                              </w:rPr>
                              <w:t>.</w:t>
                            </w:r>
                            <w:r w:rsidRPr="00DF2E3E">
                              <w:rPr>
                                <w:rFonts w:ascii="Comic Sans MS" w:hAnsi="Comic Sans MS"/>
                              </w:rPr>
                              <w:t xml:space="preserve"> </w:t>
                            </w:r>
                          </w:p>
                          <w:p w14:paraId="068E9BC9" w14:textId="77777777" w:rsidR="00DF2E3E" w:rsidRPr="00DF2E3E" w:rsidRDefault="00DF2E3E">
                            <w:pPr>
                              <w:rPr>
                                <w:rFonts w:ascii="Comic Sans MS" w:hAnsi="Comic Sans MS"/>
                              </w:rPr>
                            </w:pPr>
                          </w:p>
                          <w:p w14:paraId="6E154BAE" w14:textId="7864CAFC" w:rsidR="001B3A42" w:rsidRDefault="001B3A42">
                            <w:pPr>
                              <w:rPr>
                                <w:rFonts w:ascii="Comic Sans MS" w:hAnsi="Comic Sans MS"/>
                              </w:rPr>
                            </w:pPr>
                            <w:r w:rsidRPr="00DF2E3E">
                              <w:rPr>
                                <w:rFonts w:ascii="Lucida Handwriting" w:hAnsi="Lucida Handwriting"/>
                              </w:rPr>
                              <w:t>Differenzierung</w:t>
                            </w:r>
                            <w:r w:rsidRPr="00DF2E3E">
                              <w:rPr>
                                <w:rFonts w:ascii="Comic Sans MS" w:hAnsi="Comic Sans MS"/>
                              </w:rPr>
                              <w:t xml:space="preserve"> – Wir berücksichtigen die Bedürfnisse und Interessen der Kinder und versuchen durch eine entsprechende Gestaltung verschiedene Lernprozesse anzuregen</w:t>
                            </w:r>
                            <w:r w:rsidR="00E6742A">
                              <w:rPr>
                                <w:rFonts w:ascii="Comic Sans MS" w:hAnsi="Comic Sans MS"/>
                              </w:rPr>
                              <w:t>.</w:t>
                            </w:r>
                            <w:r w:rsidRPr="00DF2E3E">
                              <w:rPr>
                                <w:rFonts w:ascii="Comic Sans MS" w:hAnsi="Comic Sans MS"/>
                              </w:rPr>
                              <w:t xml:space="preserve"> </w:t>
                            </w:r>
                          </w:p>
                          <w:p w14:paraId="6A463F87" w14:textId="77777777" w:rsidR="00DF2E3E" w:rsidRPr="00DF2E3E" w:rsidRDefault="00DF2E3E">
                            <w:pPr>
                              <w:rPr>
                                <w:rFonts w:ascii="Comic Sans MS" w:hAnsi="Comic Sans MS"/>
                              </w:rPr>
                            </w:pPr>
                          </w:p>
                          <w:p w14:paraId="146C13AA" w14:textId="20ABC301" w:rsidR="001B3A42" w:rsidRDefault="001B3A42">
                            <w:pPr>
                              <w:rPr>
                                <w:rFonts w:ascii="Comic Sans MS" w:hAnsi="Comic Sans MS"/>
                              </w:rPr>
                            </w:pPr>
                            <w:r w:rsidRPr="00DF2E3E">
                              <w:rPr>
                                <w:rFonts w:ascii="Lucida Handwriting" w:hAnsi="Lucida Handwriting"/>
                              </w:rPr>
                              <w:t>Lebensweltorientierung</w:t>
                            </w:r>
                            <w:r w:rsidRPr="00DF2E3E">
                              <w:rPr>
                                <w:rFonts w:ascii="Comic Sans MS" w:hAnsi="Comic Sans MS"/>
                              </w:rPr>
                              <w:t xml:space="preserve"> – Wir orientieren uns an der Lebens- und Erfahrungswelt der Kinder, sodass bereits Bekanntes mit Neuem verknüpft werden kann</w:t>
                            </w:r>
                            <w:r w:rsidR="00E6742A">
                              <w:rPr>
                                <w:rFonts w:ascii="Comic Sans MS" w:hAnsi="Comic Sans MS"/>
                              </w:rPr>
                              <w:t>.</w:t>
                            </w:r>
                          </w:p>
                          <w:p w14:paraId="31957F94" w14:textId="77777777" w:rsidR="00DF2E3E" w:rsidRPr="00DF2E3E" w:rsidRDefault="00DF2E3E">
                            <w:pPr>
                              <w:rPr>
                                <w:rFonts w:ascii="Comic Sans MS" w:hAnsi="Comic Sans MS"/>
                              </w:rPr>
                            </w:pPr>
                          </w:p>
                          <w:p w14:paraId="57B7D427" w14:textId="44491699" w:rsidR="001B3A42" w:rsidRDefault="001B3A42">
                            <w:pPr>
                              <w:rPr>
                                <w:rFonts w:ascii="Comic Sans MS" w:hAnsi="Comic Sans MS"/>
                              </w:rPr>
                            </w:pPr>
                            <w:r w:rsidRPr="00DF2E3E">
                              <w:rPr>
                                <w:rFonts w:ascii="Lucida Handwriting" w:hAnsi="Lucida Handwriting"/>
                              </w:rPr>
                              <w:t>Sachrichtigkeit</w:t>
                            </w:r>
                            <w:r w:rsidRPr="00DF2E3E">
                              <w:rPr>
                                <w:rFonts w:ascii="Comic Sans MS" w:hAnsi="Comic Sans MS"/>
                              </w:rPr>
                              <w:t xml:space="preserve"> – Eine entwicklungsmäßige Aufbereitung und die Sachrichtigkeit von Inhalten ist ein wichtiger Faktor unserer Arbei</w:t>
                            </w:r>
                            <w:r w:rsidR="00E6742A">
                              <w:rPr>
                                <w:rFonts w:ascii="Comic Sans MS" w:hAnsi="Comic Sans MS"/>
                              </w:rPr>
                              <w:t>t.</w:t>
                            </w:r>
                          </w:p>
                          <w:p w14:paraId="38AC46BD" w14:textId="77777777" w:rsidR="00DF2E3E" w:rsidRPr="00DF2E3E" w:rsidRDefault="00DF2E3E">
                            <w:pPr>
                              <w:rPr>
                                <w:rFonts w:ascii="Comic Sans MS" w:hAnsi="Comic Sans MS"/>
                              </w:rPr>
                            </w:pPr>
                          </w:p>
                          <w:p w14:paraId="5E9C3605" w14:textId="316F94C9" w:rsidR="001B3A42" w:rsidRPr="00DF2E3E" w:rsidRDefault="001B3A42">
                            <w:pPr>
                              <w:rPr>
                                <w:rFonts w:ascii="Comic Sans MS" w:hAnsi="Comic Sans MS"/>
                              </w:rPr>
                            </w:pPr>
                            <w:r w:rsidRPr="00DF2E3E">
                              <w:rPr>
                                <w:rFonts w:ascii="Lucida Handwriting" w:hAnsi="Lucida Handwriting"/>
                              </w:rPr>
                              <w:t>Partizipation</w:t>
                            </w:r>
                            <w:r w:rsidRPr="00DF2E3E">
                              <w:rPr>
                                <w:rFonts w:ascii="Comic Sans MS" w:hAnsi="Comic Sans MS"/>
                              </w:rPr>
                              <w:t xml:space="preserve"> – Partizipation bedeutet, dass wir Entscheidungen, Äußerungen und Anliegen der Kinder ernstnehmen</w:t>
                            </w:r>
                            <w:r w:rsidR="00E6742A">
                              <w:rPr>
                                <w:rFonts w:ascii="Comic Sans MS" w:hAnsi="Comic Sans MS"/>
                              </w:rPr>
                              <w:t>.</w:t>
                            </w:r>
                          </w:p>
                          <w:p w14:paraId="2500D8D2" w14:textId="42F4CA84" w:rsidR="001B3A42" w:rsidRDefault="001B3A42">
                            <w:pPr>
                              <w:rPr>
                                <w:rFonts w:ascii="Comic Sans MS" w:hAnsi="Comic Sans MS"/>
                              </w:rPr>
                            </w:pPr>
                            <w:r w:rsidRPr="00DF2E3E">
                              <w:rPr>
                                <w:rFonts w:ascii="Lucida Handwriting" w:hAnsi="Lucida Handwriting"/>
                              </w:rPr>
                              <w:t>Ganzheitlichkeit/ Lernen mit allen Sinnen</w:t>
                            </w:r>
                            <w:r w:rsidRPr="00DF2E3E">
                              <w:rPr>
                                <w:rFonts w:ascii="Comic Sans MS" w:hAnsi="Comic Sans MS"/>
                              </w:rPr>
                              <w:t xml:space="preserve"> – Unsere Bildungsangebote sprechen die Gesamtpersönlichkeit des Kindes an</w:t>
                            </w:r>
                            <w:r w:rsidR="00E6742A">
                              <w:rPr>
                                <w:rFonts w:ascii="Comic Sans MS" w:hAnsi="Comic Sans MS"/>
                              </w:rPr>
                              <w:t>.</w:t>
                            </w:r>
                            <w:r w:rsidR="00DF2E3E">
                              <w:rPr>
                                <w:rFonts w:ascii="Comic Sans MS" w:hAnsi="Comic Sans MS"/>
                              </w:rPr>
                              <w:t xml:space="preserve"> </w:t>
                            </w:r>
                          </w:p>
                          <w:p w14:paraId="2139EFF8" w14:textId="77777777" w:rsidR="00DF2E3E" w:rsidRPr="00DF2E3E" w:rsidRDefault="00DF2E3E">
                            <w:pPr>
                              <w:rPr>
                                <w:rFonts w:ascii="Comic Sans MS" w:hAnsi="Comic Sans MS"/>
                              </w:rPr>
                            </w:pPr>
                          </w:p>
                          <w:p w14:paraId="624ED061" w14:textId="38657F97" w:rsidR="001B3A42" w:rsidRDefault="001B3A42">
                            <w:pPr>
                              <w:rPr>
                                <w:rFonts w:ascii="Comic Sans MS" w:hAnsi="Comic Sans MS"/>
                              </w:rPr>
                            </w:pPr>
                            <w:r w:rsidRPr="00DF2E3E">
                              <w:rPr>
                                <w:rFonts w:ascii="Lucida Handwriting" w:hAnsi="Lucida Handwriting"/>
                              </w:rPr>
                              <w:t>Diversität</w:t>
                            </w:r>
                            <w:r w:rsidRPr="00DF2E3E">
                              <w:rPr>
                                <w:rFonts w:ascii="Comic Sans MS" w:hAnsi="Comic Sans MS"/>
                              </w:rPr>
                              <w:t xml:space="preserve"> – Die Begegnung mit Verschiedenartigkeit mit Sprache, Kultur</w:t>
                            </w:r>
                            <w:r w:rsidR="00DF2E3E" w:rsidRPr="00DF2E3E">
                              <w:rPr>
                                <w:rFonts w:ascii="Comic Sans MS" w:hAnsi="Comic Sans MS"/>
                              </w:rPr>
                              <w:t xml:space="preserve">, Geschlecht, Fähigkeit, … </w:t>
                            </w:r>
                            <w:proofErr w:type="spellStart"/>
                            <w:r w:rsidR="00DF2E3E" w:rsidRPr="00DF2E3E">
                              <w:rPr>
                                <w:rFonts w:ascii="Comic Sans MS" w:hAnsi="Comic Sans MS"/>
                              </w:rPr>
                              <w:t>usw</w:t>
                            </w:r>
                            <w:proofErr w:type="spellEnd"/>
                            <w:r w:rsidR="00DF2E3E" w:rsidRPr="00DF2E3E">
                              <w:rPr>
                                <w:rFonts w:ascii="Comic Sans MS" w:hAnsi="Comic Sans MS"/>
                              </w:rPr>
                              <w:t xml:space="preserve"> ist eine schöne Herausforderung unseres Tätigkeitsfeldes</w:t>
                            </w:r>
                            <w:r w:rsidR="00E6742A">
                              <w:rPr>
                                <w:rFonts w:ascii="Comic Sans MS" w:hAnsi="Comic Sans MS"/>
                              </w:rPr>
                              <w:t>.</w:t>
                            </w:r>
                          </w:p>
                          <w:p w14:paraId="13649B87" w14:textId="77777777" w:rsidR="00DF2E3E" w:rsidRPr="00DF2E3E" w:rsidRDefault="00DF2E3E">
                            <w:pPr>
                              <w:rPr>
                                <w:rFonts w:ascii="Comic Sans MS" w:hAnsi="Comic Sans MS"/>
                              </w:rPr>
                            </w:pPr>
                          </w:p>
                          <w:p w14:paraId="09DAF396" w14:textId="28DC95E7" w:rsidR="00DF2E3E" w:rsidRDefault="00DF2E3E">
                            <w:pPr>
                              <w:rPr>
                                <w:rFonts w:ascii="Comic Sans MS" w:hAnsi="Comic Sans MS"/>
                              </w:rPr>
                            </w:pPr>
                            <w:r w:rsidRPr="00DF2E3E">
                              <w:rPr>
                                <w:rFonts w:ascii="Lucida Handwriting" w:hAnsi="Lucida Handwriting"/>
                              </w:rPr>
                              <w:t>Individualisierung</w:t>
                            </w:r>
                            <w:r w:rsidRPr="00DF2E3E">
                              <w:rPr>
                                <w:rFonts w:ascii="Comic Sans MS" w:hAnsi="Comic Sans MS"/>
                              </w:rPr>
                              <w:t xml:space="preserve"> – Wir planen individuelle Impulse, die dem Entwicklungsstand, dem Lerntempo und dem Interesse des Kindes entsprechen</w:t>
                            </w:r>
                            <w:r w:rsidR="00E6742A">
                              <w:rPr>
                                <w:rFonts w:ascii="Comic Sans MS" w:hAnsi="Comic Sans MS"/>
                              </w:rPr>
                              <w:t>.</w:t>
                            </w:r>
                          </w:p>
                          <w:p w14:paraId="4D6A910B" w14:textId="77777777" w:rsidR="00DF2E3E" w:rsidRPr="00DF2E3E" w:rsidRDefault="00DF2E3E">
                            <w:pPr>
                              <w:rPr>
                                <w:rFonts w:ascii="Comic Sans MS" w:hAnsi="Comic Sans MS"/>
                              </w:rPr>
                            </w:pPr>
                          </w:p>
                          <w:p w14:paraId="672EDFE0" w14:textId="4D9E2706" w:rsidR="00DF2E3E" w:rsidRPr="00DF2E3E" w:rsidRDefault="00DF2E3E">
                            <w:pPr>
                              <w:rPr>
                                <w:rFonts w:ascii="Comic Sans MS" w:hAnsi="Comic Sans MS"/>
                              </w:rPr>
                            </w:pPr>
                            <w:r w:rsidRPr="00DF2E3E">
                              <w:rPr>
                                <w:rFonts w:ascii="Lucida Handwriting" w:hAnsi="Lucida Handwriting"/>
                              </w:rPr>
                              <w:t>Geschlechtssensibilität</w:t>
                            </w:r>
                            <w:r w:rsidRPr="00DF2E3E">
                              <w:rPr>
                                <w:rFonts w:ascii="Comic Sans MS" w:hAnsi="Comic Sans MS"/>
                              </w:rPr>
                              <w:t xml:space="preserve"> – Unabhängig des Geschlechtes wollen wir jedes Kind bei der Entwicklung seiner Persönlichkeit unterstützen.</w:t>
                            </w:r>
                          </w:p>
                          <w:p w14:paraId="14347B83" w14:textId="77777777" w:rsidR="001B3A42" w:rsidRPr="001B3A42" w:rsidRDefault="001B3A42">
                            <w:pPr>
                              <w:rPr>
                                <w:rFonts w:ascii="Comic Sans MS" w:hAnsi="Comic Sans MS"/>
                              </w:rPr>
                            </w:pPr>
                          </w:p>
                          <w:p w14:paraId="2E0EA00A" w14:textId="77777777" w:rsidR="0046462D" w:rsidRDefault="00464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A1A02" id="Textfeld 40" o:spid="_x0000_s1061" type="#_x0000_t202" style="position:absolute;margin-left:-5.15pt;margin-top:10.9pt;width:369.45pt;height:725.7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" fillcolor="white [3201]" stroked="f" strokeweight=".5pt">
                <v:textbox>
                  <w:txbxContent>
                    <w:p w14:paraId="1678071B" w14:textId="77777777" w:rsidR="00156F58" w:rsidRDefault="00156F58">
                      <w:pPr>
                        <w:rPr>
                          <w:rFonts w:ascii="Lucida Handwriting" w:hAnsi="Lucida Handwriting"/>
                        </w:rPr>
                      </w:pPr>
                    </w:p>
                    <w:p w14:paraId="04614463" w14:textId="500C6B3C" w:rsidR="0046462D" w:rsidRDefault="0046462D">
                      <w:pPr>
                        <w:rPr>
                          <w:rFonts w:ascii="Comic Sans MS" w:hAnsi="Comic Sans MS"/>
                        </w:rPr>
                      </w:pPr>
                      <w:r w:rsidRPr="00DF2E3E">
                        <w:rPr>
                          <w:rFonts w:ascii="Lucida Handwriting" w:hAnsi="Lucida Handwriting"/>
                        </w:rPr>
                        <w:t>Empowerment</w:t>
                      </w:r>
                      <w:r w:rsidRPr="00DF2E3E">
                        <w:rPr>
                          <w:rFonts w:ascii="Comic Sans MS" w:hAnsi="Comic Sans MS"/>
                        </w:rPr>
                        <w:t xml:space="preserve"> – Wir trauen den Kindern viel zu, ermutigen und stärken sie in ihrem Tun</w:t>
                      </w:r>
                      <w:r w:rsidR="00E6742A">
                        <w:rPr>
                          <w:rFonts w:ascii="Comic Sans MS" w:hAnsi="Comic Sans MS"/>
                        </w:rPr>
                        <w:t>.</w:t>
                      </w:r>
                    </w:p>
                    <w:p w14:paraId="33044367" w14:textId="77777777" w:rsidR="00DF2E3E" w:rsidRPr="00DF2E3E" w:rsidRDefault="00DF2E3E">
                      <w:pPr>
                        <w:rPr>
                          <w:rFonts w:ascii="Comic Sans MS" w:hAnsi="Comic Sans MS"/>
                        </w:rPr>
                      </w:pPr>
                    </w:p>
                    <w:p w14:paraId="64E4F349" w14:textId="440A091D" w:rsidR="0046462D" w:rsidRDefault="0046462D">
                      <w:pPr>
                        <w:rPr>
                          <w:rFonts w:ascii="Comic Sans MS" w:hAnsi="Comic Sans MS"/>
                        </w:rPr>
                      </w:pPr>
                      <w:r w:rsidRPr="00DF2E3E">
                        <w:rPr>
                          <w:rFonts w:ascii="Lucida Handwriting" w:hAnsi="Lucida Handwriting"/>
                        </w:rPr>
                        <w:t>Inklusion</w:t>
                      </w:r>
                      <w:r w:rsidR="001B3A42" w:rsidRPr="00DF2E3E">
                        <w:rPr>
                          <w:rFonts w:ascii="Comic Sans MS" w:hAnsi="Comic Sans MS"/>
                        </w:rPr>
                        <w:t xml:space="preserve"> </w:t>
                      </w:r>
                      <w:r w:rsidRPr="00DF2E3E">
                        <w:rPr>
                          <w:rFonts w:ascii="Comic Sans MS" w:hAnsi="Comic Sans MS"/>
                        </w:rPr>
                        <w:t>– Bei uns sind Familien unterschiedlichster Herkunft und Kultur herzlich willkommen</w:t>
                      </w:r>
                      <w:r w:rsidR="00E6742A">
                        <w:rPr>
                          <w:rFonts w:ascii="Comic Sans MS" w:hAnsi="Comic Sans MS"/>
                        </w:rPr>
                        <w:t>.</w:t>
                      </w:r>
                      <w:r w:rsidRPr="00DF2E3E">
                        <w:rPr>
                          <w:rFonts w:ascii="Comic Sans MS" w:hAnsi="Comic Sans MS"/>
                        </w:rPr>
                        <w:t xml:space="preserve"> </w:t>
                      </w:r>
                    </w:p>
                    <w:p w14:paraId="068E9BC9" w14:textId="77777777" w:rsidR="00DF2E3E" w:rsidRPr="00DF2E3E" w:rsidRDefault="00DF2E3E">
                      <w:pPr>
                        <w:rPr>
                          <w:rFonts w:ascii="Comic Sans MS" w:hAnsi="Comic Sans MS"/>
                        </w:rPr>
                      </w:pPr>
                    </w:p>
                    <w:p w14:paraId="6E154BAE" w14:textId="7864CAFC" w:rsidR="001B3A42" w:rsidRDefault="001B3A42">
                      <w:pPr>
                        <w:rPr>
                          <w:rFonts w:ascii="Comic Sans MS" w:hAnsi="Comic Sans MS"/>
                        </w:rPr>
                      </w:pPr>
                      <w:r w:rsidRPr="00DF2E3E">
                        <w:rPr>
                          <w:rFonts w:ascii="Lucida Handwriting" w:hAnsi="Lucida Handwriting"/>
                        </w:rPr>
                        <w:t>Differenzierung</w:t>
                      </w:r>
                      <w:r w:rsidRPr="00DF2E3E">
                        <w:rPr>
                          <w:rFonts w:ascii="Comic Sans MS" w:hAnsi="Comic Sans MS"/>
                        </w:rPr>
                        <w:t xml:space="preserve"> – Wir berücksichtigen die Bedürfnisse und Interessen der Kinder und versuchen durch eine entsprechende Gestaltung verschiedene Lernprozesse anzuregen</w:t>
                      </w:r>
                      <w:r w:rsidR="00E6742A">
                        <w:rPr>
                          <w:rFonts w:ascii="Comic Sans MS" w:hAnsi="Comic Sans MS"/>
                        </w:rPr>
                        <w:t>.</w:t>
                      </w:r>
                      <w:r w:rsidRPr="00DF2E3E">
                        <w:rPr>
                          <w:rFonts w:ascii="Comic Sans MS" w:hAnsi="Comic Sans MS"/>
                        </w:rPr>
                        <w:t xml:space="preserve"> </w:t>
                      </w:r>
                    </w:p>
                    <w:p w14:paraId="6A463F87" w14:textId="77777777" w:rsidR="00DF2E3E" w:rsidRPr="00DF2E3E" w:rsidRDefault="00DF2E3E">
                      <w:pPr>
                        <w:rPr>
                          <w:rFonts w:ascii="Comic Sans MS" w:hAnsi="Comic Sans MS"/>
                        </w:rPr>
                      </w:pPr>
                    </w:p>
                    <w:p w14:paraId="146C13AA" w14:textId="20ABC301" w:rsidR="001B3A42" w:rsidRDefault="001B3A42">
                      <w:pPr>
                        <w:rPr>
                          <w:rFonts w:ascii="Comic Sans MS" w:hAnsi="Comic Sans MS"/>
                        </w:rPr>
                      </w:pPr>
                      <w:r w:rsidRPr="00DF2E3E">
                        <w:rPr>
                          <w:rFonts w:ascii="Lucida Handwriting" w:hAnsi="Lucida Handwriting"/>
                        </w:rPr>
                        <w:t>Lebensweltorientierung</w:t>
                      </w:r>
                      <w:r w:rsidRPr="00DF2E3E">
                        <w:rPr>
                          <w:rFonts w:ascii="Comic Sans MS" w:hAnsi="Comic Sans MS"/>
                        </w:rPr>
                        <w:t xml:space="preserve"> – Wir orientieren uns an der Lebens- und Erfahrungswelt der Kinder, sodass bereits Bekanntes mit Neuem verknüpft werden kann</w:t>
                      </w:r>
                      <w:r w:rsidR="00E6742A">
                        <w:rPr>
                          <w:rFonts w:ascii="Comic Sans MS" w:hAnsi="Comic Sans MS"/>
                        </w:rPr>
                        <w:t>.</w:t>
                      </w:r>
                    </w:p>
                    <w:p w14:paraId="31957F94" w14:textId="77777777" w:rsidR="00DF2E3E" w:rsidRPr="00DF2E3E" w:rsidRDefault="00DF2E3E">
                      <w:pPr>
                        <w:rPr>
                          <w:rFonts w:ascii="Comic Sans MS" w:hAnsi="Comic Sans MS"/>
                        </w:rPr>
                      </w:pPr>
                    </w:p>
                    <w:p w14:paraId="57B7D427" w14:textId="44491699" w:rsidR="001B3A42" w:rsidRDefault="001B3A42">
                      <w:pPr>
                        <w:rPr>
                          <w:rFonts w:ascii="Comic Sans MS" w:hAnsi="Comic Sans MS"/>
                        </w:rPr>
                      </w:pPr>
                      <w:r w:rsidRPr="00DF2E3E">
                        <w:rPr>
                          <w:rFonts w:ascii="Lucida Handwriting" w:hAnsi="Lucida Handwriting"/>
                        </w:rPr>
                        <w:t>Sachrichtigkeit</w:t>
                      </w:r>
                      <w:r w:rsidRPr="00DF2E3E">
                        <w:rPr>
                          <w:rFonts w:ascii="Comic Sans MS" w:hAnsi="Comic Sans MS"/>
                        </w:rPr>
                        <w:t xml:space="preserve"> – Eine entwicklungsmäßige Aufbereitung und die Sachrichtigkeit von Inhalten ist ein wichtiger Faktor unserer Arbei</w:t>
                      </w:r>
                      <w:r w:rsidR="00E6742A">
                        <w:rPr>
                          <w:rFonts w:ascii="Comic Sans MS" w:hAnsi="Comic Sans MS"/>
                        </w:rPr>
                        <w:t>t.</w:t>
                      </w:r>
                    </w:p>
                    <w:p w14:paraId="38AC46BD" w14:textId="77777777" w:rsidR="00DF2E3E" w:rsidRPr="00DF2E3E" w:rsidRDefault="00DF2E3E">
                      <w:pPr>
                        <w:rPr>
                          <w:rFonts w:ascii="Comic Sans MS" w:hAnsi="Comic Sans MS"/>
                        </w:rPr>
                      </w:pPr>
                    </w:p>
                    <w:p w14:paraId="5E9C3605" w14:textId="316F94C9" w:rsidR="001B3A42" w:rsidRPr="00DF2E3E" w:rsidRDefault="001B3A42">
                      <w:pPr>
                        <w:rPr>
                          <w:rFonts w:ascii="Comic Sans MS" w:hAnsi="Comic Sans MS"/>
                        </w:rPr>
                      </w:pPr>
                      <w:r w:rsidRPr="00DF2E3E">
                        <w:rPr>
                          <w:rFonts w:ascii="Lucida Handwriting" w:hAnsi="Lucida Handwriting"/>
                        </w:rPr>
                        <w:t>Partizipation</w:t>
                      </w:r>
                      <w:r w:rsidRPr="00DF2E3E">
                        <w:rPr>
                          <w:rFonts w:ascii="Comic Sans MS" w:hAnsi="Comic Sans MS"/>
                        </w:rPr>
                        <w:t xml:space="preserve"> – Partizipation bedeutet, dass wir Entscheidungen, Äußerungen und Anliegen der Kinder ernstnehmen</w:t>
                      </w:r>
                      <w:r w:rsidR="00E6742A">
                        <w:rPr>
                          <w:rFonts w:ascii="Comic Sans MS" w:hAnsi="Comic Sans MS"/>
                        </w:rPr>
                        <w:t>.</w:t>
                      </w:r>
                    </w:p>
                    <w:p w14:paraId="2500D8D2" w14:textId="42F4CA84" w:rsidR="001B3A42" w:rsidRDefault="001B3A42">
                      <w:pPr>
                        <w:rPr>
                          <w:rFonts w:ascii="Comic Sans MS" w:hAnsi="Comic Sans MS"/>
                        </w:rPr>
                      </w:pPr>
                      <w:r w:rsidRPr="00DF2E3E">
                        <w:rPr>
                          <w:rFonts w:ascii="Lucida Handwriting" w:hAnsi="Lucida Handwriting"/>
                        </w:rPr>
                        <w:t>Ganzheitlichkeit/ Lernen mit allen Sinnen</w:t>
                      </w:r>
                      <w:r w:rsidRPr="00DF2E3E">
                        <w:rPr>
                          <w:rFonts w:ascii="Comic Sans MS" w:hAnsi="Comic Sans MS"/>
                        </w:rPr>
                        <w:t xml:space="preserve"> – Unsere Bildungsangebote sprechen die Gesamtpersönlichkeit des Kindes an</w:t>
                      </w:r>
                      <w:r w:rsidR="00E6742A">
                        <w:rPr>
                          <w:rFonts w:ascii="Comic Sans MS" w:hAnsi="Comic Sans MS"/>
                        </w:rPr>
                        <w:t>.</w:t>
                      </w:r>
                      <w:r w:rsidR="00DF2E3E">
                        <w:rPr>
                          <w:rFonts w:ascii="Comic Sans MS" w:hAnsi="Comic Sans MS"/>
                        </w:rPr>
                        <w:t xml:space="preserve"> </w:t>
                      </w:r>
                    </w:p>
                    <w:p w14:paraId="2139EFF8" w14:textId="77777777" w:rsidR="00DF2E3E" w:rsidRPr="00DF2E3E" w:rsidRDefault="00DF2E3E">
                      <w:pPr>
                        <w:rPr>
                          <w:rFonts w:ascii="Comic Sans MS" w:hAnsi="Comic Sans MS"/>
                        </w:rPr>
                      </w:pPr>
                    </w:p>
                    <w:p w14:paraId="624ED061" w14:textId="38657F97" w:rsidR="001B3A42" w:rsidRDefault="001B3A42">
                      <w:pPr>
                        <w:rPr>
                          <w:rFonts w:ascii="Comic Sans MS" w:hAnsi="Comic Sans MS"/>
                        </w:rPr>
                      </w:pPr>
                      <w:r w:rsidRPr="00DF2E3E">
                        <w:rPr>
                          <w:rFonts w:ascii="Lucida Handwriting" w:hAnsi="Lucida Handwriting"/>
                        </w:rPr>
                        <w:t>Diversität</w:t>
                      </w:r>
                      <w:r w:rsidRPr="00DF2E3E">
                        <w:rPr>
                          <w:rFonts w:ascii="Comic Sans MS" w:hAnsi="Comic Sans MS"/>
                        </w:rPr>
                        <w:t xml:space="preserve"> – Die Begegnung mit Verschiedenartigkeit mit Sprache, Kultur</w:t>
                      </w:r>
                      <w:r w:rsidR="00DF2E3E" w:rsidRPr="00DF2E3E">
                        <w:rPr>
                          <w:rFonts w:ascii="Comic Sans MS" w:hAnsi="Comic Sans MS"/>
                        </w:rPr>
                        <w:t xml:space="preserve">, Geschlecht, Fähigkeit, … </w:t>
                      </w:r>
                      <w:proofErr w:type="spellStart"/>
                      <w:r w:rsidR="00DF2E3E" w:rsidRPr="00DF2E3E">
                        <w:rPr>
                          <w:rFonts w:ascii="Comic Sans MS" w:hAnsi="Comic Sans MS"/>
                        </w:rPr>
                        <w:t>usw</w:t>
                      </w:r>
                      <w:proofErr w:type="spellEnd"/>
                      <w:r w:rsidR="00DF2E3E" w:rsidRPr="00DF2E3E">
                        <w:rPr>
                          <w:rFonts w:ascii="Comic Sans MS" w:hAnsi="Comic Sans MS"/>
                        </w:rPr>
                        <w:t xml:space="preserve"> ist eine schöne Herausforderung unseres Tätigkeitsfeldes</w:t>
                      </w:r>
                      <w:r w:rsidR="00E6742A">
                        <w:rPr>
                          <w:rFonts w:ascii="Comic Sans MS" w:hAnsi="Comic Sans MS"/>
                        </w:rPr>
                        <w:t>.</w:t>
                      </w:r>
                    </w:p>
                    <w:p w14:paraId="13649B87" w14:textId="77777777" w:rsidR="00DF2E3E" w:rsidRPr="00DF2E3E" w:rsidRDefault="00DF2E3E">
                      <w:pPr>
                        <w:rPr>
                          <w:rFonts w:ascii="Comic Sans MS" w:hAnsi="Comic Sans MS"/>
                        </w:rPr>
                      </w:pPr>
                    </w:p>
                    <w:p w14:paraId="09DAF396" w14:textId="28DC95E7" w:rsidR="00DF2E3E" w:rsidRDefault="00DF2E3E">
                      <w:pPr>
                        <w:rPr>
                          <w:rFonts w:ascii="Comic Sans MS" w:hAnsi="Comic Sans MS"/>
                        </w:rPr>
                      </w:pPr>
                      <w:r w:rsidRPr="00DF2E3E">
                        <w:rPr>
                          <w:rFonts w:ascii="Lucida Handwriting" w:hAnsi="Lucida Handwriting"/>
                        </w:rPr>
                        <w:t>Individualisierung</w:t>
                      </w:r>
                      <w:r w:rsidRPr="00DF2E3E">
                        <w:rPr>
                          <w:rFonts w:ascii="Comic Sans MS" w:hAnsi="Comic Sans MS"/>
                        </w:rPr>
                        <w:t xml:space="preserve"> – Wir planen individuelle Impulse, die dem Entwicklungsstand, dem Lerntempo und dem Interesse des Kindes entsprechen</w:t>
                      </w:r>
                      <w:r w:rsidR="00E6742A">
                        <w:rPr>
                          <w:rFonts w:ascii="Comic Sans MS" w:hAnsi="Comic Sans MS"/>
                        </w:rPr>
                        <w:t>.</w:t>
                      </w:r>
                    </w:p>
                    <w:p w14:paraId="4D6A910B" w14:textId="77777777" w:rsidR="00DF2E3E" w:rsidRPr="00DF2E3E" w:rsidRDefault="00DF2E3E">
                      <w:pPr>
                        <w:rPr>
                          <w:rFonts w:ascii="Comic Sans MS" w:hAnsi="Comic Sans MS"/>
                        </w:rPr>
                      </w:pPr>
                    </w:p>
                    <w:p w14:paraId="672EDFE0" w14:textId="4D9E2706" w:rsidR="00DF2E3E" w:rsidRPr="00DF2E3E" w:rsidRDefault="00DF2E3E">
                      <w:pPr>
                        <w:rPr>
                          <w:rFonts w:ascii="Comic Sans MS" w:hAnsi="Comic Sans MS"/>
                        </w:rPr>
                      </w:pPr>
                      <w:r w:rsidRPr="00DF2E3E">
                        <w:rPr>
                          <w:rFonts w:ascii="Lucida Handwriting" w:hAnsi="Lucida Handwriting"/>
                        </w:rPr>
                        <w:t>Geschlechtssensibilität</w:t>
                      </w:r>
                      <w:r w:rsidRPr="00DF2E3E">
                        <w:rPr>
                          <w:rFonts w:ascii="Comic Sans MS" w:hAnsi="Comic Sans MS"/>
                        </w:rPr>
                        <w:t xml:space="preserve"> – Unabhängig des Geschlechtes wollen wir jedes Kind bei der Entwicklung seiner Persönlichkeit unterstützen.</w:t>
                      </w:r>
                    </w:p>
                    <w:p w14:paraId="14347B83" w14:textId="77777777" w:rsidR="001B3A42" w:rsidRPr="001B3A42" w:rsidRDefault="001B3A42">
                      <w:pPr>
                        <w:rPr>
                          <w:rFonts w:ascii="Comic Sans MS" w:hAnsi="Comic Sans MS"/>
                        </w:rPr>
                      </w:pPr>
                    </w:p>
                    <w:p w14:paraId="2E0EA00A" w14:textId="77777777" w:rsidR="0046462D" w:rsidRDefault="0046462D"/>
                  </w:txbxContent>
                </v:textbox>
                <w10:wrap anchorx="margin"/>
              </v:shape>
            </w:pict>
          </mc:Fallback>
        </mc:AlternateContent>
      </w:r>
      <w:r w:rsidR="007C1C96" w:rsidRPr="00156F58">
        <w:rPr>
          <w:rFonts w:ascii="Segoe Print" w:hAnsi="Segoe Print"/>
          <w:noProof/>
          <w:sz w:val="32"/>
          <w:szCs w:val="32"/>
        </w:rPr>
        <mc:AlternateContent>
          <mc:Choice Requires="wps">
            <w:drawing>
              <wp:anchor distT="0" distB="0" distL="114300" distR="114300" simplePos="0" relativeHeight="251792384" behindDoc="1" locked="0" layoutInCell="1" allowOverlap="1" wp14:anchorId="561AFB90" wp14:editId="2EF815C9">
                <wp:simplePos x="0" y="0"/>
                <wp:positionH relativeFrom="column">
                  <wp:posOffset>5563235</wp:posOffset>
                </wp:positionH>
                <wp:positionV relativeFrom="paragraph">
                  <wp:posOffset>48260</wp:posOffset>
                </wp:positionV>
                <wp:extent cx="1162137" cy="271782"/>
                <wp:effectExtent l="6985" t="0" r="6985" b="6985"/>
                <wp:wrapNone/>
                <wp:docPr id="219" name="Rechteck 219"/>
                <wp:cNvGraphicFramePr/>
                <a:graphic xmlns:a="http://schemas.openxmlformats.org/drawingml/2006/main">
                  <a:graphicData uri="http://schemas.microsoft.com/office/word/2010/wordprocessingShape">
                    <wps:wsp>
                      <wps:cNvSpPr/>
                      <wps:spPr>
                        <a:xfrm rot="16200000">
                          <a:off x="0" y="0"/>
                          <a:ext cx="1162137" cy="271782"/>
                        </a:xfrm>
                        <a:prstGeom prst="rect">
                          <a:avLst/>
                        </a:prstGeom>
                        <a:solidFill>
                          <a:srgbClr val="FFC000"/>
                        </a:solidFill>
                        <a:ln w="12700" cap="flat" cmpd="sng" algn="ctr">
                          <a:noFill/>
                          <a:prstDash val="solid"/>
                          <a:miter lim="800000"/>
                        </a:ln>
                        <a:effectLst/>
                      </wps:spPr>
                      <wps:txbx>
                        <w:txbxContent>
                          <w:p w14:paraId="6A2BEE34" w14:textId="77777777" w:rsidR="007C1C96" w:rsidRDefault="007C1C96" w:rsidP="007C1C96">
                            <w:pPr>
                              <w:rPr>
                                <w:rFonts w:ascii="Lucida Handwriting" w:hAnsi="Lucida Handwriting"/>
                                <w:color w:val="FFFFFF" w:themeColor="background1"/>
                                <w:szCs w:val="16"/>
                                <w:lang w:val="de-AT"/>
                              </w:rPr>
                            </w:pPr>
                            <w:r>
                              <w:rPr>
                                <w:rFonts w:ascii="Lucida Handwriting" w:hAnsi="Lucida Handwriting"/>
                                <w:color w:val="FFFFFF" w:themeColor="background1"/>
                                <w:szCs w:val="16"/>
                                <w:lang w:val="de-AT"/>
                              </w:rPr>
                              <w:t>Unbekannt</w:t>
                            </w:r>
                          </w:p>
                          <w:p w14:paraId="325E27D8" w14:textId="77777777" w:rsidR="007C1C96" w:rsidRPr="00DE5C1B" w:rsidRDefault="007C1C96" w:rsidP="007C1C96">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AFB90" id="Rechteck 219" o:spid="_x0000_s1062" style="position:absolute;margin-left:438.05pt;margin-top:3.8pt;width:91.5pt;height:21.4pt;rotation:-90;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" fillcolor="#ffc000" stroked="f" strokeweight="1pt">
                <v:textbox>
                  <w:txbxContent>
                    <w:p w14:paraId="6A2BEE34" w14:textId="77777777" w:rsidR="007C1C96" w:rsidRDefault="007C1C96" w:rsidP="007C1C96">
                      <w:pPr>
                        <w:rPr>
                          <w:rFonts w:ascii="Lucida Handwriting" w:hAnsi="Lucida Handwriting"/>
                          <w:color w:val="FFFFFF" w:themeColor="background1"/>
                          <w:szCs w:val="16"/>
                          <w:lang w:val="de-AT"/>
                        </w:rPr>
                      </w:pPr>
                      <w:r>
                        <w:rPr>
                          <w:rFonts w:ascii="Lucida Handwriting" w:hAnsi="Lucida Handwriting"/>
                          <w:color w:val="FFFFFF" w:themeColor="background1"/>
                          <w:szCs w:val="16"/>
                          <w:lang w:val="de-AT"/>
                        </w:rPr>
                        <w:t>Unbekannt</w:t>
                      </w:r>
                    </w:p>
                    <w:p w14:paraId="325E27D8" w14:textId="77777777" w:rsidR="007C1C96" w:rsidRPr="00DE5C1B" w:rsidRDefault="007C1C96" w:rsidP="007C1C96">
                      <w:pPr>
                        <w:rPr>
                          <w:color w:val="FFFFFF" w:themeColor="background1"/>
                        </w:rPr>
                      </w:pPr>
                    </w:p>
                  </w:txbxContent>
                </v:textbox>
              </v:rect>
            </w:pict>
          </mc:Fallback>
        </mc:AlternateContent>
      </w:r>
      <w:r w:rsidR="00DF2E3E" w:rsidRPr="00156F58">
        <w:rPr>
          <w:rFonts w:ascii="Segoe Print" w:hAnsi="Segoe Print"/>
          <w:noProof/>
          <w:sz w:val="32"/>
          <w:szCs w:val="32"/>
        </w:rPr>
        <mc:AlternateContent>
          <mc:Choice Requires="wps">
            <w:drawing>
              <wp:anchor distT="0" distB="0" distL="114300" distR="114300" simplePos="0" relativeHeight="251721728" behindDoc="1" locked="0" layoutInCell="1" allowOverlap="1" wp14:anchorId="70F13628" wp14:editId="4DC4EDD6">
                <wp:simplePos x="0" y="0"/>
                <wp:positionH relativeFrom="margin">
                  <wp:posOffset>4739005</wp:posOffset>
                </wp:positionH>
                <wp:positionV relativeFrom="paragraph">
                  <wp:posOffset>-509270</wp:posOffset>
                </wp:positionV>
                <wp:extent cx="1623695" cy="9360000"/>
                <wp:effectExtent l="0" t="0" r="14605" b="12700"/>
                <wp:wrapNone/>
                <wp:docPr id="41" name="Textfeld 41"/>
                <wp:cNvGraphicFramePr/>
                <a:graphic xmlns:a="http://schemas.openxmlformats.org/drawingml/2006/main">
                  <a:graphicData uri="http://schemas.microsoft.com/office/word/2010/wordprocessingShape">
                    <wps:wsp>
                      <wps:cNvSpPr txBox="1"/>
                      <wps:spPr>
                        <a:xfrm>
                          <a:off x="0" y="0"/>
                          <a:ext cx="1623695" cy="9360000"/>
                        </a:xfrm>
                        <a:prstGeom prst="rect">
                          <a:avLst/>
                        </a:prstGeom>
                        <a:solidFill>
                          <a:srgbClr val="FFC000"/>
                        </a:solidFill>
                        <a:ln w="6350">
                          <a:solidFill>
                            <a:srgbClr val="FFC000"/>
                          </a:solidFill>
                        </a:ln>
                      </wps:spPr>
                      <wps:txbx>
                        <w:txbxContent>
                          <w:p w14:paraId="7C180500" w14:textId="77777777" w:rsidR="00DF2E3E" w:rsidRDefault="00DF2E3E" w:rsidP="00DF2E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13628" id="Textfeld 41" o:spid="_x0000_s1063" type="#_x0000_t202" style="position:absolute;margin-left:373.15pt;margin-top:-40.1pt;width:127.85pt;height:737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" fillcolor="#ffc000" strokecolor="#ffc000" strokeweight=".5pt">
                <v:textbox>
                  <w:txbxContent>
                    <w:p w14:paraId="7C180500" w14:textId="77777777" w:rsidR="00DF2E3E" w:rsidRDefault="00DF2E3E" w:rsidP="00DF2E3E"/>
                  </w:txbxContent>
                </v:textbox>
                <w10:wrap anchorx="margin"/>
              </v:shape>
            </w:pict>
          </mc:Fallback>
        </mc:AlternateContent>
      </w:r>
      <w:r w:rsidR="00710092" w:rsidRPr="00156F58">
        <w:rPr>
          <w:rFonts w:ascii="Segoe Print" w:hAnsi="Segoe Print"/>
          <w:sz w:val="32"/>
          <w:szCs w:val="32"/>
        </w:rPr>
        <w:t>Unsere Prinzipien</w:t>
      </w:r>
      <w:bookmarkEnd w:id="78"/>
    </w:p>
    <w:p w14:paraId="2B49B017" w14:textId="44F529E9" w:rsidR="00156F58" w:rsidRDefault="00156F58" w:rsidP="00156F58"/>
    <w:p w14:paraId="0C55BB65" w14:textId="77777777" w:rsidR="00156F58" w:rsidRPr="00156F58" w:rsidRDefault="00156F58" w:rsidP="00156F58"/>
    <w:p w14:paraId="48278FB7" w14:textId="77777777" w:rsidR="004A21C1" w:rsidRPr="004A21C1" w:rsidRDefault="004A21C1" w:rsidP="004A21C1"/>
    <w:p w14:paraId="20928F45" w14:textId="1CBF197B" w:rsidR="00710092" w:rsidRDefault="00710092" w:rsidP="00710092">
      <w:pPr>
        <w:rPr>
          <w:rFonts w:ascii="Comic Sans MS" w:hAnsi="Comic Sans MS"/>
        </w:rPr>
      </w:pPr>
    </w:p>
    <w:p w14:paraId="5EF2617A" w14:textId="0FD5F12A" w:rsidR="0046462D" w:rsidRDefault="0046462D" w:rsidP="00710092">
      <w:pPr>
        <w:rPr>
          <w:rFonts w:ascii="Comic Sans MS" w:hAnsi="Comic Sans MS"/>
        </w:rPr>
      </w:pPr>
    </w:p>
    <w:p w14:paraId="75250DDA" w14:textId="6CCCF7E9" w:rsidR="0046462D" w:rsidRDefault="0046462D" w:rsidP="00710092">
      <w:pPr>
        <w:rPr>
          <w:rFonts w:ascii="Comic Sans MS" w:hAnsi="Comic Sans MS"/>
        </w:rPr>
      </w:pPr>
    </w:p>
    <w:p w14:paraId="236EA7A9" w14:textId="1C5745A9" w:rsidR="0046462D" w:rsidRDefault="0046462D" w:rsidP="00710092">
      <w:pPr>
        <w:rPr>
          <w:rFonts w:ascii="Comic Sans MS" w:hAnsi="Comic Sans MS"/>
        </w:rPr>
      </w:pPr>
    </w:p>
    <w:p w14:paraId="30336EA7" w14:textId="21E736DA" w:rsidR="0046462D" w:rsidRDefault="0046462D" w:rsidP="00710092">
      <w:pPr>
        <w:rPr>
          <w:rFonts w:ascii="Comic Sans MS" w:hAnsi="Comic Sans MS"/>
        </w:rPr>
      </w:pPr>
    </w:p>
    <w:p w14:paraId="2B0370DC" w14:textId="22A668B1" w:rsidR="0046462D" w:rsidRDefault="0046462D" w:rsidP="00710092">
      <w:pPr>
        <w:rPr>
          <w:rFonts w:ascii="Comic Sans MS" w:hAnsi="Comic Sans MS"/>
        </w:rPr>
      </w:pPr>
    </w:p>
    <w:p w14:paraId="65AEE7BE" w14:textId="0735AA6C" w:rsidR="0046462D" w:rsidRDefault="0046462D" w:rsidP="00710092">
      <w:pPr>
        <w:rPr>
          <w:rFonts w:ascii="Comic Sans MS" w:hAnsi="Comic Sans MS"/>
        </w:rPr>
      </w:pPr>
    </w:p>
    <w:p w14:paraId="7A2E8D3F" w14:textId="5AF0D253" w:rsidR="0046462D" w:rsidRDefault="0046462D" w:rsidP="00710092">
      <w:pPr>
        <w:rPr>
          <w:rFonts w:ascii="Comic Sans MS" w:hAnsi="Comic Sans MS"/>
        </w:rPr>
      </w:pPr>
    </w:p>
    <w:p w14:paraId="1EB7A6FC" w14:textId="083E3CC3" w:rsidR="0046462D" w:rsidRDefault="0046462D" w:rsidP="00710092">
      <w:pPr>
        <w:rPr>
          <w:rFonts w:ascii="Comic Sans MS" w:hAnsi="Comic Sans MS"/>
        </w:rPr>
      </w:pPr>
    </w:p>
    <w:p w14:paraId="216ED82F" w14:textId="1D4F5AEC" w:rsidR="0046462D" w:rsidRDefault="006F4801" w:rsidP="00710092">
      <w:pPr>
        <w:rPr>
          <w:rFonts w:ascii="Comic Sans MS" w:hAnsi="Comic Sans MS"/>
        </w:rPr>
      </w:pPr>
      <w:r>
        <w:rPr>
          <w:rFonts w:ascii="Comic Sans MS" w:hAnsi="Comic Sans MS"/>
          <w:noProof/>
        </w:rPr>
        <mc:AlternateContent>
          <mc:Choice Requires="wps">
            <w:drawing>
              <wp:anchor distT="0" distB="0" distL="114300" distR="114300" simplePos="0" relativeHeight="251726848" behindDoc="0" locked="0" layoutInCell="1" allowOverlap="1" wp14:anchorId="255B1FD0" wp14:editId="2FF41668">
                <wp:simplePos x="0" y="0"/>
                <wp:positionH relativeFrom="column">
                  <wp:posOffset>2139689</wp:posOffset>
                </wp:positionH>
                <wp:positionV relativeFrom="paragraph">
                  <wp:posOffset>17681</wp:posOffset>
                </wp:positionV>
                <wp:extent cx="6870065" cy="930910"/>
                <wp:effectExtent l="0" t="0" r="4762" b="0"/>
                <wp:wrapNone/>
                <wp:docPr id="43" name="Textfeld 43"/>
                <wp:cNvGraphicFramePr/>
                <a:graphic xmlns:a="http://schemas.openxmlformats.org/drawingml/2006/main">
                  <a:graphicData uri="http://schemas.microsoft.com/office/word/2010/wordprocessingShape">
                    <wps:wsp>
                      <wps:cNvSpPr txBox="1"/>
                      <wps:spPr>
                        <a:xfrm rot="16200000">
                          <a:off x="0" y="0"/>
                          <a:ext cx="6870065" cy="930910"/>
                        </a:xfrm>
                        <a:prstGeom prst="rect">
                          <a:avLst/>
                        </a:prstGeom>
                        <a:noFill/>
                        <a:ln w="6350">
                          <a:noFill/>
                        </a:ln>
                      </wps:spPr>
                      <wps:txbx>
                        <w:txbxContent>
                          <w:p w14:paraId="133CA088" w14:textId="626C9762" w:rsidR="00002E0C" w:rsidRPr="00002E0C" w:rsidRDefault="00002E0C" w:rsidP="00840F67">
                            <w:pPr>
                              <w:jc w:val="center"/>
                              <w:rPr>
                                <w:rFonts w:ascii="Lucida Handwriting" w:hAnsi="Lucida Handwriting"/>
                                <w:color w:val="FFFFFF" w:themeColor="background1"/>
                                <w:sz w:val="36"/>
                              </w:rPr>
                            </w:pPr>
                            <w:r>
                              <w:rPr>
                                <w:rFonts w:ascii="Lucida Handwriting" w:hAnsi="Lucida Handwriting"/>
                                <w:color w:val="FFFFFF" w:themeColor="background1"/>
                                <w:sz w:val="36"/>
                              </w:rPr>
                              <w:t>Kinder die nichts</w:t>
                            </w:r>
                            <w:r w:rsidR="00840F67">
                              <w:rPr>
                                <w:rFonts w:ascii="Lucida Handwriting" w:hAnsi="Lucida Handwriting"/>
                                <w:color w:val="FFFFFF" w:themeColor="background1"/>
                                <w:sz w:val="36"/>
                              </w:rPr>
                              <w:t xml:space="preserve"> </w:t>
                            </w:r>
                            <w:r>
                              <w:rPr>
                                <w:rFonts w:ascii="Lucida Handwriting" w:hAnsi="Lucida Handwriting"/>
                                <w:color w:val="FFFFFF" w:themeColor="background1"/>
                                <w:sz w:val="36"/>
                              </w:rPr>
                              <w:t>dürfen, werden zu Erwachsenen</w:t>
                            </w:r>
                            <w:r w:rsidR="00840F67">
                              <w:rPr>
                                <w:rFonts w:ascii="Lucida Handwriting" w:hAnsi="Lucida Handwriting"/>
                                <w:color w:val="FFFFFF" w:themeColor="background1"/>
                                <w:sz w:val="36"/>
                              </w:rPr>
                              <w:t>, die nichts können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B1FD0" id="Textfeld 43" o:spid="_x0000_s1064" type="#_x0000_t202" style="position:absolute;margin-left:168.5pt;margin-top:1.4pt;width:540.95pt;height:73.3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" filled="f" stroked="f" strokeweight=".5pt">
                <v:textbox>
                  <w:txbxContent>
                    <w:p w14:paraId="133CA088" w14:textId="626C9762" w:rsidR="00002E0C" w:rsidRPr="00002E0C" w:rsidRDefault="00002E0C" w:rsidP="00840F67">
                      <w:pPr>
                        <w:jc w:val="center"/>
                        <w:rPr>
                          <w:rFonts w:ascii="Lucida Handwriting" w:hAnsi="Lucida Handwriting"/>
                          <w:color w:val="FFFFFF" w:themeColor="background1"/>
                          <w:sz w:val="36"/>
                        </w:rPr>
                      </w:pPr>
                      <w:r>
                        <w:rPr>
                          <w:rFonts w:ascii="Lucida Handwriting" w:hAnsi="Lucida Handwriting"/>
                          <w:color w:val="FFFFFF" w:themeColor="background1"/>
                          <w:sz w:val="36"/>
                        </w:rPr>
                        <w:t>Kinder die nichts</w:t>
                      </w:r>
                      <w:r w:rsidR="00840F67">
                        <w:rPr>
                          <w:rFonts w:ascii="Lucida Handwriting" w:hAnsi="Lucida Handwriting"/>
                          <w:color w:val="FFFFFF" w:themeColor="background1"/>
                          <w:sz w:val="36"/>
                        </w:rPr>
                        <w:t xml:space="preserve"> </w:t>
                      </w:r>
                      <w:r>
                        <w:rPr>
                          <w:rFonts w:ascii="Lucida Handwriting" w:hAnsi="Lucida Handwriting"/>
                          <w:color w:val="FFFFFF" w:themeColor="background1"/>
                          <w:sz w:val="36"/>
                        </w:rPr>
                        <w:t>dürfen, werden zu Erwachsenen</w:t>
                      </w:r>
                      <w:r w:rsidR="00840F67">
                        <w:rPr>
                          <w:rFonts w:ascii="Lucida Handwriting" w:hAnsi="Lucida Handwriting"/>
                          <w:color w:val="FFFFFF" w:themeColor="background1"/>
                          <w:sz w:val="36"/>
                        </w:rPr>
                        <w:t>, die nichts können</w:t>
                      </w:r>
                    </w:p>
                  </w:txbxContent>
                </v:textbox>
              </v:shape>
            </w:pict>
          </mc:Fallback>
        </mc:AlternateContent>
      </w:r>
    </w:p>
    <w:p w14:paraId="423F0984" w14:textId="130FD449" w:rsidR="0046462D" w:rsidRDefault="0046462D" w:rsidP="00710092">
      <w:pPr>
        <w:rPr>
          <w:rFonts w:ascii="Comic Sans MS" w:hAnsi="Comic Sans MS"/>
        </w:rPr>
      </w:pPr>
    </w:p>
    <w:p w14:paraId="356DCDA8" w14:textId="045DCB5D" w:rsidR="001B3A42" w:rsidRDefault="001B3A42" w:rsidP="00710092">
      <w:pPr>
        <w:rPr>
          <w:rFonts w:ascii="Comic Sans MS" w:hAnsi="Comic Sans MS"/>
        </w:rPr>
      </w:pPr>
    </w:p>
    <w:p w14:paraId="12F2E561" w14:textId="00052EC7" w:rsidR="001B3A42" w:rsidRDefault="001B3A42" w:rsidP="00710092">
      <w:pPr>
        <w:rPr>
          <w:rFonts w:ascii="Comic Sans MS" w:hAnsi="Comic Sans MS"/>
        </w:rPr>
      </w:pPr>
    </w:p>
    <w:p w14:paraId="0C182A0A" w14:textId="16116886" w:rsidR="001B3A42" w:rsidRDefault="001B3A42" w:rsidP="00710092">
      <w:pPr>
        <w:rPr>
          <w:rFonts w:ascii="Comic Sans MS" w:hAnsi="Comic Sans MS"/>
        </w:rPr>
      </w:pPr>
    </w:p>
    <w:p w14:paraId="34E39A92" w14:textId="1AADAE3B" w:rsidR="001B3A42" w:rsidRDefault="001B3A42" w:rsidP="00710092">
      <w:pPr>
        <w:rPr>
          <w:rFonts w:ascii="Comic Sans MS" w:hAnsi="Comic Sans MS"/>
        </w:rPr>
      </w:pPr>
    </w:p>
    <w:p w14:paraId="1401C316" w14:textId="22A5D891" w:rsidR="001B3A42" w:rsidRDefault="001B3A42" w:rsidP="00710092">
      <w:pPr>
        <w:rPr>
          <w:rFonts w:ascii="Comic Sans MS" w:hAnsi="Comic Sans MS"/>
        </w:rPr>
      </w:pPr>
    </w:p>
    <w:p w14:paraId="4F7207A5" w14:textId="649C1E07" w:rsidR="001B3A42" w:rsidRDefault="001B3A42" w:rsidP="00710092">
      <w:pPr>
        <w:rPr>
          <w:rFonts w:ascii="Comic Sans MS" w:hAnsi="Comic Sans MS"/>
        </w:rPr>
      </w:pPr>
    </w:p>
    <w:p w14:paraId="5438F19F" w14:textId="279A3D00" w:rsidR="001B3A42" w:rsidRDefault="001B3A42" w:rsidP="00710092">
      <w:pPr>
        <w:rPr>
          <w:rFonts w:ascii="Comic Sans MS" w:hAnsi="Comic Sans MS"/>
        </w:rPr>
      </w:pPr>
    </w:p>
    <w:p w14:paraId="6322F37A" w14:textId="4EE37E4A" w:rsidR="001B3A42" w:rsidRDefault="001B3A42" w:rsidP="00710092">
      <w:pPr>
        <w:rPr>
          <w:rFonts w:ascii="Comic Sans MS" w:hAnsi="Comic Sans MS"/>
        </w:rPr>
      </w:pPr>
    </w:p>
    <w:p w14:paraId="0870B71A" w14:textId="77777777" w:rsidR="001B3A42" w:rsidRDefault="001B3A42" w:rsidP="00710092">
      <w:pPr>
        <w:rPr>
          <w:rFonts w:ascii="Comic Sans MS" w:hAnsi="Comic Sans MS"/>
        </w:rPr>
      </w:pPr>
    </w:p>
    <w:p w14:paraId="5089DDAD" w14:textId="411F421A" w:rsidR="0046462D" w:rsidRDefault="0046462D" w:rsidP="00710092">
      <w:pPr>
        <w:rPr>
          <w:rFonts w:ascii="Comic Sans MS" w:hAnsi="Comic Sans MS"/>
        </w:rPr>
      </w:pPr>
    </w:p>
    <w:p w14:paraId="6737C50C" w14:textId="618F42E3" w:rsidR="00DF2E3E" w:rsidRDefault="00DF2E3E" w:rsidP="00710092">
      <w:pPr>
        <w:rPr>
          <w:rFonts w:ascii="Comic Sans MS" w:hAnsi="Comic Sans MS"/>
        </w:rPr>
      </w:pPr>
    </w:p>
    <w:p w14:paraId="5005DD06" w14:textId="375921E6" w:rsidR="00DF2E3E" w:rsidRDefault="00DF2E3E" w:rsidP="00710092">
      <w:pPr>
        <w:rPr>
          <w:rFonts w:ascii="Comic Sans MS" w:hAnsi="Comic Sans MS"/>
        </w:rPr>
      </w:pPr>
    </w:p>
    <w:p w14:paraId="7176489F" w14:textId="56096BD4" w:rsidR="00DF2E3E" w:rsidRDefault="00DF2E3E" w:rsidP="00710092">
      <w:pPr>
        <w:rPr>
          <w:rFonts w:ascii="Comic Sans MS" w:hAnsi="Comic Sans MS"/>
        </w:rPr>
      </w:pPr>
    </w:p>
    <w:p w14:paraId="141ED89B" w14:textId="475BF033" w:rsidR="00734F72" w:rsidRDefault="00734F72">
      <w:pPr>
        <w:rPr>
          <w:rFonts w:ascii="Comic Sans MS" w:hAnsi="Comic Sans MS"/>
        </w:rPr>
      </w:pPr>
    </w:p>
    <w:p w14:paraId="14E10737" w14:textId="20640F4A" w:rsidR="00337BED" w:rsidRDefault="007C1C96" w:rsidP="00921CF1">
      <w:pPr>
        <w:pStyle w:val="berschrift2"/>
        <w:rPr>
          <w:rFonts w:ascii="Comic Sans MS" w:hAnsi="Comic Sans MS"/>
        </w:rPr>
      </w:pPr>
      <w:bookmarkStart w:id="79" w:name="_Toc104208927"/>
      <w:bookmarkStart w:id="80" w:name="_Toc104210071"/>
      <w:bookmarkStart w:id="81" w:name="_Toc106017734"/>
      <w:bookmarkStart w:id="82" w:name="_Toc106017774"/>
      <w:bookmarkStart w:id="83" w:name="_Toc107488163"/>
      <w:r w:rsidRPr="007C1C96">
        <w:rPr>
          <w:rFonts w:ascii="Segoe Print" w:hAnsi="Segoe Print"/>
          <w:noProof/>
          <w:lang w:val="de-AT"/>
        </w:rPr>
        <w:lastRenderedPageBreak/>
        <w:drawing>
          <wp:anchor distT="0" distB="0" distL="114300" distR="114300" simplePos="0" relativeHeight="251793408" behindDoc="1" locked="0" layoutInCell="1" allowOverlap="1" wp14:anchorId="59300FF8" wp14:editId="7C63014D">
            <wp:simplePos x="0" y="0"/>
            <wp:positionH relativeFrom="column">
              <wp:posOffset>5958205</wp:posOffset>
            </wp:positionH>
            <wp:positionV relativeFrom="paragraph">
              <wp:posOffset>-460375</wp:posOffset>
            </wp:positionV>
            <wp:extent cx="295275" cy="1362075"/>
            <wp:effectExtent l="0" t="0" r="9525" b="9525"/>
            <wp:wrapNone/>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1362075"/>
                    </a:xfrm>
                    <a:prstGeom prst="rect">
                      <a:avLst/>
                    </a:prstGeom>
                    <a:noFill/>
                    <a:ln>
                      <a:noFill/>
                    </a:ln>
                  </pic:spPr>
                </pic:pic>
              </a:graphicData>
            </a:graphic>
          </wp:anchor>
        </w:drawing>
      </w:r>
      <w:r w:rsidR="00F42256" w:rsidRPr="00337BED">
        <w:rPr>
          <w:rFonts w:ascii="Comic Sans MS" w:hAnsi="Comic Sans MS"/>
          <w:noProof/>
        </w:rPr>
        <mc:AlternateContent>
          <mc:Choice Requires="wps">
            <w:drawing>
              <wp:anchor distT="0" distB="0" distL="114300" distR="114300" simplePos="0" relativeHeight="251765760" behindDoc="0" locked="0" layoutInCell="1" allowOverlap="1" wp14:anchorId="6BEAE658" wp14:editId="6E891E3D">
                <wp:simplePos x="0" y="0"/>
                <wp:positionH relativeFrom="margin">
                  <wp:posOffset>-91721</wp:posOffset>
                </wp:positionH>
                <wp:positionV relativeFrom="paragraph">
                  <wp:posOffset>-155516</wp:posOffset>
                </wp:positionV>
                <wp:extent cx="3843655" cy="2700670"/>
                <wp:effectExtent l="0" t="0" r="4445" b="4445"/>
                <wp:wrapNone/>
                <wp:docPr id="63" name="Textfeld 63"/>
                <wp:cNvGraphicFramePr/>
                <a:graphic xmlns:a="http://schemas.openxmlformats.org/drawingml/2006/main">
                  <a:graphicData uri="http://schemas.microsoft.com/office/word/2010/wordprocessingShape">
                    <wps:wsp>
                      <wps:cNvSpPr txBox="1"/>
                      <wps:spPr>
                        <a:xfrm>
                          <a:off x="0" y="0"/>
                          <a:ext cx="3843655" cy="2700670"/>
                        </a:xfrm>
                        <a:prstGeom prst="rect">
                          <a:avLst/>
                        </a:prstGeom>
                        <a:solidFill>
                          <a:sysClr val="window" lastClr="FFFFFF"/>
                        </a:solidFill>
                        <a:ln w="6350">
                          <a:noFill/>
                        </a:ln>
                      </wps:spPr>
                      <wps:txbx>
                        <w:txbxContent>
                          <w:p w14:paraId="51DFF39B" w14:textId="0AD1E5FF" w:rsidR="00337BED" w:rsidRPr="00337BED" w:rsidRDefault="00337BED" w:rsidP="009F2BE8">
                            <w:pPr>
                              <w:pStyle w:val="berschrift1"/>
                              <w:spacing w:line="360" w:lineRule="auto"/>
                              <w:rPr>
                                <w:rFonts w:ascii="Segoe Print" w:hAnsi="Segoe Print"/>
                                <w:lang w:val="de-AT"/>
                              </w:rPr>
                            </w:pPr>
                            <w:bookmarkStart w:id="84" w:name="_Toc107488164"/>
                            <w:r w:rsidRPr="00337BED">
                              <w:rPr>
                                <w:rFonts w:ascii="Segoe Print" w:hAnsi="Segoe Print"/>
                                <w:lang w:val="de-AT"/>
                              </w:rPr>
                              <w:t>Pädagogische Qualität</w:t>
                            </w:r>
                            <w:bookmarkEnd w:id="84"/>
                          </w:p>
                          <w:p w14:paraId="17915070" w14:textId="77777777" w:rsidR="00337BED" w:rsidRPr="00FF7B9C" w:rsidRDefault="00337BED" w:rsidP="00337BED">
                            <w:pPr>
                              <w:rPr>
                                <w:rFonts w:ascii="Comic Sans MS" w:hAnsi="Comic Sans MS"/>
                                <w:lang w:val="de-AT"/>
                              </w:rPr>
                            </w:pPr>
                            <w:r w:rsidRPr="00FF7B9C">
                              <w:rPr>
                                <w:rFonts w:ascii="Comic Sans MS" w:hAnsi="Comic Sans MS"/>
                                <w:lang w:val="de-AT"/>
                              </w:rPr>
                              <w:t>Unser Team ist ständig im Prozess der Weiterentwicklung. Seitens Kinderbetreuungsgesetztes sind wir ebenso verpflichtet, pädagogische Fortbildungen zu besuchen.</w:t>
                            </w:r>
                          </w:p>
                          <w:p w14:paraId="3CC784F8" w14:textId="2A48E166" w:rsidR="00337BED" w:rsidRPr="00FF7B9C" w:rsidRDefault="00337BED" w:rsidP="00337BED">
                            <w:pPr>
                              <w:rPr>
                                <w:rFonts w:ascii="Comic Sans MS" w:hAnsi="Comic Sans MS"/>
                                <w:lang w:val="de-AT"/>
                              </w:rPr>
                            </w:pPr>
                            <w:r w:rsidRPr="00FF7B9C">
                              <w:rPr>
                                <w:rFonts w:ascii="Comic Sans MS" w:hAnsi="Comic Sans MS"/>
                                <w:lang w:val="de-AT"/>
                              </w:rPr>
                              <w:t>Um im Team immer am gemeinsame</w:t>
                            </w:r>
                            <w:r>
                              <w:rPr>
                                <w:rFonts w:ascii="Comic Sans MS" w:hAnsi="Comic Sans MS"/>
                                <w:lang w:val="de-AT"/>
                              </w:rPr>
                              <w:t>n</w:t>
                            </w:r>
                            <w:r w:rsidRPr="00FF7B9C">
                              <w:rPr>
                                <w:rFonts w:ascii="Comic Sans MS" w:hAnsi="Comic Sans MS"/>
                                <w:lang w:val="de-AT"/>
                              </w:rPr>
                              <w:t xml:space="preserve"> fachlichen Austausch zu bleiben un</w:t>
                            </w:r>
                            <w:r w:rsidR="00B94A90">
                              <w:rPr>
                                <w:rFonts w:ascii="Comic Sans MS" w:hAnsi="Comic Sans MS"/>
                                <w:lang w:val="de-AT"/>
                              </w:rPr>
                              <w:t>d</w:t>
                            </w:r>
                            <w:r w:rsidRPr="00FF7B9C">
                              <w:rPr>
                                <w:rFonts w:ascii="Comic Sans MS" w:hAnsi="Comic Sans MS"/>
                                <w:lang w:val="de-AT"/>
                              </w:rPr>
                              <w:t xml:space="preserve"> unsere gemeinsamen Schwerpunkte und Werte zu planen, finden monatliche Teamsitzungen statt.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AE658" id="Textfeld 63" o:spid="_x0000_s1065" type="#_x0000_t202" style="position:absolute;margin-left:-7.2pt;margin-top:-12.25pt;width:302.65pt;height:212.6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" fillcolor="window" stroked="f" strokeweight=".5pt">
                <v:textbox>
                  <w:txbxContent>
                    <w:p w14:paraId="51DFF39B" w14:textId="0AD1E5FF" w:rsidR="00337BED" w:rsidRPr="00337BED" w:rsidRDefault="00337BED" w:rsidP="009F2BE8">
                      <w:pPr>
                        <w:pStyle w:val="berschrift1"/>
                        <w:spacing w:line="360" w:lineRule="auto"/>
                        <w:rPr>
                          <w:rFonts w:ascii="Segoe Print" w:hAnsi="Segoe Print"/>
                          <w:lang w:val="de-AT"/>
                        </w:rPr>
                      </w:pPr>
                      <w:bookmarkStart w:id="85" w:name="_Toc107488164"/>
                      <w:r w:rsidRPr="00337BED">
                        <w:rPr>
                          <w:rFonts w:ascii="Segoe Print" w:hAnsi="Segoe Print"/>
                          <w:lang w:val="de-AT"/>
                        </w:rPr>
                        <w:t>Pädagogische Qualität</w:t>
                      </w:r>
                      <w:bookmarkEnd w:id="85"/>
                    </w:p>
                    <w:p w14:paraId="17915070" w14:textId="77777777" w:rsidR="00337BED" w:rsidRPr="00FF7B9C" w:rsidRDefault="00337BED" w:rsidP="00337BED">
                      <w:pPr>
                        <w:rPr>
                          <w:rFonts w:ascii="Comic Sans MS" w:hAnsi="Comic Sans MS"/>
                          <w:lang w:val="de-AT"/>
                        </w:rPr>
                      </w:pPr>
                      <w:r w:rsidRPr="00FF7B9C">
                        <w:rPr>
                          <w:rFonts w:ascii="Comic Sans MS" w:hAnsi="Comic Sans MS"/>
                          <w:lang w:val="de-AT"/>
                        </w:rPr>
                        <w:t>Unser Team ist ständig im Prozess der Weiterentwicklung. Seitens Kinderbetreuungsgesetztes sind wir ebenso verpflichtet, pädagogische Fortbildungen zu besuchen.</w:t>
                      </w:r>
                    </w:p>
                    <w:p w14:paraId="3CC784F8" w14:textId="2A48E166" w:rsidR="00337BED" w:rsidRPr="00FF7B9C" w:rsidRDefault="00337BED" w:rsidP="00337BED">
                      <w:pPr>
                        <w:rPr>
                          <w:rFonts w:ascii="Comic Sans MS" w:hAnsi="Comic Sans MS"/>
                          <w:lang w:val="de-AT"/>
                        </w:rPr>
                      </w:pPr>
                      <w:r w:rsidRPr="00FF7B9C">
                        <w:rPr>
                          <w:rFonts w:ascii="Comic Sans MS" w:hAnsi="Comic Sans MS"/>
                          <w:lang w:val="de-AT"/>
                        </w:rPr>
                        <w:t>Um im Team immer am gemeinsame</w:t>
                      </w:r>
                      <w:r>
                        <w:rPr>
                          <w:rFonts w:ascii="Comic Sans MS" w:hAnsi="Comic Sans MS"/>
                          <w:lang w:val="de-AT"/>
                        </w:rPr>
                        <w:t>n</w:t>
                      </w:r>
                      <w:r w:rsidRPr="00FF7B9C">
                        <w:rPr>
                          <w:rFonts w:ascii="Comic Sans MS" w:hAnsi="Comic Sans MS"/>
                          <w:lang w:val="de-AT"/>
                        </w:rPr>
                        <w:t xml:space="preserve"> fachlichen Austausch zu bleiben un</w:t>
                      </w:r>
                      <w:r w:rsidR="00B94A90">
                        <w:rPr>
                          <w:rFonts w:ascii="Comic Sans MS" w:hAnsi="Comic Sans MS"/>
                          <w:lang w:val="de-AT"/>
                        </w:rPr>
                        <w:t>d</w:t>
                      </w:r>
                      <w:r w:rsidRPr="00FF7B9C">
                        <w:rPr>
                          <w:rFonts w:ascii="Comic Sans MS" w:hAnsi="Comic Sans MS"/>
                          <w:lang w:val="de-AT"/>
                        </w:rPr>
                        <w:t xml:space="preserve"> unsere gemeinsamen Schwerpunkte und Werte zu planen, finden monatliche Teamsitzungen statt.</w:t>
                      </w:r>
                    </w:p>
                  </w:txbxContent>
                </v:textbox>
                <w10:wrap anchorx="margin"/>
              </v:shape>
            </w:pict>
          </mc:Fallback>
        </mc:AlternateContent>
      </w:r>
      <w:r w:rsidR="00AF62CE" w:rsidRPr="00FF7B9C">
        <w:rPr>
          <w:rFonts w:ascii="Comic Sans MS" w:hAnsi="Comic Sans MS"/>
          <w:noProof/>
        </w:rPr>
        <mc:AlternateContent>
          <mc:Choice Requires="wps">
            <w:drawing>
              <wp:anchor distT="0" distB="0" distL="114300" distR="114300" simplePos="0" relativeHeight="251755520" behindDoc="0" locked="0" layoutInCell="1" allowOverlap="1" wp14:anchorId="7AC2AC3B" wp14:editId="038A2B79">
                <wp:simplePos x="0" y="0"/>
                <wp:positionH relativeFrom="margin">
                  <wp:posOffset>4692650</wp:posOffset>
                </wp:positionH>
                <wp:positionV relativeFrom="paragraph">
                  <wp:posOffset>-584200</wp:posOffset>
                </wp:positionV>
                <wp:extent cx="1624084" cy="9360000"/>
                <wp:effectExtent l="0" t="0" r="14605" b="12700"/>
                <wp:wrapNone/>
                <wp:docPr id="60" name="Textfeld 60"/>
                <wp:cNvGraphicFramePr/>
                <a:graphic xmlns:a="http://schemas.openxmlformats.org/drawingml/2006/main">
                  <a:graphicData uri="http://schemas.microsoft.com/office/word/2010/wordprocessingShape">
                    <wps:wsp>
                      <wps:cNvSpPr txBox="1"/>
                      <wps:spPr>
                        <a:xfrm>
                          <a:off x="0" y="0"/>
                          <a:ext cx="1624084" cy="9360000"/>
                        </a:xfrm>
                        <a:prstGeom prst="rect">
                          <a:avLst/>
                        </a:prstGeom>
                        <a:solidFill>
                          <a:srgbClr val="FFC000"/>
                        </a:solidFill>
                        <a:ln w="6350">
                          <a:solidFill>
                            <a:srgbClr val="FFC000"/>
                          </a:solidFill>
                        </a:ln>
                      </wps:spPr>
                      <wps:txbx>
                        <w:txbxContent>
                          <w:p w14:paraId="0B2CF7F6" w14:textId="77777777" w:rsidR="00734F72" w:rsidRDefault="00734F72" w:rsidP="00734F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2AC3B" id="Textfeld 60" o:spid="_x0000_s1066" type="#_x0000_t202" style="position:absolute;margin-left:369.5pt;margin-top:-46pt;width:127.9pt;height:737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" fillcolor="#ffc000" strokecolor="#ffc000" strokeweight=".5pt">
                <v:textbox>
                  <w:txbxContent>
                    <w:p w14:paraId="0B2CF7F6" w14:textId="77777777" w:rsidR="00734F72" w:rsidRDefault="00734F72" w:rsidP="00734F72"/>
                  </w:txbxContent>
                </v:textbox>
                <w10:wrap anchorx="margin"/>
              </v:shape>
            </w:pict>
          </mc:Fallback>
        </mc:AlternateContent>
      </w:r>
      <w:bookmarkEnd w:id="79"/>
      <w:bookmarkEnd w:id="80"/>
      <w:bookmarkEnd w:id="81"/>
      <w:bookmarkEnd w:id="82"/>
      <w:bookmarkEnd w:id="83"/>
      <w:r w:rsidR="00FF7B9C" w:rsidRPr="00FF7B9C">
        <w:rPr>
          <w:rFonts w:ascii="Comic Sans MS" w:hAnsi="Comic Sans MS"/>
        </w:rPr>
        <w:t xml:space="preserve"> </w:t>
      </w:r>
    </w:p>
    <w:p w14:paraId="515E77E0" w14:textId="747A000E" w:rsidR="00337BED" w:rsidRDefault="006354E8">
      <w:pPr>
        <w:rPr>
          <w:rFonts w:ascii="Comic Sans MS" w:eastAsiaTheme="majorEastAsia" w:hAnsi="Comic Sans MS" w:cstheme="majorBidi"/>
          <w:color w:val="2F5496" w:themeColor="accent1" w:themeShade="BF"/>
          <w:sz w:val="26"/>
          <w:szCs w:val="26"/>
        </w:rPr>
      </w:pPr>
      <w:r>
        <w:rPr>
          <w:noProof/>
        </w:rPr>
        <w:drawing>
          <wp:anchor distT="0" distB="0" distL="114300" distR="114300" simplePos="0" relativeHeight="251805696" behindDoc="1" locked="0" layoutInCell="1" allowOverlap="1" wp14:anchorId="307366CC" wp14:editId="79DAEA38">
            <wp:simplePos x="0" y="0"/>
            <wp:positionH relativeFrom="page">
              <wp:posOffset>2151007</wp:posOffset>
            </wp:positionH>
            <wp:positionV relativeFrom="paragraph">
              <wp:posOffset>5462264</wp:posOffset>
            </wp:positionV>
            <wp:extent cx="1708150" cy="1609725"/>
            <wp:effectExtent l="49212" t="65088" r="55563" b="55562"/>
            <wp:wrapNone/>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277" r="6110"/>
                    <a:stretch/>
                  </pic:blipFill>
                  <pic:spPr bwMode="auto">
                    <a:xfrm rot="16200000">
                      <a:off x="0" y="0"/>
                      <a:ext cx="1708150" cy="1609725"/>
                    </a:xfrm>
                    <a:prstGeom prst="ellipse">
                      <a:avLst/>
                    </a:prstGeom>
                    <a:ln w="9525" cap="rnd"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648" behindDoc="1" locked="0" layoutInCell="1" allowOverlap="1" wp14:anchorId="20992046" wp14:editId="09EA8F03">
            <wp:simplePos x="0" y="0"/>
            <wp:positionH relativeFrom="page">
              <wp:posOffset>207275</wp:posOffset>
            </wp:positionH>
            <wp:positionV relativeFrom="paragraph">
              <wp:posOffset>5291350</wp:posOffset>
            </wp:positionV>
            <wp:extent cx="1610219" cy="1631678"/>
            <wp:effectExtent l="57150" t="57150" r="66675" b="64135"/>
            <wp:wrapNone/>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5986"/>
                    <a:stretch/>
                  </pic:blipFill>
                  <pic:spPr bwMode="auto">
                    <a:xfrm>
                      <a:off x="0" y="0"/>
                      <a:ext cx="1610219" cy="1631678"/>
                    </a:xfrm>
                    <a:prstGeom prst="ellipse">
                      <a:avLst/>
                    </a:prstGeom>
                    <a:ln w="9525" cap="rnd">
                      <a:solidFill>
                        <a:schemeClr val="accent5"/>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672" behindDoc="1" locked="0" layoutInCell="1" allowOverlap="1" wp14:anchorId="59EB38E7" wp14:editId="0EA395EC">
            <wp:simplePos x="0" y="0"/>
            <wp:positionH relativeFrom="margin">
              <wp:posOffset>2417617</wp:posOffset>
            </wp:positionH>
            <wp:positionV relativeFrom="paragraph">
              <wp:posOffset>6891483</wp:posOffset>
            </wp:positionV>
            <wp:extent cx="1973746" cy="1767662"/>
            <wp:effectExtent l="65087" t="49213" r="34608" b="53657"/>
            <wp:wrapNone/>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248"/>
                    <a:stretch/>
                  </pic:blipFill>
                  <pic:spPr bwMode="auto">
                    <a:xfrm rot="16200000">
                      <a:off x="0" y="0"/>
                      <a:ext cx="1973746" cy="1767662"/>
                    </a:xfrm>
                    <a:prstGeom prst="ellipse">
                      <a:avLst/>
                    </a:prstGeom>
                    <a:ln w="9525" cap="rnd"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2624" behindDoc="1" locked="0" layoutInCell="1" allowOverlap="1" wp14:anchorId="5A887F7C" wp14:editId="162FC4BD">
            <wp:simplePos x="0" y="0"/>
            <wp:positionH relativeFrom="margin">
              <wp:posOffset>-49145</wp:posOffset>
            </wp:positionH>
            <wp:positionV relativeFrom="paragraph">
              <wp:posOffset>7289274</wp:posOffset>
            </wp:positionV>
            <wp:extent cx="1822334" cy="1604375"/>
            <wp:effectExtent l="51753" t="62547" r="58737" b="58738"/>
            <wp:wrapNone/>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158" r="7646"/>
                    <a:stretch/>
                  </pic:blipFill>
                  <pic:spPr bwMode="auto">
                    <a:xfrm rot="16200000">
                      <a:off x="0" y="0"/>
                      <a:ext cx="1822334" cy="1604375"/>
                    </a:xfrm>
                    <a:prstGeom prst="ellipse">
                      <a:avLst/>
                    </a:prstGeom>
                    <a:ln w="9525" cap="rnd" cmpd="sng" algn="ctr">
                      <a:solidFill>
                        <a:srgbClr val="70AD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6720" behindDoc="1" locked="0" layoutInCell="1" allowOverlap="1" wp14:anchorId="45070C92" wp14:editId="3CEF76C0">
            <wp:simplePos x="0" y="0"/>
            <wp:positionH relativeFrom="margin">
              <wp:posOffset>2719464</wp:posOffset>
            </wp:positionH>
            <wp:positionV relativeFrom="paragraph">
              <wp:posOffset>4149162</wp:posOffset>
            </wp:positionV>
            <wp:extent cx="1717040" cy="1624965"/>
            <wp:effectExtent l="65087" t="49213" r="62548" b="62547"/>
            <wp:wrapNone/>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0741"/>
                    <a:stretch/>
                  </pic:blipFill>
                  <pic:spPr bwMode="auto">
                    <a:xfrm rot="5400000">
                      <a:off x="0" y="0"/>
                      <a:ext cx="1717040" cy="1624965"/>
                    </a:xfrm>
                    <a:prstGeom prst="ellipse">
                      <a:avLst/>
                    </a:prstGeom>
                    <a:ln w="9525" cap="rnd"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2CE">
        <w:rPr>
          <w:rFonts w:ascii="Comic Sans MS" w:hAnsi="Comic Sans MS"/>
          <w:noProof/>
        </w:rPr>
        <mc:AlternateContent>
          <mc:Choice Requires="wps">
            <w:drawing>
              <wp:anchor distT="0" distB="0" distL="114300" distR="114300" simplePos="0" relativeHeight="251767808" behindDoc="0" locked="0" layoutInCell="1" allowOverlap="1" wp14:anchorId="2396578B" wp14:editId="3246AE09">
                <wp:simplePos x="0" y="0"/>
                <wp:positionH relativeFrom="margin">
                  <wp:posOffset>2074544</wp:posOffset>
                </wp:positionH>
                <wp:positionV relativeFrom="paragraph">
                  <wp:posOffset>3786240</wp:posOffset>
                </wp:positionV>
                <wp:extent cx="7173595" cy="909246"/>
                <wp:effectExtent l="0" t="0" r="0" b="0"/>
                <wp:wrapNone/>
                <wp:docPr id="44" name="Textfeld 44"/>
                <wp:cNvGraphicFramePr/>
                <a:graphic xmlns:a="http://schemas.openxmlformats.org/drawingml/2006/main">
                  <a:graphicData uri="http://schemas.microsoft.com/office/word/2010/wordprocessingShape">
                    <wps:wsp>
                      <wps:cNvSpPr txBox="1"/>
                      <wps:spPr>
                        <a:xfrm rot="16200000">
                          <a:off x="0" y="0"/>
                          <a:ext cx="7173595" cy="909246"/>
                        </a:xfrm>
                        <a:prstGeom prst="rect">
                          <a:avLst/>
                        </a:prstGeom>
                        <a:noFill/>
                        <a:ln w="6350">
                          <a:noFill/>
                        </a:ln>
                      </wps:spPr>
                      <wps:txbx>
                        <w:txbxContent>
                          <w:p w14:paraId="2831A66C" w14:textId="41AF7A3D" w:rsidR="00840F67" w:rsidRPr="00840F67" w:rsidRDefault="00840F67" w:rsidP="00840F67">
                            <w:pPr>
                              <w:jc w:val="center"/>
                              <w:rPr>
                                <w:rFonts w:ascii="Lucida Handwriting" w:hAnsi="Lucida Handwriting"/>
                                <w:color w:val="FFFFFF" w:themeColor="background1"/>
                                <w:sz w:val="36"/>
                              </w:rPr>
                            </w:pPr>
                            <w:r>
                              <w:rPr>
                                <w:rFonts w:ascii="Lucida Handwriting" w:hAnsi="Lucida Handwriting"/>
                                <w:color w:val="FFFFFF" w:themeColor="background1"/>
                                <w:sz w:val="36"/>
                              </w:rPr>
                              <w:t>Manchmal nehmen die kleinsten Dinge, den größten Platz in unserem Herzen 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6578B" id="Textfeld 44" o:spid="_x0000_s1067" type="#_x0000_t202" style="position:absolute;margin-left:163.35pt;margin-top:298.15pt;width:564.85pt;height:71.6pt;rotation:-90;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" filled="f" stroked="f" strokeweight=".5pt">
                <v:textbox>
                  <w:txbxContent>
                    <w:p w14:paraId="2831A66C" w14:textId="41AF7A3D" w:rsidR="00840F67" w:rsidRPr="00840F67" w:rsidRDefault="00840F67" w:rsidP="00840F67">
                      <w:pPr>
                        <w:jc w:val="center"/>
                        <w:rPr>
                          <w:rFonts w:ascii="Lucida Handwriting" w:hAnsi="Lucida Handwriting"/>
                          <w:color w:val="FFFFFF" w:themeColor="background1"/>
                          <w:sz w:val="36"/>
                        </w:rPr>
                      </w:pPr>
                      <w:r>
                        <w:rPr>
                          <w:rFonts w:ascii="Lucida Handwriting" w:hAnsi="Lucida Handwriting"/>
                          <w:color w:val="FFFFFF" w:themeColor="background1"/>
                          <w:sz w:val="36"/>
                        </w:rPr>
                        <w:t>Manchmal nehmen die kleinsten Dinge, den größten Platz in unserem Herzen ein</w:t>
                      </w:r>
                    </w:p>
                  </w:txbxContent>
                </v:textbox>
                <w10:wrap anchorx="margin"/>
              </v:shape>
            </w:pict>
          </mc:Fallback>
        </mc:AlternateContent>
      </w:r>
      <w:r w:rsidR="00667E3C">
        <w:rPr>
          <w:rFonts w:ascii="Comic Sans MS" w:hAnsi="Comic Sans MS"/>
          <w:noProof/>
        </w:rPr>
        <mc:AlternateContent>
          <mc:Choice Requires="wps">
            <w:drawing>
              <wp:anchor distT="0" distB="0" distL="114300" distR="114300" simplePos="0" relativeHeight="251766784" behindDoc="1" locked="0" layoutInCell="1" allowOverlap="1" wp14:anchorId="1DC50A34" wp14:editId="6FAFED0D">
                <wp:simplePos x="0" y="0"/>
                <wp:positionH relativeFrom="column">
                  <wp:posOffset>-12700</wp:posOffset>
                </wp:positionH>
                <wp:positionV relativeFrom="paragraph">
                  <wp:posOffset>2291080</wp:posOffset>
                </wp:positionV>
                <wp:extent cx="3498850" cy="2619375"/>
                <wp:effectExtent l="0" t="0" r="6350" b="9525"/>
                <wp:wrapNone/>
                <wp:docPr id="199" name="Textfeld 199"/>
                <wp:cNvGraphicFramePr/>
                <a:graphic xmlns:a="http://schemas.openxmlformats.org/drawingml/2006/main">
                  <a:graphicData uri="http://schemas.microsoft.com/office/word/2010/wordprocessingShape">
                    <wps:wsp>
                      <wps:cNvSpPr txBox="1"/>
                      <wps:spPr>
                        <a:xfrm>
                          <a:off x="0" y="0"/>
                          <a:ext cx="3498850" cy="2619375"/>
                        </a:xfrm>
                        <a:prstGeom prst="rect">
                          <a:avLst/>
                        </a:prstGeom>
                        <a:solidFill>
                          <a:schemeClr val="lt1"/>
                        </a:solidFill>
                        <a:ln w="6350">
                          <a:noFill/>
                        </a:ln>
                      </wps:spPr>
                      <wps:txbx>
                        <w:txbxContent>
                          <w:p w14:paraId="27A0A0D0" w14:textId="7F96E060" w:rsidR="00337BED" w:rsidRPr="00E6180A" w:rsidRDefault="00337BED" w:rsidP="009F2BE8">
                            <w:pPr>
                              <w:pStyle w:val="berschrift2"/>
                              <w:spacing w:line="276" w:lineRule="auto"/>
                              <w:rPr>
                                <w:rFonts w:ascii="Comic Sans MS" w:hAnsi="Comic Sans MS"/>
                                <w:lang w:val="de-AT"/>
                              </w:rPr>
                            </w:pPr>
                            <w:bookmarkStart w:id="86" w:name="_Toc107488165"/>
                            <w:r w:rsidRPr="00337BED">
                              <w:rPr>
                                <w:rFonts w:ascii="Comic Sans MS" w:hAnsi="Comic Sans MS"/>
                                <w:lang w:val="de-AT"/>
                              </w:rPr>
                              <w:t>Bildungsbereiche</w:t>
                            </w:r>
                            <w:bookmarkEnd w:id="86"/>
                          </w:p>
                          <w:p w14:paraId="4B77DB4A" w14:textId="6514C316" w:rsidR="00337BED" w:rsidRPr="00E6180A" w:rsidRDefault="00E6180A">
                            <w:pPr>
                              <w:rPr>
                                <w:rFonts w:ascii="Comic Sans MS" w:hAnsi="Comic Sans MS"/>
                              </w:rPr>
                            </w:pPr>
                            <w:r w:rsidRPr="00E6180A">
                              <w:rPr>
                                <w:rFonts w:ascii="Comic Sans MS" w:hAnsi="Comic Sans MS"/>
                              </w:rPr>
                              <w:t>Folgende 6 Bildungsbereiche unterstützen die Planung und Reflexion der individuellen Bildungsarbeit und machen die Breite und Vielfalt pädagogischer Praxis sichtbar.</w:t>
                            </w:r>
                          </w:p>
                          <w:p w14:paraId="688D12EF" w14:textId="0AD823C0" w:rsidR="00E6180A" w:rsidRPr="00E6180A" w:rsidRDefault="00E6180A" w:rsidP="00E6180A">
                            <w:pPr>
                              <w:pStyle w:val="Listenabsatz"/>
                              <w:numPr>
                                <w:ilvl w:val="0"/>
                                <w:numId w:val="3"/>
                              </w:numPr>
                              <w:rPr>
                                <w:rFonts w:ascii="Comic Sans MS" w:hAnsi="Comic Sans MS"/>
                              </w:rPr>
                            </w:pPr>
                            <w:r w:rsidRPr="00E6180A">
                              <w:rPr>
                                <w:rFonts w:ascii="Comic Sans MS" w:hAnsi="Comic Sans MS"/>
                              </w:rPr>
                              <w:t xml:space="preserve">Sprache und Kommunikation </w:t>
                            </w:r>
                          </w:p>
                          <w:p w14:paraId="20E03972" w14:textId="482CEAD4" w:rsidR="00E6180A" w:rsidRPr="00E6180A" w:rsidRDefault="00E6180A" w:rsidP="00E6180A">
                            <w:pPr>
                              <w:pStyle w:val="Listenabsatz"/>
                              <w:numPr>
                                <w:ilvl w:val="0"/>
                                <w:numId w:val="3"/>
                              </w:numPr>
                              <w:rPr>
                                <w:rFonts w:ascii="Comic Sans MS" w:hAnsi="Comic Sans MS"/>
                              </w:rPr>
                            </w:pPr>
                            <w:r w:rsidRPr="00E6180A">
                              <w:rPr>
                                <w:rFonts w:ascii="Comic Sans MS" w:hAnsi="Comic Sans MS"/>
                              </w:rPr>
                              <w:t>Emotionen und soziale Beziehungen</w:t>
                            </w:r>
                          </w:p>
                          <w:p w14:paraId="7E398F51" w14:textId="6DC104A0" w:rsidR="00E6180A" w:rsidRPr="00E6180A" w:rsidRDefault="00E6180A" w:rsidP="00E6180A">
                            <w:pPr>
                              <w:pStyle w:val="Listenabsatz"/>
                              <w:numPr>
                                <w:ilvl w:val="0"/>
                                <w:numId w:val="3"/>
                              </w:numPr>
                              <w:rPr>
                                <w:rFonts w:ascii="Comic Sans MS" w:hAnsi="Comic Sans MS"/>
                              </w:rPr>
                            </w:pPr>
                            <w:r w:rsidRPr="00E6180A">
                              <w:rPr>
                                <w:rFonts w:ascii="Comic Sans MS" w:hAnsi="Comic Sans MS"/>
                              </w:rPr>
                              <w:t>Ästhetik und Gestaltung</w:t>
                            </w:r>
                          </w:p>
                          <w:p w14:paraId="51A92E99" w14:textId="70DFE317" w:rsidR="00E6180A" w:rsidRPr="00E6180A" w:rsidRDefault="00E6180A" w:rsidP="00E6180A">
                            <w:pPr>
                              <w:pStyle w:val="Listenabsatz"/>
                              <w:numPr>
                                <w:ilvl w:val="0"/>
                                <w:numId w:val="3"/>
                              </w:numPr>
                              <w:rPr>
                                <w:rFonts w:ascii="Comic Sans MS" w:hAnsi="Comic Sans MS"/>
                              </w:rPr>
                            </w:pPr>
                            <w:r w:rsidRPr="00E6180A">
                              <w:rPr>
                                <w:rFonts w:ascii="Comic Sans MS" w:hAnsi="Comic Sans MS"/>
                              </w:rPr>
                              <w:t>Natur und Technik</w:t>
                            </w:r>
                          </w:p>
                          <w:p w14:paraId="5817E7D5" w14:textId="308E6530" w:rsidR="00E6180A" w:rsidRPr="00E6180A" w:rsidRDefault="00E6180A" w:rsidP="00E6180A">
                            <w:pPr>
                              <w:pStyle w:val="Listenabsatz"/>
                              <w:numPr>
                                <w:ilvl w:val="0"/>
                                <w:numId w:val="3"/>
                              </w:numPr>
                              <w:rPr>
                                <w:rFonts w:ascii="Comic Sans MS" w:hAnsi="Comic Sans MS"/>
                              </w:rPr>
                            </w:pPr>
                            <w:r w:rsidRPr="00E6180A">
                              <w:rPr>
                                <w:rFonts w:ascii="Comic Sans MS" w:hAnsi="Comic Sans MS"/>
                              </w:rPr>
                              <w:t>Bewegung und Gesundheit</w:t>
                            </w:r>
                          </w:p>
                          <w:p w14:paraId="61CCA50C" w14:textId="283D0671" w:rsidR="00E6180A" w:rsidRPr="00E6180A" w:rsidRDefault="00E6180A" w:rsidP="00E6180A">
                            <w:pPr>
                              <w:pStyle w:val="Listenabsatz"/>
                              <w:numPr>
                                <w:ilvl w:val="0"/>
                                <w:numId w:val="3"/>
                              </w:numPr>
                              <w:rPr>
                                <w:rFonts w:ascii="Comic Sans MS" w:hAnsi="Comic Sans MS"/>
                              </w:rPr>
                            </w:pPr>
                            <w:r w:rsidRPr="00E6180A">
                              <w:rPr>
                                <w:rFonts w:ascii="Comic Sans MS" w:hAnsi="Comic Sans MS"/>
                              </w:rPr>
                              <w:t>Ethik und Gesellschaft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50A34" id="Textfeld 199" o:spid="_x0000_s1068" type="#_x0000_t202" style="position:absolute;margin-left:-1pt;margin-top:180.4pt;width:275.5pt;height:206.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" fillcolor="white [3201]" stroked="f" strokeweight=".5pt">
                <v:textbox>
                  <w:txbxContent>
                    <w:p w14:paraId="27A0A0D0" w14:textId="7F96E060" w:rsidR="00337BED" w:rsidRPr="00E6180A" w:rsidRDefault="00337BED" w:rsidP="009F2BE8">
                      <w:pPr>
                        <w:pStyle w:val="berschrift2"/>
                        <w:spacing w:line="276" w:lineRule="auto"/>
                        <w:rPr>
                          <w:rFonts w:ascii="Comic Sans MS" w:hAnsi="Comic Sans MS"/>
                          <w:lang w:val="de-AT"/>
                        </w:rPr>
                      </w:pPr>
                      <w:bookmarkStart w:id="87" w:name="_Toc107488165"/>
                      <w:r w:rsidRPr="00337BED">
                        <w:rPr>
                          <w:rFonts w:ascii="Comic Sans MS" w:hAnsi="Comic Sans MS"/>
                          <w:lang w:val="de-AT"/>
                        </w:rPr>
                        <w:t>Bildungsbereiche</w:t>
                      </w:r>
                      <w:bookmarkEnd w:id="87"/>
                    </w:p>
                    <w:p w14:paraId="4B77DB4A" w14:textId="6514C316" w:rsidR="00337BED" w:rsidRPr="00E6180A" w:rsidRDefault="00E6180A">
                      <w:pPr>
                        <w:rPr>
                          <w:rFonts w:ascii="Comic Sans MS" w:hAnsi="Comic Sans MS"/>
                        </w:rPr>
                      </w:pPr>
                      <w:r w:rsidRPr="00E6180A">
                        <w:rPr>
                          <w:rFonts w:ascii="Comic Sans MS" w:hAnsi="Comic Sans MS"/>
                        </w:rPr>
                        <w:t>Folgende 6 Bildungsbereiche unterstützen die Planung und Reflexion der individuellen Bildungsarbeit und machen die Breite und Vielfalt pädagogischer Praxis sichtbar.</w:t>
                      </w:r>
                    </w:p>
                    <w:p w14:paraId="688D12EF" w14:textId="0AD823C0" w:rsidR="00E6180A" w:rsidRPr="00E6180A" w:rsidRDefault="00E6180A" w:rsidP="00E6180A">
                      <w:pPr>
                        <w:pStyle w:val="Listenabsatz"/>
                        <w:numPr>
                          <w:ilvl w:val="0"/>
                          <w:numId w:val="3"/>
                        </w:numPr>
                        <w:rPr>
                          <w:rFonts w:ascii="Comic Sans MS" w:hAnsi="Comic Sans MS"/>
                        </w:rPr>
                      </w:pPr>
                      <w:r w:rsidRPr="00E6180A">
                        <w:rPr>
                          <w:rFonts w:ascii="Comic Sans MS" w:hAnsi="Comic Sans MS"/>
                        </w:rPr>
                        <w:t xml:space="preserve">Sprache und Kommunikation </w:t>
                      </w:r>
                    </w:p>
                    <w:p w14:paraId="20E03972" w14:textId="482CEAD4" w:rsidR="00E6180A" w:rsidRPr="00E6180A" w:rsidRDefault="00E6180A" w:rsidP="00E6180A">
                      <w:pPr>
                        <w:pStyle w:val="Listenabsatz"/>
                        <w:numPr>
                          <w:ilvl w:val="0"/>
                          <w:numId w:val="3"/>
                        </w:numPr>
                        <w:rPr>
                          <w:rFonts w:ascii="Comic Sans MS" w:hAnsi="Comic Sans MS"/>
                        </w:rPr>
                      </w:pPr>
                      <w:r w:rsidRPr="00E6180A">
                        <w:rPr>
                          <w:rFonts w:ascii="Comic Sans MS" w:hAnsi="Comic Sans MS"/>
                        </w:rPr>
                        <w:t>Emotionen und soziale Beziehungen</w:t>
                      </w:r>
                    </w:p>
                    <w:p w14:paraId="7E398F51" w14:textId="6DC104A0" w:rsidR="00E6180A" w:rsidRPr="00E6180A" w:rsidRDefault="00E6180A" w:rsidP="00E6180A">
                      <w:pPr>
                        <w:pStyle w:val="Listenabsatz"/>
                        <w:numPr>
                          <w:ilvl w:val="0"/>
                          <w:numId w:val="3"/>
                        </w:numPr>
                        <w:rPr>
                          <w:rFonts w:ascii="Comic Sans MS" w:hAnsi="Comic Sans MS"/>
                        </w:rPr>
                      </w:pPr>
                      <w:r w:rsidRPr="00E6180A">
                        <w:rPr>
                          <w:rFonts w:ascii="Comic Sans MS" w:hAnsi="Comic Sans MS"/>
                        </w:rPr>
                        <w:t>Ästhetik und Gestaltung</w:t>
                      </w:r>
                    </w:p>
                    <w:p w14:paraId="51A92E99" w14:textId="70DFE317" w:rsidR="00E6180A" w:rsidRPr="00E6180A" w:rsidRDefault="00E6180A" w:rsidP="00E6180A">
                      <w:pPr>
                        <w:pStyle w:val="Listenabsatz"/>
                        <w:numPr>
                          <w:ilvl w:val="0"/>
                          <w:numId w:val="3"/>
                        </w:numPr>
                        <w:rPr>
                          <w:rFonts w:ascii="Comic Sans MS" w:hAnsi="Comic Sans MS"/>
                        </w:rPr>
                      </w:pPr>
                      <w:r w:rsidRPr="00E6180A">
                        <w:rPr>
                          <w:rFonts w:ascii="Comic Sans MS" w:hAnsi="Comic Sans MS"/>
                        </w:rPr>
                        <w:t>Natur und Technik</w:t>
                      </w:r>
                    </w:p>
                    <w:p w14:paraId="5817E7D5" w14:textId="308E6530" w:rsidR="00E6180A" w:rsidRPr="00E6180A" w:rsidRDefault="00E6180A" w:rsidP="00E6180A">
                      <w:pPr>
                        <w:pStyle w:val="Listenabsatz"/>
                        <w:numPr>
                          <w:ilvl w:val="0"/>
                          <w:numId w:val="3"/>
                        </w:numPr>
                        <w:rPr>
                          <w:rFonts w:ascii="Comic Sans MS" w:hAnsi="Comic Sans MS"/>
                        </w:rPr>
                      </w:pPr>
                      <w:r w:rsidRPr="00E6180A">
                        <w:rPr>
                          <w:rFonts w:ascii="Comic Sans MS" w:hAnsi="Comic Sans MS"/>
                        </w:rPr>
                        <w:t>Bewegung und Gesundheit</w:t>
                      </w:r>
                    </w:p>
                    <w:p w14:paraId="61CCA50C" w14:textId="283D0671" w:rsidR="00E6180A" w:rsidRPr="00E6180A" w:rsidRDefault="00E6180A" w:rsidP="00E6180A">
                      <w:pPr>
                        <w:pStyle w:val="Listenabsatz"/>
                        <w:numPr>
                          <w:ilvl w:val="0"/>
                          <w:numId w:val="3"/>
                        </w:numPr>
                        <w:rPr>
                          <w:rFonts w:ascii="Comic Sans MS" w:hAnsi="Comic Sans MS"/>
                        </w:rPr>
                      </w:pPr>
                      <w:r w:rsidRPr="00E6180A">
                        <w:rPr>
                          <w:rFonts w:ascii="Comic Sans MS" w:hAnsi="Comic Sans MS"/>
                        </w:rPr>
                        <w:t>Ethik und Gesellschaft</w:t>
                      </w:r>
                    </w:p>
                  </w:txbxContent>
                </v:textbox>
              </v:shape>
            </w:pict>
          </mc:Fallback>
        </mc:AlternateContent>
      </w:r>
      <w:r w:rsidR="00337BED">
        <w:rPr>
          <w:rFonts w:ascii="Comic Sans MS" w:hAnsi="Comic Sans MS"/>
        </w:rPr>
        <w:br w:type="page"/>
      </w:r>
    </w:p>
    <w:p w14:paraId="318F088F" w14:textId="6D608CA1" w:rsidR="00710092" w:rsidRPr="00921CF1" w:rsidRDefault="00AF62CE" w:rsidP="00921CF1">
      <w:pPr>
        <w:pStyle w:val="berschrift2"/>
        <w:rPr>
          <w:rFonts w:ascii="Comic Sans MS" w:hAnsi="Comic Sans MS"/>
        </w:rPr>
      </w:pPr>
      <w:bookmarkStart w:id="88" w:name="_Toc107488166"/>
      <w:r w:rsidRPr="00FF7B9C">
        <w:rPr>
          <w:rFonts w:ascii="Segoe Print" w:hAnsi="Segoe Print"/>
          <w:noProof/>
        </w:rPr>
        <w:lastRenderedPageBreak/>
        <mc:AlternateContent>
          <mc:Choice Requires="wps">
            <w:drawing>
              <wp:anchor distT="0" distB="0" distL="114300" distR="114300" simplePos="0" relativeHeight="251723776" behindDoc="1" locked="0" layoutInCell="1" allowOverlap="1" wp14:anchorId="15ABE41C" wp14:editId="13AB255D">
                <wp:simplePos x="0" y="0"/>
                <wp:positionH relativeFrom="margin">
                  <wp:posOffset>4749165</wp:posOffset>
                </wp:positionH>
                <wp:positionV relativeFrom="paragraph">
                  <wp:posOffset>-589915</wp:posOffset>
                </wp:positionV>
                <wp:extent cx="1623695" cy="9360000"/>
                <wp:effectExtent l="0" t="0" r="14605" b="12700"/>
                <wp:wrapNone/>
                <wp:docPr id="42" name="Textfeld 42"/>
                <wp:cNvGraphicFramePr/>
                <a:graphic xmlns:a="http://schemas.openxmlformats.org/drawingml/2006/main">
                  <a:graphicData uri="http://schemas.microsoft.com/office/word/2010/wordprocessingShape">
                    <wps:wsp>
                      <wps:cNvSpPr txBox="1"/>
                      <wps:spPr>
                        <a:xfrm>
                          <a:off x="0" y="0"/>
                          <a:ext cx="1623695" cy="9360000"/>
                        </a:xfrm>
                        <a:prstGeom prst="rect">
                          <a:avLst/>
                        </a:prstGeom>
                        <a:solidFill>
                          <a:srgbClr val="FFC000"/>
                        </a:solidFill>
                        <a:ln w="6350">
                          <a:solidFill>
                            <a:srgbClr val="FFC000"/>
                          </a:solidFill>
                        </a:ln>
                      </wps:spPr>
                      <wps:txbx>
                        <w:txbxContent>
                          <w:p w14:paraId="7F5B75DB" w14:textId="77777777" w:rsidR="004A21C1" w:rsidRDefault="004A21C1" w:rsidP="004A21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BE41C" id="Textfeld 42" o:spid="_x0000_s1069" type="#_x0000_t202" style="position:absolute;margin-left:373.95pt;margin-top:-46.45pt;width:127.85pt;height:737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" fillcolor="#ffc000" strokecolor="#ffc000" strokeweight=".5pt">
                <v:textbox>
                  <w:txbxContent>
                    <w:p w14:paraId="7F5B75DB" w14:textId="77777777" w:rsidR="004A21C1" w:rsidRDefault="004A21C1" w:rsidP="004A21C1"/>
                  </w:txbxContent>
                </v:textbox>
                <w10:wrap anchorx="margin"/>
              </v:shape>
            </w:pict>
          </mc:Fallback>
        </mc:AlternateContent>
      </w:r>
      <w:r w:rsidR="002F6371">
        <w:rPr>
          <w:rFonts w:ascii="Comic Sans MS" w:hAnsi="Comic Sans MS"/>
        </w:rPr>
        <w:t xml:space="preserve"> </w:t>
      </w:r>
      <w:r w:rsidR="00710092" w:rsidRPr="00960F5F">
        <w:rPr>
          <w:rFonts w:ascii="Segoe Print" w:hAnsi="Segoe Print"/>
          <w:sz w:val="32"/>
          <w:szCs w:val="32"/>
        </w:rPr>
        <w:t>Beobachtung und Dokumentation</w:t>
      </w:r>
      <w:bookmarkEnd w:id="88"/>
    </w:p>
    <w:p w14:paraId="57481C28" w14:textId="4121A496" w:rsidR="00710092" w:rsidRPr="00F30A8A" w:rsidRDefault="006F4801" w:rsidP="00A64EC7">
      <w:pPr>
        <w:pBdr>
          <w:right w:val="single" w:sz="48" w:space="11" w:color="auto"/>
        </w:pBdr>
        <w:rPr>
          <w:rFonts w:ascii="Comic Sans MS" w:eastAsiaTheme="majorEastAsia" w:hAnsi="Comic Sans MS" w:cstheme="majorBidi"/>
          <w:color w:val="2F5496" w:themeColor="accent1" w:themeShade="BF"/>
          <w:sz w:val="26"/>
          <w:szCs w:val="26"/>
        </w:rPr>
      </w:pPr>
      <w:r>
        <w:rPr>
          <w:rFonts w:ascii="Comic Sans MS" w:hAnsi="Comic Sans MS"/>
          <w:noProof/>
        </w:rPr>
        <mc:AlternateContent>
          <mc:Choice Requires="wps">
            <w:drawing>
              <wp:anchor distT="0" distB="0" distL="114300" distR="114300" simplePos="0" relativeHeight="251772928" behindDoc="0" locked="0" layoutInCell="1" allowOverlap="1" wp14:anchorId="387AEB53" wp14:editId="763F5DA6">
                <wp:simplePos x="0" y="0"/>
                <wp:positionH relativeFrom="column">
                  <wp:posOffset>2161582</wp:posOffset>
                </wp:positionH>
                <wp:positionV relativeFrom="paragraph">
                  <wp:posOffset>3481132</wp:posOffset>
                </wp:positionV>
                <wp:extent cx="6870065" cy="930910"/>
                <wp:effectExtent l="0" t="0" r="4762" b="0"/>
                <wp:wrapNone/>
                <wp:docPr id="202" name="Textfeld 202"/>
                <wp:cNvGraphicFramePr/>
                <a:graphic xmlns:a="http://schemas.openxmlformats.org/drawingml/2006/main">
                  <a:graphicData uri="http://schemas.microsoft.com/office/word/2010/wordprocessingShape">
                    <wps:wsp>
                      <wps:cNvSpPr txBox="1"/>
                      <wps:spPr>
                        <a:xfrm rot="16200000">
                          <a:off x="0" y="0"/>
                          <a:ext cx="6870065" cy="930910"/>
                        </a:xfrm>
                        <a:prstGeom prst="rect">
                          <a:avLst/>
                        </a:prstGeom>
                        <a:noFill/>
                        <a:ln w="6350">
                          <a:noFill/>
                        </a:ln>
                      </wps:spPr>
                      <wps:txbx>
                        <w:txbxContent>
                          <w:p w14:paraId="404D2073" w14:textId="705EC05D" w:rsidR="00F439DA" w:rsidRPr="00F439DA" w:rsidRDefault="00F439DA" w:rsidP="00F439DA">
                            <w:pPr>
                              <w:jc w:val="center"/>
                              <w:rPr>
                                <w:rFonts w:ascii="Lucida Handwriting" w:hAnsi="Lucida Handwriting"/>
                                <w:color w:val="FFFFFF" w:themeColor="background1"/>
                                <w:sz w:val="36"/>
                                <w:lang w:val="de-AT"/>
                              </w:rPr>
                            </w:pPr>
                            <w:r>
                              <w:rPr>
                                <w:rFonts w:ascii="Lucida Handwriting" w:hAnsi="Lucida Handwriting"/>
                                <w:color w:val="FFFFFF" w:themeColor="background1"/>
                                <w:sz w:val="36"/>
                                <w:lang w:val="de-AT"/>
                              </w:rPr>
                              <w:t>Vergleiche nie ein Kind mit einem anderen, sondern immer nur mit sich selbst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AEB53" id="Textfeld 202" o:spid="_x0000_s1070" type="#_x0000_t202" style="position:absolute;margin-left:170.2pt;margin-top:274.1pt;width:540.95pt;height:73.3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" filled="f" stroked="f" strokeweight=".5pt">
                <v:textbox>
                  <w:txbxContent>
                    <w:p w14:paraId="404D2073" w14:textId="705EC05D" w:rsidR="00F439DA" w:rsidRPr="00F439DA" w:rsidRDefault="00F439DA" w:rsidP="00F439DA">
                      <w:pPr>
                        <w:jc w:val="center"/>
                        <w:rPr>
                          <w:rFonts w:ascii="Lucida Handwriting" w:hAnsi="Lucida Handwriting"/>
                          <w:color w:val="FFFFFF" w:themeColor="background1"/>
                          <w:sz w:val="36"/>
                          <w:lang w:val="de-AT"/>
                        </w:rPr>
                      </w:pPr>
                      <w:r>
                        <w:rPr>
                          <w:rFonts w:ascii="Lucida Handwriting" w:hAnsi="Lucida Handwriting"/>
                          <w:color w:val="FFFFFF" w:themeColor="background1"/>
                          <w:sz w:val="36"/>
                          <w:lang w:val="de-AT"/>
                        </w:rPr>
                        <w:t>Vergleiche nie ein Kind mit einem anderen, sondern immer nur mit sich selbst</w:t>
                      </w:r>
                    </w:p>
                  </w:txbxContent>
                </v:textbox>
              </v:shape>
            </w:pict>
          </mc:Fallback>
        </mc:AlternateContent>
      </w:r>
      <w:r w:rsidR="00E077E7">
        <w:rPr>
          <w:rFonts w:ascii="Comic Sans MS" w:hAnsi="Comic Sans MS"/>
          <w:noProof/>
        </w:rPr>
        <mc:AlternateContent>
          <mc:Choice Requires="wps">
            <w:drawing>
              <wp:anchor distT="0" distB="0" distL="114300" distR="114300" simplePos="0" relativeHeight="251813888" behindDoc="1" locked="0" layoutInCell="1" allowOverlap="1" wp14:anchorId="513EBD15" wp14:editId="06A26E9F">
                <wp:simplePos x="0" y="0"/>
                <wp:positionH relativeFrom="margin">
                  <wp:align>left</wp:align>
                </wp:positionH>
                <wp:positionV relativeFrom="paragraph">
                  <wp:posOffset>159385</wp:posOffset>
                </wp:positionV>
                <wp:extent cx="4453255" cy="4966970"/>
                <wp:effectExtent l="0" t="0" r="4445" b="5080"/>
                <wp:wrapThrough wrapText="bothSides">
                  <wp:wrapPolygon edited="0">
                    <wp:start x="0" y="0"/>
                    <wp:lineTo x="0" y="21539"/>
                    <wp:lineTo x="21529" y="21539"/>
                    <wp:lineTo x="21529" y="0"/>
                    <wp:lineTo x="0" y="0"/>
                  </wp:wrapPolygon>
                </wp:wrapThrough>
                <wp:docPr id="59" name="Textfeld 59"/>
                <wp:cNvGraphicFramePr/>
                <a:graphic xmlns:a="http://schemas.openxmlformats.org/drawingml/2006/main">
                  <a:graphicData uri="http://schemas.microsoft.com/office/word/2010/wordprocessingShape">
                    <wps:wsp>
                      <wps:cNvSpPr txBox="1"/>
                      <wps:spPr>
                        <a:xfrm>
                          <a:off x="0" y="0"/>
                          <a:ext cx="4453255" cy="4966970"/>
                        </a:xfrm>
                        <a:prstGeom prst="rect">
                          <a:avLst/>
                        </a:prstGeom>
                        <a:solidFill>
                          <a:schemeClr val="lt1"/>
                        </a:solidFill>
                        <a:ln w="6350">
                          <a:noFill/>
                        </a:ln>
                      </wps:spPr>
                      <wps:txbx>
                        <w:txbxContent>
                          <w:p w14:paraId="65FA9D3D" w14:textId="37696363" w:rsidR="0013618D" w:rsidRPr="00967629" w:rsidRDefault="0013618D">
                            <w:pPr>
                              <w:rPr>
                                <w:rFonts w:ascii="Comic Sans MS" w:hAnsi="Comic Sans MS"/>
                                <w:lang w:val="de-AT"/>
                              </w:rPr>
                            </w:pPr>
                            <w:r w:rsidRPr="00967629">
                              <w:rPr>
                                <w:rFonts w:ascii="Comic Sans MS" w:hAnsi="Comic Sans MS"/>
                                <w:lang w:val="de-AT"/>
                              </w:rPr>
                              <w:t>Beobachten setzt Wahrnehmen sowie eine gerichtete Aufmerksamkeit auf Aktivitäten und Aussagen von Kindern voraus. Es gibt eine Vielzahl von Beobachtungsformen die alle ein Ziel verfolgen:</w:t>
                            </w:r>
                          </w:p>
                          <w:p w14:paraId="611690EC" w14:textId="548D3F48" w:rsidR="0013618D" w:rsidRDefault="0094638F">
                            <w:pPr>
                              <w:rPr>
                                <w:rFonts w:ascii="Comic Sans MS" w:hAnsi="Comic Sans MS"/>
                                <w:lang w:val="de-AT"/>
                              </w:rPr>
                            </w:pPr>
                            <w:r w:rsidRPr="00967629">
                              <w:rPr>
                                <w:rFonts w:ascii="Comic Sans MS" w:hAnsi="Comic Sans MS"/>
                                <w:lang w:val="de-AT"/>
                              </w:rPr>
                              <w:t>Die Themen und Interessen der Kinder erkennen und festhalten.</w:t>
                            </w:r>
                          </w:p>
                          <w:p w14:paraId="49C18293" w14:textId="77777777" w:rsidR="00967629" w:rsidRPr="00967629" w:rsidRDefault="00967629">
                            <w:pPr>
                              <w:rPr>
                                <w:rFonts w:ascii="Comic Sans MS" w:hAnsi="Comic Sans MS"/>
                                <w:lang w:val="de-AT"/>
                              </w:rPr>
                            </w:pPr>
                          </w:p>
                          <w:p w14:paraId="332E2417" w14:textId="5E752A48" w:rsidR="0094638F" w:rsidRPr="00967629" w:rsidRDefault="0094638F">
                            <w:pPr>
                              <w:rPr>
                                <w:rFonts w:ascii="Comic Sans MS" w:hAnsi="Comic Sans MS"/>
                                <w:lang w:val="de-AT"/>
                              </w:rPr>
                            </w:pPr>
                            <w:r w:rsidRPr="00967629">
                              <w:rPr>
                                <w:rFonts w:ascii="Comic Sans MS" w:hAnsi="Comic Sans MS"/>
                                <w:lang w:val="de-AT"/>
                              </w:rPr>
                              <w:t>Um das Lernen und die Lernwege für Ihr Kind und Sie als Eltern deutlich zu machen, dokumentieren wir diese Entwicklung und halten sie in Form von Lerngeschichten in der Portfoliomappe fest.</w:t>
                            </w:r>
                          </w:p>
                          <w:p w14:paraId="4FE3F5BB" w14:textId="7676D36C" w:rsidR="0094638F" w:rsidRDefault="0094638F">
                            <w:pPr>
                              <w:rPr>
                                <w:rFonts w:ascii="Comic Sans MS" w:hAnsi="Comic Sans MS"/>
                                <w:lang w:val="de-AT"/>
                              </w:rPr>
                            </w:pPr>
                            <w:r w:rsidRPr="00967629">
                              <w:rPr>
                                <w:rFonts w:ascii="Comic Sans MS" w:hAnsi="Comic Sans MS"/>
                                <w:lang w:val="de-AT"/>
                              </w:rPr>
                              <w:t xml:space="preserve">Außerdem führen wir unsere Beobachtungen mit Hilfe des </w:t>
                            </w:r>
                            <w:proofErr w:type="spellStart"/>
                            <w:r w:rsidR="00734F72">
                              <w:rPr>
                                <w:rFonts w:ascii="Comic Sans MS" w:hAnsi="Comic Sans MS"/>
                                <w:lang w:val="de-AT"/>
                              </w:rPr>
                              <w:t>s</w:t>
                            </w:r>
                            <w:r w:rsidRPr="00967629">
                              <w:rPr>
                                <w:rFonts w:ascii="Comic Sans MS" w:hAnsi="Comic Sans MS"/>
                                <w:lang w:val="de-AT"/>
                              </w:rPr>
                              <w:t>chweizer</w:t>
                            </w:r>
                            <w:proofErr w:type="spellEnd"/>
                            <w:r w:rsidRPr="00967629">
                              <w:rPr>
                                <w:rFonts w:ascii="Comic Sans MS" w:hAnsi="Comic Sans MS"/>
                                <w:lang w:val="de-AT"/>
                              </w:rPr>
                              <w:t xml:space="preserve"> Beobachtungsinstruments </w:t>
                            </w:r>
                            <w:proofErr w:type="spellStart"/>
                            <w:r w:rsidRPr="00967629">
                              <w:rPr>
                                <w:rFonts w:ascii="Comic Sans MS" w:hAnsi="Comic Sans MS"/>
                                <w:lang w:val="de-AT"/>
                              </w:rPr>
                              <w:t>KiDi</w:t>
                            </w:r>
                            <w:r w:rsidR="00967629" w:rsidRPr="00967629">
                              <w:rPr>
                                <w:rFonts w:ascii="Comic Sans MS" w:hAnsi="Comic Sans MS"/>
                                <w:lang w:val="de-AT"/>
                              </w:rPr>
                              <w:t>T</w:t>
                            </w:r>
                            <w:proofErr w:type="spellEnd"/>
                            <w:r w:rsidR="00967629" w:rsidRPr="00967629">
                              <w:rPr>
                                <w:rFonts w:ascii="Comic Sans MS" w:hAnsi="Comic Sans MS"/>
                                <w:lang w:val="de-AT"/>
                              </w:rPr>
                              <w:t xml:space="preserve"> (Kinder-Diagnose-Tool) </w:t>
                            </w:r>
                            <w:r w:rsidRPr="00967629">
                              <w:rPr>
                                <w:rFonts w:ascii="Comic Sans MS" w:hAnsi="Comic Sans MS"/>
                                <w:lang w:val="de-AT"/>
                              </w:rPr>
                              <w:t xml:space="preserve">durch und zeigen diese einmal jährlich </w:t>
                            </w:r>
                            <w:r w:rsidR="00967629" w:rsidRPr="00967629">
                              <w:rPr>
                                <w:rFonts w:ascii="Comic Sans MS" w:hAnsi="Comic Sans MS"/>
                                <w:lang w:val="de-AT"/>
                              </w:rPr>
                              <w:t>in Form eines Entwicklungsgespräches auf.</w:t>
                            </w:r>
                          </w:p>
                          <w:p w14:paraId="6878668A" w14:textId="77777777" w:rsidR="00967629" w:rsidRPr="00967629" w:rsidRDefault="00967629">
                            <w:pPr>
                              <w:rPr>
                                <w:rFonts w:ascii="Comic Sans MS" w:hAnsi="Comic Sans MS"/>
                                <w:lang w:val="de-AT"/>
                              </w:rPr>
                            </w:pPr>
                          </w:p>
                          <w:p w14:paraId="00B7F31A" w14:textId="1A52139A" w:rsidR="00967629" w:rsidRPr="00967629" w:rsidRDefault="00967629">
                            <w:pPr>
                              <w:rPr>
                                <w:rFonts w:ascii="Comic Sans MS" w:hAnsi="Comic Sans MS"/>
                                <w:lang w:val="de-AT"/>
                              </w:rPr>
                            </w:pPr>
                            <w:r w:rsidRPr="00967629">
                              <w:rPr>
                                <w:rFonts w:ascii="Comic Sans MS" w:hAnsi="Comic Sans MS"/>
                                <w:lang w:val="de-AT"/>
                              </w:rPr>
                              <w:t>Eine gute Zusammenarbeit mit Eltern/Erziehungsberechtigten ist uns sehr wichtig. Daher bieten wir vielfältige Möglichkeiten wie Tür- und Angelgespräche, Telefonate, Elternabende und Entwicklungsgespräche.</w:t>
                            </w:r>
                          </w:p>
                          <w:p w14:paraId="3F86F7BC" w14:textId="19F06EA6" w:rsidR="0094638F" w:rsidRPr="0013618D" w:rsidRDefault="0094638F">
                            <w:pPr>
                              <w:rPr>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EBD15" id="Textfeld 59" o:spid="_x0000_s1071" type="#_x0000_t202" style="position:absolute;margin-left:0;margin-top:12.55pt;width:350.65pt;height:391.1pt;z-index:-251502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" fillcolor="white [3201]" stroked="f" strokeweight=".5pt">
                <v:textbox>
                  <w:txbxContent>
                    <w:p w14:paraId="65FA9D3D" w14:textId="37696363" w:rsidR="0013618D" w:rsidRPr="00967629" w:rsidRDefault="0013618D">
                      <w:pPr>
                        <w:rPr>
                          <w:rFonts w:ascii="Comic Sans MS" w:hAnsi="Comic Sans MS"/>
                          <w:lang w:val="de-AT"/>
                        </w:rPr>
                      </w:pPr>
                      <w:r w:rsidRPr="00967629">
                        <w:rPr>
                          <w:rFonts w:ascii="Comic Sans MS" w:hAnsi="Comic Sans MS"/>
                          <w:lang w:val="de-AT"/>
                        </w:rPr>
                        <w:t>Beobachten setzt Wahrnehmen sowie eine gerichtete Aufmerksamkeit auf Aktivitäten und Aussagen von Kindern voraus. Es gibt eine Vielzahl von Beobachtungsformen die alle ein Ziel verfolgen:</w:t>
                      </w:r>
                    </w:p>
                    <w:p w14:paraId="611690EC" w14:textId="548D3F48" w:rsidR="0013618D" w:rsidRDefault="0094638F">
                      <w:pPr>
                        <w:rPr>
                          <w:rFonts w:ascii="Comic Sans MS" w:hAnsi="Comic Sans MS"/>
                          <w:lang w:val="de-AT"/>
                        </w:rPr>
                      </w:pPr>
                      <w:r w:rsidRPr="00967629">
                        <w:rPr>
                          <w:rFonts w:ascii="Comic Sans MS" w:hAnsi="Comic Sans MS"/>
                          <w:lang w:val="de-AT"/>
                        </w:rPr>
                        <w:t>Die Themen und Interessen der Kinder erkennen und festhalten.</w:t>
                      </w:r>
                    </w:p>
                    <w:p w14:paraId="49C18293" w14:textId="77777777" w:rsidR="00967629" w:rsidRPr="00967629" w:rsidRDefault="00967629">
                      <w:pPr>
                        <w:rPr>
                          <w:rFonts w:ascii="Comic Sans MS" w:hAnsi="Comic Sans MS"/>
                          <w:lang w:val="de-AT"/>
                        </w:rPr>
                      </w:pPr>
                    </w:p>
                    <w:p w14:paraId="332E2417" w14:textId="5E752A48" w:rsidR="0094638F" w:rsidRPr="00967629" w:rsidRDefault="0094638F">
                      <w:pPr>
                        <w:rPr>
                          <w:rFonts w:ascii="Comic Sans MS" w:hAnsi="Comic Sans MS"/>
                          <w:lang w:val="de-AT"/>
                        </w:rPr>
                      </w:pPr>
                      <w:r w:rsidRPr="00967629">
                        <w:rPr>
                          <w:rFonts w:ascii="Comic Sans MS" w:hAnsi="Comic Sans MS"/>
                          <w:lang w:val="de-AT"/>
                        </w:rPr>
                        <w:t>Um das Lernen und die Lernwege für Ihr Kind und Sie als Eltern deutlich zu machen, dokumentieren wir diese Entwicklung und halten sie in Form von Lerngeschichten in der Portfoliomappe fest.</w:t>
                      </w:r>
                    </w:p>
                    <w:p w14:paraId="4FE3F5BB" w14:textId="7676D36C" w:rsidR="0094638F" w:rsidRDefault="0094638F">
                      <w:pPr>
                        <w:rPr>
                          <w:rFonts w:ascii="Comic Sans MS" w:hAnsi="Comic Sans MS"/>
                          <w:lang w:val="de-AT"/>
                        </w:rPr>
                      </w:pPr>
                      <w:r w:rsidRPr="00967629">
                        <w:rPr>
                          <w:rFonts w:ascii="Comic Sans MS" w:hAnsi="Comic Sans MS"/>
                          <w:lang w:val="de-AT"/>
                        </w:rPr>
                        <w:t xml:space="preserve">Außerdem führen wir unsere Beobachtungen mit Hilfe des </w:t>
                      </w:r>
                      <w:proofErr w:type="spellStart"/>
                      <w:r w:rsidR="00734F72">
                        <w:rPr>
                          <w:rFonts w:ascii="Comic Sans MS" w:hAnsi="Comic Sans MS"/>
                          <w:lang w:val="de-AT"/>
                        </w:rPr>
                        <w:t>s</w:t>
                      </w:r>
                      <w:r w:rsidRPr="00967629">
                        <w:rPr>
                          <w:rFonts w:ascii="Comic Sans MS" w:hAnsi="Comic Sans MS"/>
                          <w:lang w:val="de-AT"/>
                        </w:rPr>
                        <w:t>chweizer</w:t>
                      </w:r>
                      <w:proofErr w:type="spellEnd"/>
                      <w:r w:rsidRPr="00967629">
                        <w:rPr>
                          <w:rFonts w:ascii="Comic Sans MS" w:hAnsi="Comic Sans MS"/>
                          <w:lang w:val="de-AT"/>
                        </w:rPr>
                        <w:t xml:space="preserve"> Beobachtungsinstruments </w:t>
                      </w:r>
                      <w:proofErr w:type="spellStart"/>
                      <w:r w:rsidRPr="00967629">
                        <w:rPr>
                          <w:rFonts w:ascii="Comic Sans MS" w:hAnsi="Comic Sans MS"/>
                          <w:lang w:val="de-AT"/>
                        </w:rPr>
                        <w:t>KiDi</w:t>
                      </w:r>
                      <w:r w:rsidR="00967629" w:rsidRPr="00967629">
                        <w:rPr>
                          <w:rFonts w:ascii="Comic Sans MS" w:hAnsi="Comic Sans MS"/>
                          <w:lang w:val="de-AT"/>
                        </w:rPr>
                        <w:t>T</w:t>
                      </w:r>
                      <w:proofErr w:type="spellEnd"/>
                      <w:r w:rsidR="00967629" w:rsidRPr="00967629">
                        <w:rPr>
                          <w:rFonts w:ascii="Comic Sans MS" w:hAnsi="Comic Sans MS"/>
                          <w:lang w:val="de-AT"/>
                        </w:rPr>
                        <w:t xml:space="preserve"> (Kinder-Diagnose-Tool) </w:t>
                      </w:r>
                      <w:r w:rsidRPr="00967629">
                        <w:rPr>
                          <w:rFonts w:ascii="Comic Sans MS" w:hAnsi="Comic Sans MS"/>
                          <w:lang w:val="de-AT"/>
                        </w:rPr>
                        <w:t xml:space="preserve">durch und zeigen diese einmal jährlich </w:t>
                      </w:r>
                      <w:r w:rsidR="00967629" w:rsidRPr="00967629">
                        <w:rPr>
                          <w:rFonts w:ascii="Comic Sans MS" w:hAnsi="Comic Sans MS"/>
                          <w:lang w:val="de-AT"/>
                        </w:rPr>
                        <w:t>in Form eines Entwicklungsgespräches auf.</w:t>
                      </w:r>
                    </w:p>
                    <w:p w14:paraId="6878668A" w14:textId="77777777" w:rsidR="00967629" w:rsidRPr="00967629" w:rsidRDefault="00967629">
                      <w:pPr>
                        <w:rPr>
                          <w:rFonts w:ascii="Comic Sans MS" w:hAnsi="Comic Sans MS"/>
                          <w:lang w:val="de-AT"/>
                        </w:rPr>
                      </w:pPr>
                    </w:p>
                    <w:p w14:paraId="00B7F31A" w14:textId="1A52139A" w:rsidR="00967629" w:rsidRPr="00967629" w:rsidRDefault="00967629">
                      <w:pPr>
                        <w:rPr>
                          <w:rFonts w:ascii="Comic Sans MS" w:hAnsi="Comic Sans MS"/>
                          <w:lang w:val="de-AT"/>
                        </w:rPr>
                      </w:pPr>
                      <w:r w:rsidRPr="00967629">
                        <w:rPr>
                          <w:rFonts w:ascii="Comic Sans MS" w:hAnsi="Comic Sans MS"/>
                          <w:lang w:val="de-AT"/>
                        </w:rPr>
                        <w:t>Eine gute Zusammenarbeit mit Eltern/Erziehungsberechtigten ist uns sehr wichtig. Daher bieten wir vielfältige Möglichkeiten wie Tür- und Angelgespräche, Telefonate, Elternabende und Entwicklungsgespräche.</w:t>
                      </w:r>
                    </w:p>
                    <w:p w14:paraId="3F86F7BC" w14:textId="19F06EA6" w:rsidR="0094638F" w:rsidRPr="0013618D" w:rsidRDefault="0094638F">
                      <w:pPr>
                        <w:rPr>
                          <w:lang w:val="de-AT"/>
                        </w:rPr>
                      </w:pPr>
                    </w:p>
                  </w:txbxContent>
                </v:textbox>
                <w10:wrap type="through" anchorx="margin"/>
              </v:shape>
            </w:pict>
          </mc:Fallback>
        </mc:AlternateContent>
      </w:r>
      <w:r w:rsidR="00E077E7">
        <w:rPr>
          <w:noProof/>
        </w:rPr>
        <w:drawing>
          <wp:anchor distT="0" distB="0" distL="114300" distR="114300" simplePos="0" relativeHeight="251814912" behindDoc="1" locked="0" layoutInCell="1" allowOverlap="1" wp14:anchorId="35439CE4" wp14:editId="6405F6CE">
            <wp:simplePos x="0" y="0"/>
            <wp:positionH relativeFrom="margin">
              <wp:posOffset>2745721</wp:posOffset>
            </wp:positionH>
            <wp:positionV relativeFrom="paragraph">
              <wp:posOffset>5227879</wp:posOffset>
            </wp:positionV>
            <wp:extent cx="2043529" cy="1880832"/>
            <wp:effectExtent l="57150" t="57150" r="52070" b="62865"/>
            <wp:wrapNone/>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514"/>
                    <a:stretch/>
                  </pic:blipFill>
                  <pic:spPr bwMode="auto">
                    <a:xfrm>
                      <a:off x="0" y="0"/>
                      <a:ext cx="2043529" cy="1880832"/>
                    </a:xfrm>
                    <a:prstGeom prst="ellipse">
                      <a:avLst/>
                    </a:prstGeom>
                    <a:ln w="9525" cap="rnd"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77E7">
        <w:rPr>
          <w:noProof/>
        </w:rPr>
        <w:drawing>
          <wp:anchor distT="0" distB="0" distL="114300" distR="114300" simplePos="0" relativeHeight="251809792" behindDoc="1" locked="0" layoutInCell="1" allowOverlap="1" wp14:anchorId="5AA548AC" wp14:editId="3511435F">
            <wp:simplePos x="0" y="0"/>
            <wp:positionH relativeFrom="margin">
              <wp:posOffset>1084968</wp:posOffset>
            </wp:positionH>
            <wp:positionV relativeFrom="paragraph">
              <wp:posOffset>7015662</wp:posOffset>
            </wp:positionV>
            <wp:extent cx="1983569" cy="1708785"/>
            <wp:effectExtent l="60960" t="53340" r="59055" b="59055"/>
            <wp:wrapNone/>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547" r="9407"/>
                    <a:stretch/>
                  </pic:blipFill>
                  <pic:spPr bwMode="auto">
                    <a:xfrm rot="16200000">
                      <a:off x="0" y="0"/>
                      <a:ext cx="1983569" cy="1708785"/>
                    </a:xfrm>
                    <a:prstGeom prst="ellipse">
                      <a:avLst/>
                    </a:prstGeom>
                    <a:ln w="9525" cap="rnd" cmpd="sng" algn="ctr">
                      <a:solidFill>
                        <a:srgbClr val="70AD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77E7">
        <w:rPr>
          <w:noProof/>
        </w:rPr>
        <w:drawing>
          <wp:anchor distT="0" distB="0" distL="114300" distR="114300" simplePos="0" relativeHeight="251808768" behindDoc="1" locked="0" layoutInCell="1" allowOverlap="1" wp14:anchorId="57F92EA1" wp14:editId="77981EB6">
            <wp:simplePos x="0" y="0"/>
            <wp:positionH relativeFrom="margin">
              <wp:posOffset>-510559</wp:posOffset>
            </wp:positionH>
            <wp:positionV relativeFrom="paragraph">
              <wp:posOffset>5288128</wp:posOffset>
            </wp:positionV>
            <wp:extent cx="1921775" cy="1884535"/>
            <wp:effectExtent l="57150" t="57150" r="59690" b="59055"/>
            <wp:wrapNone/>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3518"/>
                    <a:stretch/>
                  </pic:blipFill>
                  <pic:spPr bwMode="auto">
                    <a:xfrm>
                      <a:off x="0" y="0"/>
                      <a:ext cx="1921775" cy="1884535"/>
                    </a:xfrm>
                    <a:prstGeom prst="ellipse">
                      <a:avLst/>
                    </a:prstGeom>
                    <a:ln w="9525" cap="rnd">
                      <a:solidFill>
                        <a:schemeClr val="accent4"/>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092" w:rsidRPr="00F30A8A">
        <w:rPr>
          <w:rFonts w:ascii="Comic Sans MS" w:hAnsi="Comic Sans MS"/>
        </w:rPr>
        <w:br w:type="page"/>
      </w:r>
    </w:p>
    <w:p w14:paraId="534D727B" w14:textId="292FB269" w:rsidR="00A92E07" w:rsidRDefault="00722688" w:rsidP="00156F58">
      <w:pPr>
        <w:pStyle w:val="berschrift1"/>
        <w:spacing w:line="240" w:lineRule="auto"/>
        <w:rPr>
          <w:rFonts w:ascii="Segoe Print" w:hAnsi="Segoe Print"/>
        </w:rPr>
      </w:pPr>
      <w:bookmarkStart w:id="89" w:name="_Toc107488167"/>
      <w:r w:rsidRPr="00BC1A57">
        <w:rPr>
          <w:noProof/>
        </w:rPr>
        <w:lastRenderedPageBreak/>
        <w:drawing>
          <wp:anchor distT="0" distB="0" distL="114300" distR="114300" simplePos="0" relativeHeight="251784192" behindDoc="1" locked="0" layoutInCell="1" allowOverlap="1" wp14:anchorId="686FEA35" wp14:editId="12763B49">
            <wp:simplePos x="0" y="0"/>
            <wp:positionH relativeFrom="column">
              <wp:posOffset>6024880</wp:posOffset>
            </wp:positionH>
            <wp:positionV relativeFrom="paragraph">
              <wp:posOffset>-537845</wp:posOffset>
            </wp:positionV>
            <wp:extent cx="276225" cy="1543050"/>
            <wp:effectExtent l="0" t="0" r="9525" b="0"/>
            <wp:wrapNone/>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225" cy="1543050"/>
                    </a:xfrm>
                    <a:prstGeom prst="rect">
                      <a:avLst/>
                    </a:prstGeom>
                    <a:noFill/>
                    <a:ln>
                      <a:noFill/>
                    </a:ln>
                  </pic:spPr>
                </pic:pic>
              </a:graphicData>
            </a:graphic>
          </wp:anchor>
        </w:drawing>
      </w:r>
      <w:r w:rsidR="00AF62CE">
        <w:rPr>
          <w:rFonts w:ascii="Segoe Print" w:hAnsi="Segoe Print"/>
          <w:noProof/>
        </w:rPr>
        <mc:AlternateContent>
          <mc:Choice Requires="wps">
            <w:drawing>
              <wp:anchor distT="0" distB="0" distL="114300" distR="114300" simplePos="0" relativeHeight="251763712" behindDoc="1" locked="0" layoutInCell="1" allowOverlap="1" wp14:anchorId="4DA3FDA7" wp14:editId="692F4CD1">
                <wp:simplePos x="0" y="0"/>
                <wp:positionH relativeFrom="margin">
                  <wp:posOffset>4739005</wp:posOffset>
                </wp:positionH>
                <wp:positionV relativeFrom="paragraph">
                  <wp:posOffset>-585470</wp:posOffset>
                </wp:positionV>
                <wp:extent cx="1623695" cy="9360000"/>
                <wp:effectExtent l="0" t="0" r="14605" b="12700"/>
                <wp:wrapNone/>
                <wp:docPr id="196" name="Textfeld 196"/>
                <wp:cNvGraphicFramePr/>
                <a:graphic xmlns:a="http://schemas.openxmlformats.org/drawingml/2006/main">
                  <a:graphicData uri="http://schemas.microsoft.com/office/word/2010/wordprocessingShape">
                    <wps:wsp>
                      <wps:cNvSpPr txBox="1"/>
                      <wps:spPr>
                        <a:xfrm>
                          <a:off x="0" y="0"/>
                          <a:ext cx="1623695" cy="9360000"/>
                        </a:xfrm>
                        <a:prstGeom prst="rect">
                          <a:avLst/>
                        </a:prstGeom>
                        <a:solidFill>
                          <a:srgbClr val="FFC000"/>
                        </a:solidFill>
                        <a:ln w="6350">
                          <a:solidFill>
                            <a:srgbClr val="FFC000"/>
                          </a:solidFill>
                        </a:ln>
                      </wps:spPr>
                      <wps:txbx>
                        <w:txbxContent>
                          <w:p w14:paraId="7BACA5D9" w14:textId="6F6DA6CD" w:rsidR="00F74950" w:rsidRDefault="00F74950" w:rsidP="00F74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FDA7" id="Textfeld 196" o:spid="_x0000_s1072" type="#_x0000_t202" style="position:absolute;margin-left:373.15pt;margin-top:-46.1pt;width:127.85pt;height:737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" fillcolor="#ffc000" strokecolor="#ffc000" strokeweight=".5pt">
                <v:textbox>
                  <w:txbxContent>
                    <w:p w14:paraId="7BACA5D9" w14:textId="6F6DA6CD" w:rsidR="00F74950" w:rsidRDefault="00F74950" w:rsidP="00F74950"/>
                  </w:txbxContent>
                </v:textbox>
                <w10:wrap anchorx="margin"/>
              </v:shape>
            </w:pict>
          </mc:Fallback>
        </mc:AlternateContent>
      </w:r>
      <w:r w:rsidR="00F30A8A" w:rsidRPr="00F30A8A">
        <w:rPr>
          <w:rFonts w:ascii="Segoe Print" w:hAnsi="Segoe Print"/>
        </w:rPr>
        <w:t>Unsere Strukturen</w:t>
      </w:r>
      <w:bookmarkEnd w:id="89"/>
    </w:p>
    <w:p w14:paraId="666FD51F" w14:textId="25DC3DAA" w:rsidR="00710092" w:rsidRDefault="00E077E7" w:rsidP="00156F58">
      <w:pPr>
        <w:pBdr>
          <w:right w:val="single" w:sz="4" w:space="4" w:color="FFC000" w:themeColor="accent4"/>
        </w:pBdr>
        <w:spacing w:line="240" w:lineRule="auto"/>
        <w:rPr>
          <w:rFonts w:ascii="Comic Sans MS" w:hAnsi="Comic Sans MS"/>
        </w:rPr>
      </w:pPr>
      <w:r>
        <w:rPr>
          <w:rFonts w:ascii="Comic Sans MS" w:hAnsi="Comic Sans MS"/>
          <w:noProof/>
        </w:rPr>
        <mc:AlternateContent>
          <mc:Choice Requires="wps">
            <w:drawing>
              <wp:anchor distT="0" distB="0" distL="114300" distR="114300" simplePos="0" relativeHeight="251760640" behindDoc="0" locked="0" layoutInCell="1" allowOverlap="1" wp14:anchorId="4190C800" wp14:editId="7B3DB143">
                <wp:simplePos x="0" y="0"/>
                <wp:positionH relativeFrom="column">
                  <wp:posOffset>-26338</wp:posOffset>
                </wp:positionH>
                <wp:positionV relativeFrom="paragraph">
                  <wp:posOffset>119854</wp:posOffset>
                </wp:positionV>
                <wp:extent cx="4182110" cy="1768816"/>
                <wp:effectExtent l="0" t="0" r="8890" b="3175"/>
                <wp:wrapNone/>
                <wp:docPr id="194" name="Textfeld 194"/>
                <wp:cNvGraphicFramePr/>
                <a:graphic xmlns:a="http://schemas.openxmlformats.org/drawingml/2006/main">
                  <a:graphicData uri="http://schemas.microsoft.com/office/word/2010/wordprocessingShape">
                    <wps:wsp>
                      <wps:cNvSpPr txBox="1"/>
                      <wps:spPr>
                        <a:xfrm>
                          <a:off x="0" y="0"/>
                          <a:ext cx="4182110" cy="1768816"/>
                        </a:xfrm>
                        <a:prstGeom prst="rect">
                          <a:avLst/>
                        </a:prstGeom>
                        <a:solidFill>
                          <a:schemeClr val="lt1"/>
                        </a:solidFill>
                        <a:ln w="6350">
                          <a:noFill/>
                        </a:ln>
                      </wps:spPr>
                      <wps:txbx>
                        <w:txbxContent>
                          <w:p w14:paraId="1FF02908" w14:textId="77777777" w:rsidR="00F74950" w:rsidRDefault="002F6371" w:rsidP="002F6371">
                            <w:pPr>
                              <w:rPr>
                                <w:rFonts w:ascii="Comic Sans MS" w:hAnsi="Comic Sans MS"/>
                              </w:rPr>
                            </w:pPr>
                            <w:r w:rsidRPr="002F6371">
                              <w:rPr>
                                <w:rFonts w:ascii="Comic Sans MS" w:hAnsi="Comic Sans MS"/>
                              </w:rPr>
                              <w:t>In unserem Haus haben Kinder die Wahl zu entscheiden, wohin und mit wem sie sich bewegen, wann sie etwas beginnen oder beenden- oder gar selbst eine Tür hinter sich schließen, um in Ruhe spielen zu können.</w:t>
                            </w:r>
                          </w:p>
                          <w:p w14:paraId="6E6FD9A3" w14:textId="48FBD94D" w:rsidR="002F6371" w:rsidRPr="002F6371" w:rsidRDefault="002F6371" w:rsidP="002F6371">
                            <w:pPr>
                              <w:rPr>
                                <w:rFonts w:ascii="Comic Sans MS" w:hAnsi="Comic Sans MS"/>
                              </w:rPr>
                            </w:pPr>
                            <w:r w:rsidRPr="002F6371">
                              <w:rPr>
                                <w:rFonts w:ascii="Comic Sans MS" w:hAnsi="Comic Sans MS"/>
                              </w:rPr>
                              <w:t>Durch eine erkennbare Zeitstruktur, unterstützt durch Rituale und Signale, aber auch klare Regeln finden die Kinder Ordnung und Orientierung im Tagesablauf.</w:t>
                            </w:r>
                          </w:p>
                          <w:p w14:paraId="6E431CB0" w14:textId="77777777" w:rsidR="002F6371" w:rsidRDefault="002F6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0C800" id="Textfeld 194" o:spid="_x0000_s1073" type="#_x0000_t202" style="position:absolute;margin-left:-2.05pt;margin-top:9.45pt;width:329.3pt;height:13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" fillcolor="white [3201]" stroked="f" strokeweight=".5pt">
                <v:textbox>
                  <w:txbxContent>
                    <w:p w14:paraId="1FF02908" w14:textId="77777777" w:rsidR="00F74950" w:rsidRDefault="002F6371" w:rsidP="002F6371">
                      <w:pPr>
                        <w:rPr>
                          <w:rFonts w:ascii="Comic Sans MS" w:hAnsi="Comic Sans MS"/>
                        </w:rPr>
                      </w:pPr>
                      <w:r w:rsidRPr="002F6371">
                        <w:rPr>
                          <w:rFonts w:ascii="Comic Sans MS" w:hAnsi="Comic Sans MS"/>
                        </w:rPr>
                        <w:t>In unserem Haus haben Kinder die Wahl zu entscheiden, wohin und mit wem sie sich bewegen, wann sie etwas beginnen oder beenden- oder gar selbst eine Tür hinter sich schließen, um in Ruhe spielen zu können.</w:t>
                      </w:r>
                    </w:p>
                    <w:p w14:paraId="6E6FD9A3" w14:textId="48FBD94D" w:rsidR="002F6371" w:rsidRPr="002F6371" w:rsidRDefault="002F6371" w:rsidP="002F6371">
                      <w:pPr>
                        <w:rPr>
                          <w:rFonts w:ascii="Comic Sans MS" w:hAnsi="Comic Sans MS"/>
                        </w:rPr>
                      </w:pPr>
                      <w:r w:rsidRPr="002F6371">
                        <w:rPr>
                          <w:rFonts w:ascii="Comic Sans MS" w:hAnsi="Comic Sans MS"/>
                        </w:rPr>
                        <w:t>Durch eine erkennbare Zeitstruktur, unterstützt durch Rituale und Signale, aber auch klare Regeln finden die Kinder Ordnung und Orientierung im Tagesablauf.</w:t>
                      </w:r>
                    </w:p>
                    <w:p w14:paraId="6E431CB0" w14:textId="77777777" w:rsidR="002F6371" w:rsidRDefault="002F6371"/>
                  </w:txbxContent>
                </v:textbox>
              </v:shape>
            </w:pict>
          </mc:Fallback>
        </mc:AlternateContent>
      </w:r>
    </w:p>
    <w:p w14:paraId="772D1B5A" w14:textId="1A06F481" w:rsidR="002F6371" w:rsidRDefault="00722688" w:rsidP="00156F58">
      <w:pPr>
        <w:pBdr>
          <w:right w:val="single" w:sz="4" w:space="4" w:color="FFC000" w:themeColor="accent4"/>
        </w:pBdr>
        <w:spacing w:line="240" w:lineRule="auto"/>
        <w:rPr>
          <w:rFonts w:ascii="Comic Sans MS" w:hAnsi="Comic Sans MS"/>
        </w:rPr>
      </w:pPr>
      <w:r w:rsidRPr="00722688">
        <w:rPr>
          <w:noProof/>
        </w:rPr>
        <w:drawing>
          <wp:anchor distT="0" distB="0" distL="114300" distR="114300" simplePos="0" relativeHeight="251785216" behindDoc="1" locked="0" layoutInCell="1" allowOverlap="1" wp14:anchorId="3EC4F1A3" wp14:editId="549FE314">
            <wp:simplePos x="0" y="0"/>
            <wp:positionH relativeFrom="column">
              <wp:posOffset>5015230</wp:posOffset>
            </wp:positionH>
            <wp:positionV relativeFrom="paragraph">
              <wp:posOffset>173355</wp:posOffset>
            </wp:positionV>
            <wp:extent cx="1133475" cy="7305675"/>
            <wp:effectExtent l="0" t="0" r="0" b="0"/>
            <wp:wrapNone/>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3475" cy="7305675"/>
                    </a:xfrm>
                    <a:prstGeom prst="rect">
                      <a:avLst/>
                    </a:prstGeom>
                    <a:noFill/>
                    <a:ln>
                      <a:noFill/>
                    </a:ln>
                  </pic:spPr>
                </pic:pic>
              </a:graphicData>
            </a:graphic>
          </wp:anchor>
        </w:drawing>
      </w:r>
    </w:p>
    <w:p w14:paraId="65E5EFDB" w14:textId="09BEE04E" w:rsidR="002F6371" w:rsidRDefault="002F6371" w:rsidP="00F30A8A">
      <w:pPr>
        <w:pBdr>
          <w:right w:val="single" w:sz="4" w:space="4" w:color="FFC000" w:themeColor="accent4"/>
        </w:pBdr>
        <w:rPr>
          <w:rFonts w:ascii="Comic Sans MS" w:hAnsi="Comic Sans MS"/>
        </w:rPr>
      </w:pPr>
    </w:p>
    <w:p w14:paraId="53B4B574" w14:textId="6D11443D" w:rsidR="002F6371" w:rsidRDefault="002F6371" w:rsidP="00F30A8A">
      <w:pPr>
        <w:pBdr>
          <w:right w:val="single" w:sz="4" w:space="4" w:color="FFC000" w:themeColor="accent4"/>
        </w:pBdr>
        <w:rPr>
          <w:rFonts w:ascii="Comic Sans MS" w:hAnsi="Comic Sans MS"/>
        </w:rPr>
      </w:pPr>
    </w:p>
    <w:p w14:paraId="5B10D3EE" w14:textId="2D818A31" w:rsidR="002F6371" w:rsidRDefault="002F6371" w:rsidP="00F30A8A">
      <w:pPr>
        <w:pBdr>
          <w:right w:val="single" w:sz="4" w:space="4" w:color="FFC000" w:themeColor="accent4"/>
        </w:pBdr>
        <w:rPr>
          <w:rFonts w:ascii="Comic Sans MS" w:hAnsi="Comic Sans MS"/>
        </w:rPr>
      </w:pPr>
    </w:p>
    <w:p w14:paraId="15491614" w14:textId="2A9A6FF4" w:rsidR="002F6371" w:rsidRDefault="002F6371" w:rsidP="00F30A8A">
      <w:pPr>
        <w:pBdr>
          <w:right w:val="single" w:sz="4" w:space="4" w:color="FFC000" w:themeColor="accent4"/>
        </w:pBdr>
        <w:rPr>
          <w:rFonts w:ascii="Comic Sans MS" w:hAnsi="Comic Sans MS"/>
        </w:rPr>
      </w:pPr>
    </w:p>
    <w:p w14:paraId="01C5A61B" w14:textId="77777777" w:rsidR="00F74950" w:rsidRPr="00F30A8A" w:rsidRDefault="00F74950" w:rsidP="00F30A8A">
      <w:pPr>
        <w:pBdr>
          <w:right w:val="single" w:sz="4" w:space="4" w:color="FFC000" w:themeColor="accent4"/>
        </w:pBdr>
        <w:rPr>
          <w:rFonts w:ascii="Comic Sans MS" w:hAnsi="Comic Sans MS"/>
        </w:rPr>
      </w:pPr>
    </w:p>
    <w:p w14:paraId="6B4FE56B" w14:textId="4799BAB7" w:rsidR="00710092" w:rsidRDefault="00710092" w:rsidP="00710092">
      <w:pPr>
        <w:pStyle w:val="berschrift2"/>
        <w:rPr>
          <w:rFonts w:ascii="Comic Sans MS" w:hAnsi="Comic Sans MS"/>
        </w:rPr>
      </w:pPr>
      <w:bookmarkStart w:id="90" w:name="_Toc107488168"/>
      <w:r w:rsidRPr="00F30A8A">
        <w:rPr>
          <w:rFonts w:ascii="Comic Sans MS" w:hAnsi="Comic Sans MS"/>
        </w:rPr>
        <w:t>Unser Tagesablauf</w:t>
      </w:r>
      <w:bookmarkEnd w:id="90"/>
    </w:p>
    <w:p w14:paraId="6F9CC848" w14:textId="1EA081CD" w:rsidR="00734F72" w:rsidRDefault="002F6371" w:rsidP="00734F72">
      <w:r>
        <w:rPr>
          <w:noProof/>
        </w:rPr>
        <mc:AlternateContent>
          <mc:Choice Requires="wps">
            <w:drawing>
              <wp:anchor distT="0" distB="0" distL="114300" distR="114300" simplePos="0" relativeHeight="251761664" behindDoc="0" locked="0" layoutInCell="1" allowOverlap="1" wp14:anchorId="0EA051CB" wp14:editId="5B763639">
                <wp:simplePos x="0" y="0"/>
                <wp:positionH relativeFrom="column">
                  <wp:posOffset>-33277</wp:posOffset>
                </wp:positionH>
                <wp:positionV relativeFrom="paragraph">
                  <wp:posOffset>57150</wp:posOffset>
                </wp:positionV>
                <wp:extent cx="3623733" cy="5503333"/>
                <wp:effectExtent l="0" t="0" r="0" b="2540"/>
                <wp:wrapNone/>
                <wp:docPr id="195" name="Textfeld 195"/>
                <wp:cNvGraphicFramePr/>
                <a:graphic xmlns:a="http://schemas.openxmlformats.org/drawingml/2006/main">
                  <a:graphicData uri="http://schemas.microsoft.com/office/word/2010/wordprocessingShape">
                    <wps:wsp>
                      <wps:cNvSpPr txBox="1"/>
                      <wps:spPr>
                        <a:xfrm>
                          <a:off x="0" y="0"/>
                          <a:ext cx="3623733" cy="5503333"/>
                        </a:xfrm>
                        <a:prstGeom prst="rect">
                          <a:avLst/>
                        </a:prstGeom>
                        <a:solidFill>
                          <a:schemeClr val="lt1"/>
                        </a:solidFill>
                        <a:ln w="6350">
                          <a:noFill/>
                        </a:ln>
                      </wps:spPr>
                      <wps:txbx>
                        <w:txbxContent>
                          <w:p w14:paraId="61C27845" w14:textId="768E035A" w:rsidR="002F6371" w:rsidRPr="00D04F91" w:rsidRDefault="002F6371" w:rsidP="00D04F91">
                            <w:pPr>
                              <w:pStyle w:val="Listenabsatz"/>
                              <w:numPr>
                                <w:ilvl w:val="0"/>
                                <w:numId w:val="4"/>
                              </w:numPr>
                              <w:rPr>
                                <w:rFonts w:ascii="Comic Sans MS" w:hAnsi="Comic Sans MS"/>
                                <w:lang w:val="de-AT"/>
                              </w:rPr>
                            </w:pPr>
                            <w:r w:rsidRPr="00D04F91">
                              <w:rPr>
                                <w:rFonts w:ascii="Comic Sans MS" w:hAnsi="Comic Sans MS"/>
                                <w:lang w:val="de-AT"/>
                              </w:rPr>
                              <w:t>Unser Tagesablauf gestaltet sich sehr flexibel und individuell. Die Bedürfnisse der Kinder stehen dabei im Vordergrund. Damit sich die Kinder im Tagesablauf</w:t>
                            </w:r>
                            <w:r w:rsidR="00B762FC" w:rsidRPr="00D04F91">
                              <w:rPr>
                                <w:rFonts w:ascii="Comic Sans MS" w:hAnsi="Comic Sans MS"/>
                                <w:lang w:val="de-AT"/>
                              </w:rPr>
                              <w:t xml:space="preserve"> gut orientieren können, ist es uns wichtig, dass sie bis 8:30 Uhr in die Einrichtung gebracht werden. Beim Bringen stehen wir auch gerne für einen kurzen Informationsaustausch mit den Eltern bereit.</w:t>
                            </w:r>
                          </w:p>
                          <w:p w14:paraId="41238F1A" w14:textId="20FFF24D" w:rsidR="00B762FC" w:rsidRPr="00D04F91" w:rsidRDefault="00B762FC" w:rsidP="00D04F91">
                            <w:pPr>
                              <w:pStyle w:val="Listenabsatz"/>
                              <w:numPr>
                                <w:ilvl w:val="0"/>
                                <w:numId w:val="4"/>
                              </w:numPr>
                              <w:rPr>
                                <w:rFonts w:ascii="Comic Sans MS" w:hAnsi="Comic Sans MS"/>
                                <w:lang w:val="de-AT"/>
                              </w:rPr>
                            </w:pPr>
                            <w:r w:rsidRPr="00D04F91">
                              <w:rPr>
                                <w:rFonts w:ascii="Comic Sans MS" w:hAnsi="Comic Sans MS"/>
                                <w:lang w:val="de-AT"/>
                              </w:rPr>
                              <w:t>Am Vormittag steht neben geplanten Bildungsangeboten des pädagogischen Teams, das selbstgesteuerte Lernen der Kinder im Vordergrund.</w:t>
                            </w:r>
                          </w:p>
                          <w:p w14:paraId="5199E14A" w14:textId="1446B288" w:rsidR="0057516A" w:rsidRPr="00D04F91" w:rsidRDefault="0057516A" w:rsidP="00D04F91">
                            <w:pPr>
                              <w:pStyle w:val="Listenabsatz"/>
                              <w:numPr>
                                <w:ilvl w:val="0"/>
                                <w:numId w:val="4"/>
                              </w:numPr>
                              <w:rPr>
                                <w:rFonts w:ascii="Comic Sans MS" w:hAnsi="Comic Sans MS"/>
                                <w:lang w:val="de-AT"/>
                              </w:rPr>
                            </w:pPr>
                            <w:bookmarkStart w:id="91" w:name="_Hlk106017013"/>
                            <w:r w:rsidRPr="00D04F91">
                              <w:rPr>
                                <w:rFonts w:ascii="Comic Sans MS" w:hAnsi="Comic Sans MS"/>
                                <w:lang w:val="de-AT"/>
                              </w:rPr>
                              <w:t xml:space="preserve">Außerdem bieten wir </w:t>
                            </w:r>
                            <w:r w:rsidR="00D04F91" w:rsidRPr="00D04F91">
                              <w:rPr>
                                <w:rFonts w:ascii="Comic Sans MS" w:hAnsi="Comic Sans MS"/>
                                <w:lang w:val="de-AT"/>
                              </w:rPr>
                              <w:t xml:space="preserve">vormittags </w:t>
                            </w:r>
                            <w:r w:rsidRPr="00D04F91">
                              <w:rPr>
                                <w:rFonts w:ascii="Comic Sans MS" w:hAnsi="Comic Sans MS"/>
                                <w:lang w:val="de-AT"/>
                              </w:rPr>
                              <w:t>unsere gemeinsame Jause an, wobei wir großen Wert auf Ausgewogenheit und Regionalität legen.</w:t>
                            </w:r>
                          </w:p>
                          <w:bookmarkEnd w:id="91"/>
                          <w:p w14:paraId="529B807E" w14:textId="64C5CCB9" w:rsidR="00B762FC" w:rsidRPr="00D04F91" w:rsidRDefault="00B762FC" w:rsidP="00D04F91">
                            <w:pPr>
                              <w:pStyle w:val="Listenabsatz"/>
                              <w:numPr>
                                <w:ilvl w:val="0"/>
                                <w:numId w:val="4"/>
                              </w:numPr>
                              <w:rPr>
                                <w:rFonts w:ascii="Comic Sans MS" w:hAnsi="Comic Sans MS"/>
                                <w:lang w:val="de-AT"/>
                              </w:rPr>
                            </w:pPr>
                            <w:r w:rsidRPr="00D04F91">
                              <w:rPr>
                                <w:rFonts w:ascii="Comic Sans MS" w:hAnsi="Comic Sans MS"/>
                                <w:lang w:val="de-AT"/>
                              </w:rPr>
                              <w:t xml:space="preserve">In unserer Ruhephase </w:t>
                            </w:r>
                            <w:r w:rsidR="00F74950" w:rsidRPr="00D04F91">
                              <w:rPr>
                                <w:rFonts w:ascii="Comic Sans MS" w:hAnsi="Comic Sans MS"/>
                                <w:lang w:val="de-AT"/>
                              </w:rPr>
                              <w:t>ist es uns wichtig, dass das Kind selbst entscheiden kann, ob es schlafen oder nur rasten möchte. Kein Kind wird bei uns zum Schlafen oder Wachbleiben gezwungen!</w:t>
                            </w:r>
                            <w:r w:rsidRPr="00D04F91">
                              <w:rPr>
                                <w:rFonts w:ascii="Comic Sans MS" w:hAnsi="Comic Sans MS"/>
                                <w:lang w:val="de-AT"/>
                              </w:rPr>
                              <w:t xml:space="preserve"> </w:t>
                            </w:r>
                          </w:p>
                          <w:p w14:paraId="75A696D2" w14:textId="02C9DF9F" w:rsidR="00F74950" w:rsidRPr="00D04F91" w:rsidRDefault="00F74950" w:rsidP="00D04F91">
                            <w:pPr>
                              <w:pStyle w:val="Listenabsatz"/>
                              <w:numPr>
                                <w:ilvl w:val="0"/>
                                <w:numId w:val="4"/>
                              </w:numPr>
                              <w:rPr>
                                <w:rFonts w:ascii="Comic Sans MS" w:hAnsi="Comic Sans MS"/>
                                <w:lang w:val="de-AT"/>
                              </w:rPr>
                            </w:pPr>
                            <w:r w:rsidRPr="00D04F91">
                              <w:rPr>
                                <w:rFonts w:ascii="Comic Sans MS" w:hAnsi="Comic Sans MS"/>
                                <w:lang w:val="de-AT"/>
                              </w:rPr>
                              <w:t>Für die Ganztageskinder gibt es bei uns in der Einrichtung ein gemeinsames Mittagessen in ansprechender Atmosphäre!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051CB" id="Textfeld 195" o:spid="_x0000_s1074" type="#_x0000_t202" style="position:absolute;margin-left:-2.6pt;margin-top:4.5pt;width:285.35pt;height:433.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" fillcolor="white [3201]" stroked="f" strokeweight=".5pt">
                <v:textbox>
                  <w:txbxContent>
                    <w:p w14:paraId="61C27845" w14:textId="768E035A" w:rsidR="002F6371" w:rsidRPr="00D04F91" w:rsidRDefault="002F6371" w:rsidP="00D04F91">
                      <w:pPr>
                        <w:pStyle w:val="Listenabsatz"/>
                        <w:numPr>
                          <w:ilvl w:val="0"/>
                          <w:numId w:val="4"/>
                        </w:numPr>
                        <w:rPr>
                          <w:rFonts w:ascii="Comic Sans MS" w:hAnsi="Comic Sans MS"/>
                          <w:lang w:val="de-AT"/>
                        </w:rPr>
                      </w:pPr>
                      <w:r w:rsidRPr="00D04F91">
                        <w:rPr>
                          <w:rFonts w:ascii="Comic Sans MS" w:hAnsi="Comic Sans MS"/>
                          <w:lang w:val="de-AT"/>
                        </w:rPr>
                        <w:t>Unser Tagesablauf gestaltet sich sehr flexibel und individuell. Die Bedürfnisse der Kinder stehen dabei im Vordergrund. Damit sich die Kinder im Tagesablauf</w:t>
                      </w:r>
                      <w:r w:rsidR="00B762FC" w:rsidRPr="00D04F91">
                        <w:rPr>
                          <w:rFonts w:ascii="Comic Sans MS" w:hAnsi="Comic Sans MS"/>
                          <w:lang w:val="de-AT"/>
                        </w:rPr>
                        <w:t xml:space="preserve"> gut orientieren können, ist es uns wichtig, dass sie bis 8:30 Uhr in die Einrichtung gebracht werden. Beim Bringen stehen wir auch gerne für einen kurzen Informationsaustausch mit den Eltern bereit.</w:t>
                      </w:r>
                    </w:p>
                    <w:p w14:paraId="41238F1A" w14:textId="20FFF24D" w:rsidR="00B762FC" w:rsidRPr="00D04F91" w:rsidRDefault="00B762FC" w:rsidP="00D04F91">
                      <w:pPr>
                        <w:pStyle w:val="Listenabsatz"/>
                        <w:numPr>
                          <w:ilvl w:val="0"/>
                          <w:numId w:val="4"/>
                        </w:numPr>
                        <w:rPr>
                          <w:rFonts w:ascii="Comic Sans MS" w:hAnsi="Comic Sans MS"/>
                          <w:lang w:val="de-AT"/>
                        </w:rPr>
                      </w:pPr>
                      <w:r w:rsidRPr="00D04F91">
                        <w:rPr>
                          <w:rFonts w:ascii="Comic Sans MS" w:hAnsi="Comic Sans MS"/>
                          <w:lang w:val="de-AT"/>
                        </w:rPr>
                        <w:t>Am Vormittag steht neben geplanten Bildungsangeboten des pädagogischen Teams, das selbstgesteuerte Lernen der Kinder im Vordergrund.</w:t>
                      </w:r>
                    </w:p>
                    <w:p w14:paraId="5199E14A" w14:textId="1446B288" w:rsidR="0057516A" w:rsidRPr="00D04F91" w:rsidRDefault="0057516A" w:rsidP="00D04F91">
                      <w:pPr>
                        <w:pStyle w:val="Listenabsatz"/>
                        <w:numPr>
                          <w:ilvl w:val="0"/>
                          <w:numId w:val="4"/>
                        </w:numPr>
                        <w:rPr>
                          <w:rFonts w:ascii="Comic Sans MS" w:hAnsi="Comic Sans MS"/>
                          <w:lang w:val="de-AT"/>
                        </w:rPr>
                      </w:pPr>
                      <w:bookmarkStart w:id="92" w:name="_Hlk106017013"/>
                      <w:r w:rsidRPr="00D04F91">
                        <w:rPr>
                          <w:rFonts w:ascii="Comic Sans MS" w:hAnsi="Comic Sans MS"/>
                          <w:lang w:val="de-AT"/>
                        </w:rPr>
                        <w:t xml:space="preserve">Außerdem bieten wir </w:t>
                      </w:r>
                      <w:r w:rsidR="00D04F91" w:rsidRPr="00D04F91">
                        <w:rPr>
                          <w:rFonts w:ascii="Comic Sans MS" w:hAnsi="Comic Sans MS"/>
                          <w:lang w:val="de-AT"/>
                        </w:rPr>
                        <w:t xml:space="preserve">vormittags </w:t>
                      </w:r>
                      <w:r w:rsidRPr="00D04F91">
                        <w:rPr>
                          <w:rFonts w:ascii="Comic Sans MS" w:hAnsi="Comic Sans MS"/>
                          <w:lang w:val="de-AT"/>
                        </w:rPr>
                        <w:t>unsere gemeinsame Jause an, wobei wir großen Wert auf Ausgewogenheit und Regionalität legen.</w:t>
                      </w:r>
                    </w:p>
                    <w:bookmarkEnd w:id="92"/>
                    <w:p w14:paraId="529B807E" w14:textId="64C5CCB9" w:rsidR="00B762FC" w:rsidRPr="00D04F91" w:rsidRDefault="00B762FC" w:rsidP="00D04F91">
                      <w:pPr>
                        <w:pStyle w:val="Listenabsatz"/>
                        <w:numPr>
                          <w:ilvl w:val="0"/>
                          <w:numId w:val="4"/>
                        </w:numPr>
                        <w:rPr>
                          <w:rFonts w:ascii="Comic Sans MS" w:hAnsi="Comic Sans MS"/>
                          <w:lang w:val="de-AT"/>
                        </w:rPr>
                      </w:pPr>
                      <w:r w:rsidRPr="00D04F91">
                        <w:rPr>
                          <w:rFonts w:ascii="Comic Sans MS" w:hAnsi="Comic Sans MS"/>
                          <w:lang w:val="de-AT"/>
                        </w:rPr>
                        <w:t xml:space="preserve">In unserer Ruhephase </w:t>
                      </w:r>
                      <w:r w:rsidR="00F74950" w:rsidRPr="00D04F91">
                        <w:rPr>
                          <w:rFonts w:ascii="Comic Sans MS" w:hAnsi="Comic Sans MS"/>
                          <w:lang w:val="de-AT"/>
                        </w:rPr>
                        <w:t>ist es uns wichtig, dass das Kind selbst entscheiden kann, ob es schlafen oder nur rasten möchte. Kein Kind wird bei uns zum Schlafen oder Wachbleiben gezwungen!</w:t>
                      </w:r>
                      <w:r w:rsidRPr="00D04F91">
                        <w:rPr>
                          <w:rFonts w:ascii="Comic Sans MS" w:hAnsi="Comic Sans MS"/>
                          <w:lang w:val="de-AT"/>
                        </w:rPr>
                        <w:t xml:space="preserve"> </w:t>
                      </w:r>
                    </w:p>
                    <w:p w14:paraId="75A696D2" w14:textId="02C9DF9F" w:rsidR="00F74950" w:rsidRPr="00D04F91" w:rsidRDefault="00F74950" w:rsidP="00D04F91">
                      <w:pPr>
                        <w:pStyle w:val="Listenabsatz"/>
                        <w:numPr>
                          <w:ilvl w:val="0"/>
                          <w:numId w:val="4"/>
                        </w:numPr>
                        <w:rPr>
                          <w:rFonts w:ascii="Comic Sans MS" w:hAnsi="Comic Sans MS"/>
                          <w:lang w:val="de-AT"/>
                        </w:rPr>
                      </w:pPr>
                      <w:r w:rsidRPr="00D04F91">
                        <w:rPr>
                          <w:rFonts w:ascii="Comic Sans MS" w:hAnsi="Comic Sans MS"/>
                          <w:lang w:val="de-AT"/>
                        </w:rPr>
                        <w:t>Für die Ganztageskinder gibt es bei uns in der Einrichtung ein gemeinsames Mittagessen in ansprechender Atmosphäre!</w:t>
                      </w:r>
                    </w:p>
                  </w:txbxContent>
                </v:textbox>
              </v:shape>
            </w:pict>
          </mc:Fallback>
        </mc:AlternateContent>
      </w:r>
    </w:p>
    <w:p w14:paraId="010148EA" w14:textId="2956ED29" w:rsidR="00A92E07" w:rsidRDefault="00A92E07" w:rsidP="00734F72"/>
    <w:p w14:paraId="06D5018F" w14:textId="34A98AC0" w:rsidR="00A92E07" w:rsidRDefault="00A92E07" w:rsidP="00734F72"/>
    <w:p w14:paraId="673CC7FE" w14:textId="21D15479" w:rsidR="00A92E07" w:rsidRDefault="00A92E07" w:rsidP="00734F72"/>
    <w:p w14:paraId="76A2650B" w14:textId="4F0B54F3" w:rsidR="00A92E07" w:rsidRDefault="00A92E07" w:rsidP="00734F72"/>
    <w:p w14:paraId="00C6D528" w14:textId="66EC2211" w:rsidR="00A92E07" w:rsidRDefault="00A92E07" w:rsidP="00734F72"/>
    <w:p w14:paraId="0BE3CB69" w14:textId="62EF867A" w:rsidR="00A92E07" w:rsidRPr="00734F72" w:rsidRDefault="00A92E07" w:rsidP="00734F72"/>
    <w:p w14:paraId="73212DEF" w14:textId="77777777" w:rsidR="00710092" w:rsidRPr="00F30A8A" w:rsidRDefault="00710092" w:rsidP="00710092">
      <w:pPr>
        <w:rPr>
          <w:rFonts w:ascii="Comic Sans MS" w:hAnsi="Comic Sans MS"/>
        </w:rPr>
      </w:pPr>
    </w:p>
    <w:p w14:paraId="22EBEF9C" w14:textId="77777777" w:rsidR="00A92E07" w:rsidRDefault="00A92E07" w:rsidP="00710092">
      <w:pPr>
        <w:pStyle w:val="berschrift2"/>
        <w:rPr>
          <w:rFonts w:ascii="Comic Sans MS" w:hAnsi="Comic Sans MS"/>
        </w:rPr>
      </w:pPr>
    </w:p>
    <w:p w14:paraId="42217D13" w14:textId="77777777" w:rsidR="00A92E07" w:rsidRDefault="00A92E07" w:rsidP="00710092">
      <w:pPr>
        <w:pStyle w:val="berschrift2"/>
        <w:rPr>
          <w:rFonts w:ascii="Comic Sans MS" w:hAnsi="Comic Sans MS"/>
        </w:rPr>
      </w:pPr>
    </w:p>
    <w:p w14:paraId="2C981CCD" w14:textId="1DBC267D" w:rsidR="00A92E07" w:rsidRDefault="00A92E07" w:rsidP="00710092">
      <w:pPr>
        <w:pStyle w:val="berschrift2"/>
        <w:rPr>
          <w:rFonts w:ascii="Comic Sans MS" w:hAnsi="Comic Sans MS"/>
        </w:rPr>
      </w:pPr>
    </w:p>
    <w:p w14:paraId="2334B172" w14:textId="77194DC2" w:rsidR="00A92E07" w:rsidRDefault="00A92E07" w:rsidP="00710092">
      <w:pPr>
        <w:pStyle w:val="berschrift2"/>
        <w:rPr>
          <w:rFonts w:ascii="Comic Sans MS" w:hAnsi="Comic Sans MS"/>
        </w:rPr>
      </w:pPr>
    </w:p>
    <w:p w14:paraId="7F8AE625" w14:textId="77777777" w:rsidR="00A92E07" w:rsidRDefault="00A92E07" w:rsidP="00710092">
      <w:pPr>
        <w:pStyle w:val="berschrift2"/>
        <w:rPr>
          <w:rFonts w:ascii="Comic Sans MS" w:hAnsi="Comic Sans MS"/>
        </w:rPr>
      </w:pPr>
    </w:p>
    <w:p w14:paraId="7B71DFE9" w14:textId="77777777" w:rsidR="00A92E07" w:rsidRDefault="00A92E07" w:rsidP="00710092">
      <w:pPr>
        <w:pStyle w:val="berschrift2"/>
        <w:rPr>
          <w:rFonts w:ascii="Comic Sans MS" w:hAnsi="Comic Sans MS"/>
        </w:rPr>
      </w:pPr>
    </w:p>
    <w:p w14:paraId="74A1EEED" w14:textId="77777777" w:rsidR="00A92E07" w:rsidRDefault="00A92E07" w:rsidP="00710092">
      <w:pPr>
        <w:pStyle w:val="berschrift2"/>
        <w:rPr>
          <w:rFonts w:ascii="Comic Sans MS" w:hAnsi="Comic Sans MS"/>
        </w:rPr>
      </w:pPr>
    </w:p>
    <w:p w14:paraId="61B147B7" w14:textId="1A88F57A" w:rsidR="00A92E07" w:rsidRDefault="00A92E07" w:rsidP="00710092">
      <w:pPr>
        <w:pStyle w:val="berschrift2"/>
        <w:rPr>
          <w:rFonts w:ascii="Comic Sans MS" w:hAnsi="Comic Sans MS"/>
        </w:rPr>
      </w:pPr>
    </w:p>
    <w:p w14:paraId="0377D46B" w14:textId="77777777" w:rsidR="00A92E07" w:rsidRDefault="00A92E07" w:rsidP="00710092">
      <w:pPr>
        <w:pStyle w:val="berschrift2"/>
        <w:rPr>
          <w:rFonts w:ascii="Comic Sans MS" w:hAnsi="Comic Sans MS"/>
        </w:rPr>
      </w:pPr>
    </w:p>
    <w:p w14:paraId="63445E69" w14:textId="15947DA7" w:rsidR="00A92E07" w:rsidRDefault="00A92E07" w:rsidP="00710092">
      <w:pPr>
        <w:pStyle w:val="berschrift2"/>
        <w:rPr>
          <w:rFonts w:ascii="Comic Sans MS" w:hAnsi="Comic Sans MS"/>
        </w:rPr>
      </w:pPr>
    </w:p>
    <w:p w14:paraId="7CA52D8F" w14:textId="569EBC8B" w:rsidR="00F74950" w:rsidRDefault="00F74950" w:rsidP="00F74950"/>
    <w:p w14:paraId="1D839C8B" w14:textId="77777777" w:rsidR="001E405C" w:rsidRPr="001E405C" w:rsidRDefault="001E405C" w:rsidP="001E405C">
      <w:pPr>
        <w:ind w:firstLine="708"/>
      </w:pPr>
    </w:p>
    <w:p w14:paraId="7FB8C931" w14:textId="2F21AAFF" w:rsidR="00D34B88" w:rsidRDefault="00156F58" w:rsidP="00710092">
      <w:pPr>
        <w:pStyle w:val="berschrift2"/>
        <w:rPr>
          <w:rFonts w:ascii="Comic Sans MS" w:hAnsi="Comic Sans MS"/>
        </w:rPr>
      </w:pPr>
      <w:bookmarkStart w:id="93" w:name="_Toc107488171"/>
      <w:bookmarkStart w:id="94" w:name="_Toc107488169"/>
      <w:bookmarkStart w:id="95" w:name="_Toc104208933"/>
      <w:bookmarkStart w:id="96" w:name="_Toc104210076"/>
      <w:bookmarkStart w:id="97" w:name="_Toc106017740"/>
      <w:bookmarkStart w:id="98" w:name="_Toc106017780"/>
      <w:r>
        <w:rPr>
          <w:noProof/>
        </w:rPr>
        <w:lastRenderedPageBreak/>
        <mc:AlternateContent>
          <mc:Choice Requires="wps">
            <w:drawing>
              <wp:anchor distT="0" distB="0" distL="114300" distR="114300" simplePos="0" relativeHeight="251759616" behindDoc="0" locked="0" layoutInCell="1" allowOverlap="1" wp14:anchorId="2797F44A" wp14:editId="03551557">
                <wp:simplePos x="0" y="0"/>
                <wp:positionH relativeFrom="column">
                  <wp:posOffset>-67282</wp:posOffset>
                </wp:positionH>
                <wp:positionV relativeFrom="paragraph">
                  <wp:posOffset>82844</wp:posOffset>
                </wp:positionV>
                <wp:extent cx="4429125" cy="5307557"/>
                <wp:effectExtent l="0" t="0" r="9525" b="7620"/>
                <wp:wrapNone/>
                <wp:docPr id="193" name="Textfeld 193"/>
                <wp:cNvGraphicFramePr/>
                <a:graphic xmlns:a="http://schemas.openxmlformats.org/drawingml/2006/main">
                  <a:graphicData uri="http://schemas.microsoft.com/office/word/2010/wordprocessingShape">
                    <wps:wsp>
                      <wps:cNvSpPr txBox="1"/>
                      <wps:spPr>
                        <a:xfrm>
                          <a:off x="0" y="0"/>
                          <a:ext cx="4429125" cy="5307557"/>
                        </a:xfrm>
                        <a:prstGeom prst="rect">
                          <a:avLst/>
                        </a:prstGeom>
                        <a:solidFill>
                          <a:schemeClr val="lt1"/>
                        </a:solidFill>
                        <a:ln w="6350">
                          <a:noFill/>
                        </a:ln>
                      </wps:spPr>
                      <wps:txbx>
                        <w:txbxContent>
                          <w:p w14:paraId="403E67BF" w14:textId="77777777" w:rsidR="00156F58" w:rsidRDefault="00156F58">
                            <w:pPr>
                              <w:rPr>
                                <w:rFonts w:ascii="Comic Sans MS" w:hAnsi="Comic Sans MS"/>
                                <w:lang w:val="de-AT"/>
                              </w:rPr>
                            </w:pPr>
                          </w:p>
                          <w:p w14:paraId="41F98B49" w14:textId="0642803D" w:rsidR="00921CF1" w:rsidRPr="002F6371" w:rsidRDefault="00921CF1">
                            <w:pPr>
                              <w:rPr>
                                <w:rFonts w:ascii="Comic Sans MS" w:hAnsi="Comic Sans MS"/>
                                <w:lang w:val="de-AT"/>
                              </w:rPr>
                            </w:pPr>
                            <w:r w:rsidRPr="002F6371">
                              <w:rPr>
                                <w:rFonts w:ascii="Comic Sans MS" w:hAnsi="Comic Sans MS"/>
                                <w:lang w:val="de-AT"/>
                              </w:rPr>
                              <w:t xml:space="preserve">Der Eintritt in die Kinderkrippe ist eine große Veränderung im Leben eines Kindes und seiner Eltern. Für das Kind ist es die erste längere Trennung </w:t>
                            </w:r>
                            <w:r w:rsidR="00D72B1C" w:rsidRPr="002F6371">
                              <w:rPr>
                                <w:rFonts w:ascii="Comic Sans MS" w:hAnsi="Comic Sans MS"/>
                                <w:lang w:val="de-AT"/>
                              </w:rPr>
                              <w:t>von den Eltern. Außerdem bewegt es sich in einer neuen Umgebung und lernt einen unbekannten Tagesablauf, neue Kinder und Erwachsene kennen.</w:t>
                            </w:r>
                          </w:p>
                          <w:p w14:paraId="48B689D8" w14:textId="0E7BFD3F" w:rsidR="00D72B1C" w:rsidRPr="002F6371" w:rsidRDefault="00D72B1C">
                            <w:pPr>
                              <w:rPr>
                                <w:rFonts w:ascii="Comic Sans MS" w:hAnsi="Comic Sans MS"/>
                                <w:lang w:val="de-AT"/>
                              </w:rPr>
                            </w:pPr>
                            <w:r w:rsidRPr="002F6371">
                              <w:rPr>
                                <w:rFonts w:ascii="Comic Sans MS" w:hAnsi="Comic Sans MS"/>
                                <w:lang w:val="de-AT"/>
                              </w:rPr>
                              <w:t>Um einen guten Einstieg zu ermöglichen, versuchen wir gemeinsam mit den Eltern eine Brücke von Zuhause zur Kinderkrippe zu bauen. Dies geschieht mit unserer Orientierung an dem „Berliner Eingewöhnungsmodell“.</w:t>
                            </w:r>
                          </w:p>
                          <w:p w14:paraId="45AF0E43" w14:textId="70B9D48B" w:rsidR="00D72B1C" w:rsidRPr="002F6371" w:rsidRDefault="00D72B1C">
                            <w:pPr>
                              <w:rPr>
                                <w:rFonts w:ascii="Comic Sans MS" w:hAnsi="Comic Sans MS"/>
                                <w:lang w:val="de-AT"/>
                              </w:rPr>
                            </w:pPr>
                            <w:r w:rsidRPr="002F6371">
                              <w:rPr>
                                <w:rFonts w:ascii="Comic Sans MS" w:hAnsi="Comic Sans MS"/>
                                <w:lang w:val="de-AT"/>
                              </w:rPr>
                              <w:t>Den ersten, zweiten und dritten Tag verbringen die Eltern bzw. die Bezugsperson gemeinsam mit dem Kind (ca. 1- 1,5 Stunden) in der Kinderkrippe.</w:t>
                            </w:r>
                          </w:p>
                          <w:p w14:paraId="241BBDA7" w14:textId="13FE04A0" w:rsidR="00D72B1C" w:rsidRPr="002F6371" w:rsidRDefault="00D72B1C">
                            <w:pPr>
                              <w:rPr>
                                <w:rFonts w:ascii="Comic Sans MS" w:hAnsi="Comic Sans MS"/>
                                <w:lang w:val="de-AT"/>
                              </w:rPr>
                            </w:pPr>
                            <w:r w:rsidRPr="002F6371">
                              <w:rPr>
                                <w:rFonts w:ascii="Comic Sans MS" w:hAnsi="Comic Sans MS"/>
                                <w:lang w:val="de-AT"/>
                              </w:rPr>
                              <w:t xml:space="preserve">An dem vierten Tag findet der erste Trennungsversuch statt welcher </w:t>
                            </w:r>
                            <w:r w:rsidR="0036343E" w:rsidRPr="002F6371">
                              <w:rPr>
                                <w:rFonts w:ascii="Comic Sans MS" w:hAnsi="Comic Sans MS"/>
                                <w:lang w:val="de-AT"/>
                              </w:rPr>
                              <w:t>über die weitere Vorgehensweise Aufschluss gibt.</w:t>
                            </w:r>
                          </w:p>
                          <w:p w14:paraId="146A504B" w14:textId="7617FCAA" w:rsidR="00A92E07" w:rsidRPr="002F6371" w:rsidRDefault="00A92E07">
                            <w:pPr>
                              <w:rPr>
                                <w:rFonts w:ascii="Comic Sans MS" w:hAnsi="Comic Sans MS"/>
                                <w:lang w:val="de-AT"/>
                              </w:rPr>
                            </w:pPr>
                            <w:r w:rsidRPr="002F6371">
                              <w:rPr>
                                <w:rFonts w:ascii="Comic Sans MS" w:hAnsi="Comic Sans MS"/>
                                <w:lang w:val="de-AT"/>
                              </w:rPr>
                              <w:t>Akzeptiert das Kind seine neue Umgebung und uns als sicheren Hafen, kann die Eingewöhnungsphase beendet werden.</w:t>
                            </w:r>
                          </w:p>
                          <w:p w14:paraId="213584F3" w14:textId="09EE3F46" w:rsidR="0036343E" w:rsidRPr="00921CF1" w:rsidRDefault="0036343E">
                            <w:pPr>
                              <w:rPr>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7F44A" id="Textfeld 193" o:spid="_x0000_s1075" type="#_x0000_t202" style="position:absolute;margin-left:-5.3pt;margin-top:6.5pt;width:348.75pt;height:417.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" fillcolor="white [3201]" stroked="f" strokeweight=".5pt">
                <v:textbox>
                  <w:txbxContent>
                    <w:p w14:paraId="403E67BF" w14:textId="77777777" w:rsidR="00156F58" w:rsidRDefault="00156F58">
                      <w:pPr>
                        <w:rPr>
                          <w:rFonts w:ascii="Comic Sans MS" w:hAnsi="Comic Sans MS"/>
                          <w:lang w:val="de-AT"/>
                        </w:rPr>
                      </w:pPr>
                    </w:p>
                    <w:p w14:paraId="41F98B49" w14:textId="0642803D" w:rsidR="00921CF1" w:rsidRPr="002F6371" w:rsidRDefault="00921CF1">
                      <w:pPr>
                        <w:rPr>
                          <w:rFonts w:ascii="Comic Sans MS" w:hAnsi="Comic Sans MS"/>
                          <w:lang w:val="de-AT"/>
                        </w:rPr>
                      </w:pPr>
                      <w:r w:rsidRPr="002F6371">
                        <w:rPr>
                          <w:rFonts w:ascii="Comic Sans MS" w:hAnsi="Comic Sans MS"/>
                          <w:lang w:val="de-AT"/>
                        </w:rPr>
                        <w:t xml:space="preserve">Der Eintritt in die Kinderkrippe ist eine große Veränderung im Leben eines Kindes und seiner Eltern. Für das Kind ist es die erste längere Trennung </w:t>
                      </w:r>
                      <w:r w:rsidR="00D72B1C" w:rsidRPr="002F6371">
                        <w:rPr>
                          <w:rFonts w:ascii="Comic Sans MS" w:hAnsi="Comic Sans MS"/>
                          <w:lang w:val="de-AT"/>
                        </w:rPr>
                        <w:t>von den Eltern. Außerdem bewegt es sich in einer neuen Umgebung und lernt einen unbekannten Tagesablauf, neue Kinder und Erwachsene kennen.</w:t>
                      </w:r>
                    </w:p>
                    <w:p w14:paraId="48B689D8" w14:textId="0E7BFD3F" w:rsidR="00D72B1C" w:rsidRPr="002F6371" w:rsidRDefault="00D72B1C">
                      <w:pPr>
                        <w:rPr>
                          <w:rFonts w:ascii="Comic Sans MS" w:hAnsi="Comic Sans MS"/>
                          <w:lang w:val="de-AT"/>
                        </w:rPr>
                      </w:pPr>
                      <w:r w:rsidRPr="002F6371">
                        <w:rPr>
                          <w:rFonts w:ascii="Comic Sans MS" w:hAnsi="Comic Sans MS"/>
                          <w:lang w:val="de-AT"/>
                        </w:rPr>
                        <w:t>Um einen guten Einstieg zu ermöglichen, versuchen wir gemeinsam mit den Eltern eine Brücke von Zuhause zur Kinderkrippe zu bauen. Dies geschieht mit unserer Orientierung an dem „Berliner Eingewöhnungsmodell“.</w:t>
                      </w:r>
                    </w:p>
                    <w:p w14:paraId="45AF0E43" w14:textId="70B9D48B" w:rsidR="00D72B1C" w:rsidRPr="002F6371" w:rsidRDefault="00D72B1C">
                      <w:pPr>
                        <w:rPr>
                          <w:rFonts w:ascii="Comic Sans MS" w:hAnsi="Comic Sans MS"/>
                          <w:lang w:val="de-AT"/>
                        </w:rPr>
                      </w:pPr>
                      <w:r w:rsidRPr="002F6371">
                        <w:rPr>
                          <w:rFonts w:ascii="Comic Sans MS" w:hAnsi="Comic Sans MS"/>
                          <w:lang w:val="de-AT"/>
                        </w:rPr>
                        <w:t>Den ersten, zweiten und dritten Tag verbringen die Eltern bzw. die Bezugsperson gemeinsam mit dem Kind (ca. 1- 1,5 Stunden) in der Kinderkrippe.</w:t>
                      </w:r>
                    </w:p>
                    <w:p w14:paraId="241BBDA7" w14:textId="13FE04A0" w:rsidR="00D72B1C" w:rsidRPr="002F6371" w:rsidRDefault="00D72B1C">
                      <w:pPr>
                        <w:rPr>
                          <w:rFonts w:ascii="Comic Sans MS" w:hAnsi="Comic Sans MS"/>
                          <w:lang w:val="de-AT"/>
                        </w:rPr>
                      </w:pPr>
                      <w:r w:rsidRPr="002F6371">
                        <w:rPr>
                          <w:rFonts w:ascii="Comic Sans MS" w:hAnsi="Comic Sans MS"/>
                          <w:lang w:val="de-AT"/>
                        </w:rPr>
                        <w:t xml:space="preserve">An dem vierten Tag findet der erste Trennungsversuch statt welcher </w:t>
                      </w:r>
                      <w:r w:rsidR="0036343E" w:rsidRPr="002F6371">
                        <w:rPr>
                          <w:rFonts w:ascii="Comic Sans MS" w:hAnsi="Comic Sans MS"/>
                          <w:lang w:val="de-AT"/>
                        </w:rPr>
                        <w:t>über die weitere Vorgehensweise Aufschluss gibt.</w:t>
                      </w:r>
                    </w:p>
                    <w:p w14:paraId="146A504B" w14:textId="7617FCAA" w:rsidR="00A92E07" w:rsidRPr="002F6371" w:rsidRDefault="00A92E07">
                      <w:pPr>
                        <w:rPr>
                          <w:rFonts w:ascii="Comic Sans MS" w:hAnsi="Comic Sans MS"/>
                          <w:lang w:val="de-AT"/>
                        </w:rPr>
                      </w:pPr>
                      <w:r w:rsidRPr="002F6371">
                        <w:rPr>
                          <w:rFonts w:ascii="Comic Sans MS" w:hAnsi="Comic Sans MS"/>
                          <w:lang w:val="de-AT"/>
                        </w:rPr>
                        <w:t>Akzeptiert das Kind seine neue Umgebung und uns als sicheren Hafen, kann die Eingewöhnungsphase beendet werden.</w:t>
                      </w:r>
                    </w:p>
                    <w:p w14:paraId="213584F3" w14:textId="09EE3F46" w:rsidR="0036343E" w:rsidRPr="00921CF1" w:rsidRDefault="0036343E">
                      <w:pPr>
                        <w:rPr>
                          <w:lang w:val="de-AT"/>
                        </w:rPr>
                      </w:pPr>
                    </w:p>
                  </w:txbxContent>
                </v:textbox>
              </v:shape>
            </w:pict>
          </mc:Fallback>
        </mc:AlternateContent>
      </w:r>
      <w:bookmarkEnd w:id="93"/>
      <w:r w:rsidR="001E405C">
        <w:rPr>
          <w:noProof/>
        </w:rPr>
        <mc:AlternateContent>
          <mc:Choice Requires="wps">
            <w:drawing>
              <wp:anchor distT="0" distB="0" distL="114300" distR="114300" simplePos="0" relativeHeight="251801600" behindDoc="0" locked="0" layoutInCell="1" allowOverlap="1" wp14:anchorId="0BAC0A9E" wp14:editId="63A5B1B9">
                <wp:simplePos x="0" y="0"/>
                <wp:positionH relativeFrom="margin">
                  <wp:posOffset>-67282</wp:posOffset>
                </wp:positionH>
                <wp:positionV relativeFrom="paragraph">
                  <wp:posOffset>-108225</wp:posOffset>
                </wp:positionV>
                <wp:extent cx="2728889" cy="450376"/>
                <wp:effectExtent l="0" t="0" r="0" b="6985"/>
                <wp:wrapNone/>
                <wp:docPr id="208" name="Textfeld 208"/>
                <wp:cNvGraphicFramePr/>
                <a:graphic xmlns:a="http://schemas.openxmlformats.org/drawingml/2006/main">
                  <a:graphicData uri="http://schemas.microsoft.com/office/word/2010/wordprocessingShape">
                    <wps:wsp>
                      <wps:cNvSpPr txBox="1"/>
                      <wps:spPr>
                        <a:xfrm>
                          <a:off x="0" y="0"/>
                          <a:ext cx="2728889" cy="450376"/>
                        </a:xfrm>
                        <a:prstGeom prst="rect">
                          <a:avLst/>
                        </a:prstGeom>
                        <a:solidFill>
                          <a:schemeClr val="lt1"/>
                        </a:solidFill>
                        <a:ln w="6350">
                          <a:noFill/>
                        </a:ln>
                      </wps:spPr>
                      <wps:txbx>
                        <w:txbxContent>
                          <w:p w14:paraId="7C192958" w14:textId="3B8B4B5F" w:rsidR="001E405C" w:rsidRDefault="001E405C" w:rsidP="001E405C">
                            <w:pPr>
                              <w:pStyle w:val="berschrift2"/>
                              <w:rPr>
                                <w:rFonts w:ascii="Segoe Print" w:hAnsi="Segoe Print"/>
                                <w:sz w:val="32"/>
                                <w:szCs w:val="32"/>
                              </w:rPr>
                            </w:pPr>
                            <w:bookmarkStart w:id="99" w:name="_Toc107488170"/>
                            <w:r w:rsidRPr="00156F58">
                              <w:rPr>
                                <w:rFonts w:ascii="Segoe Print" w:hAnsi="Segoe Print"/>
                                <w:sz w:val="32"/>
                                <w:szCs w:val="32"/>
                              </w:rPr>
                              <w:t>Unsere Eingewöhnung</w:t>
                            </w:r>
                            <w:bookmarkEnd w:id="99"/>
                          </w:p>
                          <w:p w14:paraId="69D75E1D" w14:textId="77777777" w:rsidR="00156F58" w:rsidRPr="00156F58" w:rsidRDefault="00156F58" w:rsidP="00156F58"/>
                          <w:p w14:paraId="2BF723B3" w14:textId="77777777" w:rsidR="001E405C" w:rsidRDefault="001E40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0A9E" id="Textfeld 208" o:spid="_x0000_s1076" type="#_x0000_t202" style="position:absolute;margin-left:-5.3pt;margin-top:-8.5pt;width:214.85pt;height:35.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" fillcolor="white [3201]" stroked="f" strokeweight=".5pt">
                <v:textbox>
                  <w:txbxContent>
                    <w:p w14:paraId="7C192958" w14:textId="3B8B4B5F" w:rsidR="001E405C" w:rsidRDefault="001E405C" w:rsidP="001E405C">
                      <w:pPr>
                        <w:pStyle w:val="berschrift2"/>
                        <w:rPr>
                          <w:rFonts w:ascii="Segoe Print" w:hAnsi="Segoe Print"/>
                          <w:sz w:val="32"/>
                          <w:szCs w:val="32"/>
                        </w:rPr>
                      </w:pPr>
                      <w:bookmarkStart w:id="100" w:name="_Toc107488170"/>
                      <w:r w:rsidRPr="00156F58">
                        <w:rPr>
                          <w:rFonts w:ascii="Segoe Print" w:hAnsi="Segoe Print"/>
                          <w:sz w:val="32"/>
                          <w:szCs w:val="32"/>
                        </w:rPr>
                        <w:t>Unsere Eingewöhnung</w:t>
                      </w:r>
                      <w:bookmarkEnd w:id="100"/>
                    </w:p>
                    <w:p w14:paraId="69D75E1D" w14:textId="77777777" w:rsidR="00156F58" w:rsidRPr="00156F58" w:rsidRDefault="00156F58" w:rsidP="00156F58"/>
                    <w:p w14:paraId="2BF723B3" w14:textId="77777777" w:rsidR="001E405C" w:rsidRDefault="001E405C"/>
                  </w:txbxContent>
                </v:textbox>
                <w10:wrap anchorx="margin"/>
              </v:shape>
            </w:pict>
          </mc:Fallback>
        </mc:AlternateContent>
      </w:r>
      <w:r w:rsidR="00D34B88">
        <w:rPr>
          <w:noProof/>
        </w:rPr>
        <mc:AlternateContent>
          <mc:Choice Requires="wps">
            <w:drawing>
              <wp:anchor distT="0" distB="0" distL="114300" distR="114300" simplePos="0" relativeHeight="251795456" behindDoc="1" locked="0" layoutInCell="1" allowOverlap="1" wp14:anchorId="697B6C6F" wp14:editId="27E56098">
                <wp:simplePos x="0" y="0"/>
                <wp:positionH relativeFrom="column">
                  <wp:posOffset>5315585</wp:posOffset>
                </wp:positionH>
                <wp:positionV relativeFrom="paragraph">
                  <wp:posOffset>247650</wp:posOffset>
                </wp:positionV>
                <wp:extent cx="1536853" cy="272143"/>
                <wp:effectExtent l="3810" t="0" r="0" b="0"/>
                <wp:wrapNone/>
                <wp:docPr id="207" name="Rechteck 207"/>
                <wp:cNvGraphicFramePr/>
                <a:graphic xmlns:a="http://schemas.openxmlformats.org/drawingml/2006/main">
                  <a:graphicData uri="http://schemas.microsoft.com/office/word/2010/wordprocessingShape">
                    <wps:wsp>
                      <wps:cNvSpPr/>
                      <wps:spPr>
                        <a:xfrm rot="16200000">
                          <a:off x="0" y="0"/>
                          <a:ext cx="1536853" cy="272143"/>
                        </a:xfrm>
                        <a:prstGeom prst="rect">
                          <a:avLst/>
                        </a:prstGeom>
                        <a:solidFill>
                          <a:srgbClr val="FFC000"/>
                        </a:solidFill>
                        <a:ln w="12700" cap="flat" cmpd="sng" algn="ctr">
                          <a:noFill/>
                          <a:prstDash val="solid"/>
                          <a:miter lim="800000"/>
                        </a:ln>
                        <a:effectLst/>
                      </wps:spPr>
                      <wps:txbx>
                        <w:txbxContent>
                          <w:p w14:paraId="67EE3702" w14:textId="77777777" w:rsidR="007C1C96" w:rsidRPr="00DE5C1B" w:rsidRDefault="007C1C96" w:rsidP="007C1C96">
                            <w:pPr>
                              <w:rPr>
                                <w:color w:val="FFFFFF" w:themeColor="background1"/>
                              </w:rPr>
                            </w:pPr>
                            <w:r>
                              <w:rPr>
                                <w:rFonts w:ascii="Lucida Handwriting" w:hAnsi="Lucida Handwriting"/>
                                <w:color w:val="FFFFFF" w:themeColor="background1"/>
                                <w:szCs w:val="16"/>
                                <w:lang w:val="de-AT"/>
                              </w:rPr>
                              <w:t>Friedrich Fröbel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B6C6F" id="Rechteck 207" o:spid="_x0000_s1077" style="position:absolute;margin-left:418.55pt;margin-top:19.5pt;width:121pt;height:21.45pt;rotation:-90;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" fillcolor="#ffc000" stroked="f" strokeweight="1pt">
                <v:textbox>
                  <w:txbxContent>
                    <w:p w14:paraId="67EE3702" w14:textId="77777777" w:rsidR="007C1C96" w:rsidRPr="00DE5C1B" w:rsidRDefault="007C1C96" w:rsidP="007C1C96">
                      <w:pPr>
                        <w:rPr>
                          <w:color w:val="FFFFFF" w:themeColor="background1"/>
                        </w:rPr>
                      </w:pPr>
                      <w:r>
                        <w:rPr>
                          <w:rFonts w:ascii="Lucida Handwriting" w:hAnsi="Lucida Handwriting"/>
                          <w:color w:val="FFFFFF" w:themeColor="background1"/>
                          <w:szCs w:val="16"/>
                          <w:lang w:val="de-AT"/>
                        </w:rPr>
                        <w:t>Friedrich Fröbel</w:t>
                      </w:r>
                    </w:p>
                  </w:txbxContent>
                </v:textbox>
              </v:rect>
            </w:pict>
          </mc:Fallback>
        </mc:AlternateContent>
      </w:r>
      <w:r w:rsidR="00D34B88" w:rsidRPr="00FF7B9C">
        <w:rPr>
          <w:rFonts w:ascii="Segoe Print" w:hAnsi="Segoe Print"/>
          <w:noProof/>
        </w:rPr>
        <mc:AlternateContent>
          <mc:Choice Requires="wps">
            <w:drawing>
              <wp:anchor distT="0" distB="0" distL="114300" distR="114300" simplePos="0" relativeHeight="251770880" behindDoc="1" locked="0" layoutInCell="1" allowOverlap="1" wp14:anchorId="2474B1FF" wp14:editId="636F8AAF">
                <wp:simplePos x="0" y="0"/>
                <wp:positionH relativeFrom="margin">
                  <wp:posOffset>4660901</wp:posOffset>
                </wp:positionH>
                <wp:positionV relativeFrom="paragraph">
                  <wp:posOffset>-519430</wp:posOffset>
                </wp:positionV>
                <wp:extent cx="1623695" cy="9360000"/>
                <wp:effectExtent l="0" t="0" r="14605" b="12700"/>
                <wp:wrapNone/>
                <wp:docPr id="201" name="Textfeld 201"/>
                <wp:cNvGraphicFramePr/>
                <a:graphic xmlns:a="http://schemas.openxmlformats.org/drawingml/2006/main">
                  <a:graphicData uri="http://schemas.microsoft.com/office/word/2010/wordprocessingShape">
                    <wps:wsp>
                      <wps:cNvSpPr txBox="1"/>
                      <wps:spPr>
                        <a:xfrm>
                          <a:off x="0" y="0"/>
                          <a:ext cx="1623695" cy="9360000"/>
                        </a:xfrm>
                        <a:prstGeom prst="rect">
                          <a:avLst/>
                        </a:prstGeom>
                        <a:solidFill>
                          <a:srgbClr val="FFC000"/>
                        </a:solidFill>
                        <a:ln w="6350">
                          <a:solidFill>
                            <a:srgbClr val="FFC000"/>
                          </a:solidFill>
                        </a:ln>
                      </wps:spPr>
                      <wps:txbx>
                        <w:txbxContent>
                          <w:p w14:paraId="5F941A1B" w14:textId="77777777" w:rsidR="00F439DA" w:rsidRDefault="00F439DA" w:rsidP="00F439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4B1FF" id="Textfeld 201" o:spid="_x0000_s1078" type="#_x0000_t202" style="position:absolute;margin-left:367pt;margin-top:-40.9pt;width:127.85pt;height:737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" fillcolor="#ffc000" strokecolor="#ffc000" strokeweight=".5pt">
                <v:textbox>
                  <w:txbxContent>
                    <w:p w14:paraId="5F941A1B" w14:textId="77777777" w:rsidR="00F439DA" w:rsidRDefault="00F439DA" w:rsidP="00F439DA"/>
                  </w:txbxContent>
                </v:textbox>
                <w10:wrap anchorx="margin"/>
              </v:shape>
            </w:pict>
          </mc:Fallback>
        </mc:AlternateContent>
      </w:r>
      <w:bookmarkEnd w:id="94"/>
    </w:p>
    <w:p w14:paraId="38A143B5" w14:textId="14AF9632" w:rsidR="00D34B88" w:rsidRDefault="00D34B88" w:rsidP="00710092">
      <w:pPr>
        <w:pStyle w:val="berschrift2"/>
        <w:rPr>
          <w:rFonts w:ascii="Comic Sans MS" w:hAnsi="Comic Sans MS"/>
        </w:rPr>
      </w:pPr>
    </w:p>
    <w:bookmarkEnd w:id="95"/>
    <w:bookmarkEnd w:id="96"/>
    <w:bookmarkEnd w:id="97"/>
    <w:bookmarkEnd w:id="98"/>
    <w:p w14:paraId="507CCD86" w14:textId="139BB248" w:rsidR="00F30A8A" w:rsidRPr="00A92E07" w:rsidRDefault="00F30A8A" w:rsidP="00F30A8A"/>
    <w:p w14:paraId="0DC9E591" w14:textId="77777777" w:rsidR="00D72B1C" w:rsidRDefault="00F30A8A" w:rsidP="00FF7B9C">
      <w:pPr>
        <w:pStyle w:val="berschrift2"/>
        <w:rPr>
          <w:rFonts w:ascii="Comic Sans MS" w:hAnsi="Comic Sans MS"/>
        </w:rPr>
      </w:pPr>
      <w:r w:rsidRPr="00F30A8A">
        <w:rPr>
          <w:rFonts w:ascii="Comic Sans MS" w:hAnsi="Comic Sans MS"/>
        </w:rPr>
        <w:t xml:space="preserve"> </w:t>
      </w:r>
    </w:p>
    <w:p w14:paraId="4E7038FF" w14:textId="1C58ABC2" w:rsidR="00D72B1C" w:rsidRDefault="00D72B1C" w:rsidP="00FF7B9C">
      <w:pPr>
        <w:pStyle w:val="berschrift2"/>
        <w:rPr>
          <w:rFonts w:ascii="Comic Sans MS" w:hAnsi="Comic Sans MS"/>
        </w:rPr>
      </w:pPr>
    </w:p>
    <w:p w14:paraId="48FE5C4D" w14:textId="710F9A6A" w:rsidR="00D72B1C" w:rsidRDefault="00D72B1C" w:rsidP="00FF7B9C">
      <w:pPr>
        <w:pStyle w:val="berschrift2"/>
        <w:rPr>
          <w:rFonts w:ascii="Comic Sans MS" w:hAnsi="Comic Sans MS"/>
        </w:rPr>
      </w:pPr>
    </w:p>
    <w:p w14:paraId="50DD5EE7" w14:textId="2836190A" w:rsidR="00D72B1C" w:rsidRDefault="00D72B1C" w:rsidP="00FF7B9C">
      <w:pPr>
        <w:pStyle w:val="berschrift2"/>
        <w:rPr>
          <w:rFonts w:ascii="Comic Sans MS" w:hAnsi="Comic Sans MS"/>
        </w:rPr>
      </w:pPr>
    </w:p>
    <w:p w14:paraId="18B0C5D6" w14:textId="67FC93AF" w:rsidR="00D72B1C" w:rsidRDefault="00D72B1C" w:rsidP="00FF7B9C">
      <w:pPr>
        <w:pStyle w:val="berschrift2"/>
        <w:rPr>
          <w:rFonts w:ascii="Comic Sans MS" w:hAnsi="Comic Sans MS"/>
        </w:rPr>
      </w:pPr>
    </w:p>
    <w:p w14:paraId="1A341913" w14:textId="3845043A" w:rsidR="00FF7B9C" w:rsidRDefault="00F30A8A" w:rsidP="00FF7B9C">
      <w:pPr>
        <w:pStyle w:val="berschrift2"/>
        <w:rPr>
          <w:rFonts w:ascii="Comic Sans MS" w:hAnsi="Comic Sans MS"/>
        </w:rPr>
      </w:pPr>
      <w:bookmarkStart w:id="101" w:name="_Toc107488172"/>
      <w:r w:rsidRPr="00F30A8A">
        <w:rPr>
          <w:rFonts w:ascii="Comic Sans MS" w:hAnsi="Comic Sans MS"/>
        </w:rPr>
        <w:t>Regelung bei Krankheitsfall</w:t>
      </w:r>
      <w:bookmarkEnd w:id="101"/>
    </w:p>
    <w:p w14:paraId="308B194F" w14:textId="65EFC0ED" w:rsidR="00921CF1" w:rsidRDefault="00921CF1" w:rsidP="00921CF1"/>
    <w:p w14:paraId="0FBD5526" w14:textId="785C3F28" w:rsidR="00921CF1" w:rsidRDefault="00921CF1" w:rsidP="00921CF1"/>
    <w:p w14:paraId="3B2CDE52" w14:textId="798C1477" w:rsidR="00921CF1" w:rsidRPr="00921CF1" w:rsidRDefault="00921CF1" w:rsidP="00921CF1"/>
    <w:p w14:paraId="2505A55B" w14:textId="30E023E0" w:rsidR="00F30A8A" w:rsidRPr="00F30A8A" w:rsidRDefault="00F30A8A" w:rsidP="00F30A8A">
      <w:pPr>
        <w:rPr>
          <w:rFonts w:ascii="Comic Sans MS" w:hAnsi="Comic Sans MS"/>
        </w:rPr>
      </w:pPr>
    </w:p>
    <w:p w14:paraId="316B20B0" w14:textId="42051268" w:rsidR="00921CF1" w:rsidRDefault="00921CF1" w:rsidP="00F30A8A">
      <w:pPr>
        <w:pStyle w:val="berschrift2"/>
        <w:rPr>
          <w:rFonts w:ascii="Comic Sans MS" w:hAnsi="Comic Sans MS"/>
        </w:rPr>
      </w:pPr>
    </w:p>
    <w:p w14:paraId="0E435CFA" w14:textId="33AC2494" w:rsidR="00921CF1" w:rsidRDefault="006F4801" w:rsidP="00F30A8A">
      <w:pPr>
        <w:pStyle w:val="berschrift2"/>
        <w:rPr>
          <w:rFonts w:ascii="Comic Sans MS" w:hAnsi="Comic Sans MS"/>
        </w:rPr>
      </w:pPr>
      <w:bookmarkStart w:id="102" w:name="_Toc104208936"/>
      <w:bookmarkStart w:id="103" w:name="_Toc106017743"/>
      <w:bookmarkStart w:id="104" w:name="_Toc106017783"/>
      <w:bookmarkStart w:id="105" w:name="_Toc107488173"/>
      <w:r>
        <w:rPr>
          <w:rFonts w:ascii="Comic Sans MS" w:hAnsi="Comic Sans MS"/>
          <w:noProof/>
        </w:rPr>
        <mc:AlternateContent>
          <mc:Choice Requires="wps">
            <w:drawing>
              <wp:anchor distT="0" distB="0" distL="114300" distR="114300" simplePos="0" relativeHeight="251774976" behindDoc="0" locked="0" layoutInCell="1" allowOverlap="1" wp14:anchorId="110D3AD3" wp14:editId="625B0A19">
                <wp:simplePos x="0" y="0"/>
                <wp:positionH relativeFrom="column">
                  <wp:posOffset>2018394</wp:posOffset>
                </wp:positionH>
                <wp:positionV relativeFrom="paragraph">
                  <wp:posOffset>224558</wp:posOffset>
                </wp:positionV>
                <wp:extent cx="6870065" cy="930910"/>
                <wp:effectExtent l="0" t="0" r="4762" b="0"/>
                <wp:wrapNone/>
                <wp:docPr id="203" name="Textfeld 203"/>
                <wp:cNvGraphicFramePr/>
                <a:graphic xmlns:a="http://schemas.openxmlformats.org/drawingml/2006/main">
                  <a:graphicData uri="http://schemas.microsoft.com/office/word/2010/wordprocessingShape">
                    <wps:wsp>
                      <wps:cNvSpPr txBox="1"/>
                      <wps:spPr>
                        <a:xfrm rot="16200000">
                          <a:off x="0" y="0"/>
                          <a:ext cx="6870065" cy="930910"/>
                        </a:xfrm>
                        <a:prstGeom prst="rect">
                          <a:avLst/>
                        </a:prstGeom>
                        <a:noFill/>
                        <a:ln w="6350">
                          <a:noFill/>
                        </a:ln>
                      </wps:spPr>
                      <wps:txbx>
                        <w:txbxContent>
                          <w:p w14:paraId="05049AEB" w14:textId="5E5960EA" w:rsidR="00F439DA" w:rsidRPr="00F439DA" w:rsidRDefault="00F439DA" w:rsidP="00F439DA">
                            <w:pPr>
                              <w:jc w:val="center"/>
                              <w:rPr>
                                <w:rFonts w:ascii="Lucida Handwriting" w:hAnsi="Lucida Handwriting"/>
                                <w:color w:val="FFFFFF" w:themeColor="background1"/>
                                <w:sz w:val="36"/>
                                <w:lang w:val="de-AT"/>
                              </w:rPr>
                            </w:pPr>
                            <w:r>
                              <w:rPr>
                                <w:rFonts w:ascii="Lucida Handwriting" w:hAnsi="Lucida Handwriting"/>
                                <w:color w:val="FFFFFF" w:themeColor="background1"/>
                                <w:sz w:val="36"/>
                                <w:lang w:val="de-AT"/>
                              </w:rPr>
                              <w:t>Kinder sind wie Blumen - man muss sich zu ihnen niederbeugen, wenn man sie erkennen will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AD3" id="Textfeld 203" o:spid="_x0000_s1079" type="#_x0000_t202" style="position:absolute;margin-left:158.95pt;margin-top:17.7pt;width:540.95pt;height:73.3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" filled="f" stroked="f" strokeweight=".5pt">
                <v:textbox>
                  <w:txbxContent>
                    <w:p w14:paraId="05049AEB" w14:textId="5E5960EA" w:rsidR="00F439DA" w:rsidRPr="00F439DA" w:rsidRDefault="00F439DA" w:rsidP="00F439DA">
                      <w:pPr>
                        <w:jc w:val="center"/>
                        <w:rPr>
                          <w:rFonts w:ascii="Lucida Handwriting" w:hAnsi="Lucida Handwriting"/>
                          <w:color w:val="FFFFFF" w:themeColor="background1"/>
                          <w:sz w:val="36"/>
                          <w:lang w:val="de-AT"/>
                        </w:rPr>
                      </w:pPr>
                      <w:r>
                        <w:rPr>
                          <w:rFonts w:ascii="Lucida Handwriting" w:hAnsi="Lucida Handwriting"/>
                          <w:color w:val="FFFFFF" w:themeColor="background1"/>
                          <w:sz w:val="36"/>
                          <w:lang w:val="de-AT"/>
                        </w:rPr>
                        <w:t>Kinder sind wie Blumen - man muss sich zu ihnen niederbeugen, wenn man sie erkennen will</w:t>
                      </w:r>
                    </w:p>
                  </w:txbxContent>
                </v:textbox>
              </v:shape>
            </w:pict>
          </mc:Fallback>
        </mc:AlternateContent>
      </w:r>
      <w:bookmarkEnd w:id="102"/>
      <w:bookmarkEnd w:id="103"/>
      <w:bookmarkEnd w:id="104"/>
      <w:bookmarkEnd w:id="105"/>
    </w:p>
    <w:p w14:paraId="02341E13" w14:textId="15352A80" w:rsidR="00921CF1" w:rsidRDefault="00921CF1" w:rsidP="00F30A8A">
      <w:pPr>
        <w:pStyle w:val="berschrift2"/>
        <w:rPr>
          <w:rFonts w:ascii="Comic Sans MS" w:hAnsi="Comic Sans MS"/>
        </w:rPr>
      </w:pPr>
    </w:p>
    <w:p w14:paraId="2394C531" w14:textId="50950D75" w:rsidR="002F6371" w:rsidRDefault="002F6371" w:rsidP="00F30A8A">
      <w:pPr>
        <w:pStyle w:val="berschrift2"/>
        <w:rPr>
          <w:rFonts w:ascii="Comic Sans MS" w:hAnsi="Comic Sans MS"/>
        </w:rPr>
      </w:pPr>
    </w:p>
    <w:p w14:paraId="2B947DB7" w14:textId="2DEC8B70" w:rsidR="002F6371" w:rsidRDefault="001E405C" w:rsidP="00F30A8A">
      <w:pPr>
        <w:pStyle w:val="berschrift2"/>
        <w:rPr>
          <w:rFonts w:ascii="Comic Sans MS" w:hAnsi="Comic Sans MS"/>
        </w:rPr>
      </w:pPr>
      <w:bookmarkStart w:id="106" w:name="_Toc107488174"/>
      <w:r>
        <w:rPr>
          <w:noProof/>
        </w:rPr>
        <w:drawing>
          <wp:anchor distT="0" distB="0" distL="114300" distR="114300" simplePos="0" relativeHeight="251798528" behindDoc="0" locked="0" layoutInCell="1" allowOverlap="1" wp14:anchorId="4BA8EDC0" wp14:editId="7A9ECBC4">
            <wp:simplePos x="0" y="0"/>
            <wp:positionH relativeFrom="margin">
              <wp:posOffset>-921385</wp:posOffset>
            </wp:positionH>
            <wp:positionV relativeFrom="page">
              <wp:posOffset>5862320</wp:posOffset>
            </wp:positionV>
            <wp:extent cx="2400935" cy="1799590"/>
            <wp:effectExtent l="14923" t="23177" r="14287" b="14288"/>
            <wp:wrapSquare wrapText="bothSides"/>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2400935" cy="1799590"/>
                    </a:xfrm>
                    <a:prstGeom prst="ellipse">
                      <a:avLst/>
                    </a:prstGeom>
                    <a:noFill/>
                    <a:ln>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bookmarkEnd w:id="106"/>
    </w:p>
    <w:p w14:paraId="0D42D6DF" w14:textId="66AE08F3" w:rsidR="002F6371" w:rsidRDefault="00AB4729" w:rsidP="00F30A8A">
      <w:pPr>
        <w:pStyle w:val="berschrift2"/>
        <w:rPr>
          <w:rFonts w:ascii="Comic Sans MS" w:hAnsi="Comic Sans MS"/>
        </w:rPr>
      </w:pPr>
      <w:bookmarkStart w:id="107" w:name="_Toc107488175"/>
      <w:r>
        <w:rPr>
          <w:noProof/>
        </w:rPr>
        <w:drawing>
          <wp:anchor distT="0" distB="0" distL="114300" distR="114300" simplePos="0" relativeHeight="251799552" behindDoc="1" locked="0" layoutInCell="1" allowOverlap="1" wp14:anchorId="645EF10D" wp14:editId="658A7111">
            <wp:simplePos x="0" y="0"/>
            <wp:positionH relativeFrom="margin">
              <wp:posOffset>2207895</wp:posOffset>
            </wp:positionH>
            <wp:positionV relativeFrom="margin">
              <wp:posOffset>4966335</wp:posOffset>
            </wp:positionV>
            <wp:extent cx="2715260" cy="2035175"/>
            <wp:effectExtent l="16192" t="21908" r="25083" b="25082"/>
            <wp:wrapTight wrapText="bothSides">
              <wp:wrapPolygon edited="0">
                <wp:start x="21774" y="9129"/>
                <wp:lineTo x="21774" y="6500"/>
                <wp:lineTo x="20410" y="3467"/>
                <wp:lineTo x="19350" y="3467"/>
                <wp:lineTo x="16925" y="1243"/>
                <wp:lineTo x="14500" y="30"/>
                <wp:lineTo x="14349" y="30"/>
                <wp:lineTo x="12075" y="-172"/>
                <wp:lineTo x="9499" y="-172"/>
                <wp:lineTo x="7226" y="30"/>
                <wp:lineTo x="4801" y="1243"/>
                <wp:lineTo x="2225" y="3265"/>
                <wp:lineTo x="-48" y="8522"/>
                <wp:lineTo x="-48" y="8724"/>
                <wp:lineTo x="-48" y="12768"/>
                <wp:lineTo x="-48" y="12970"/>
                <wp:lineTo x="2225" y="18227"/>
                <wp:lineTo x="2377" y="18227"/>
                <wp:lineTo x="4801" y="20249"/>
                <wp:lineTo x="4801" y="21664"/>
                <wp:lineTo x="16925" y="21664"/>
                <wp:lineTo x="16925" y="20653"/>
                <wp:lineTo x="19350" y="20653"/>
                <wp:lineTo x="19350" y="18631"/>
                <wp:lineTo x="21774" y="18631"/>
                <wp:lineTo x="21774" y="12364"/>
                <wp:lineTo x="21774" y="9129"/>
              </wp:wrapPolygon>
            </wp:wrapTight>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2715260" cy="2035175"/>
                    </a:xfrm>
                    <a:prstGeom prst="ellipse">
                      <a:avLst/>
                    </a:prstGeom>
                    <a:noFill/>
                    <a:ln>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bookmarkEnd w:id="107"/>
    </w:p>
    <w:p w14:paraId="3EA43AE5" w14:textId="194A94A9" w:rsidR="002F6371" w:rsidRDefault="002F6371" w:rsidP="00F30A8A">
      <w:pPr>
        <w:pStyle w:val="berschrift2"/>
        <w:rPr>
          <w:rFonts w:ascii="Comic Sans MS" w:hAnsi="Comic Sans MS"/>
        </w:rPr>
      </w:pPr>
    </w:p>
    <w:p w14:paraId="2C6ACF34" w14:textId="1443B185" w:rsidR="002F6371" w:rsidRDefault="002F6371" w:rsidP="00F30A8A">
      <w:pPr>
        <w:pStyle w:val="berschrift2"/>
        <w:rPr>
          <w:rFonts w:ascii="Comic Sans MS" w:hAnsi="Comic Sans MS"/>
        </w:rPr>
      </w:pPr>
    </w:p>
    <w:p w14:paraId="2D37380A" w14:textId="12F90938" w:rsidR="002F6371" w:rsidRDefault="002F6371" w:rsidP="00F30A8A">
      <w:pPr>
        <w:pStyle w:val="berschrift2"/>
        <w:rPr>
          <w:rFonts w:ascii="Comic Sans MS" w:hAnsi="Comic Sans MS"/>
        </w:rPr>
      </w:pPr>
    </w:p>
    <w:p w14:paraId="1A5E61BD" w14:textId="199F7FF4" w:rsidR="002F6371" w:rsidRDefault="002F6371" w:rsidP="00F30A8A">
      <w:pPr>
        <w:pStyle w:val="berschrift2"/>
        <w:rPr>
          <w:rFonts w:ascii="Comic Sans MS" w:hAnsi="Comic Sans MS"/>
        </w:rPr>
      </w:pPr>
    </w:p>
    <w:p w14:paraId="5363070E" w14:textId="72CA539F" w:rsidR="002F6371" w:rsidRDefault="002F6371" w:rsidP="00F30A8A">
      <w:pPr>
        <w:pStyle w:val="berschrift2"/>
        <w:rPr>
          <w:rFonts w:ascii="Comic Sans MS" w:hAnsi="Comic Sans MS"/>
        </w:rPr>
      </w:pPr>
    </w:p>
    <w:p w14:paraId="157AC4F2" w14:textId="18F8B75B" w:rsidR="002F6371" w:rsidRDefault="002F6371" w:rsidP="00F30A8A">
      <w:pPr>
        <w:pStyle w:val="berschrift2"/>
        <w:rPr>
          <w:rFonts w:ascii="Comic Sans MS" w:hAnsi="Comic Sans MS"/>
        </w:rPr>
      </w:pPr>
    </w:p>
    <w:p w14:paraId="47D42122" w14:textId="4BD55D4D" w:rsidR="00701EBE" w:rsidRPr="00701EBE" w:rsidRDefault="001E405C" w:rsidP="00701EBE">
      <w:r>
        <w:rPr>
          <w:noProof/>
        </w:rPr>
        <w:drawing>
          <wp:anchor distT="0" distB="0" distL="114300" distR="114300" simplePos="0" relativeHeight="251800576" behindDoc="1" locked="0" layoutInCell="1" allowOverlap="1" wp14:anchorId="44E36514" wp14:editId="44C0FD8A">
            <wp:simplePos x="0" y="0"/>
            <wp:positionH relativeFrom="margin">
              <wp:posOffset>756560</wp:posOffset>
            </wp:positionH>
            <wp:positionV relativeFrom="margin">
              <wp:align>bottom</wp:align>
            </wp:positionV>
            <wp:extent cx="2449195" cy="1835785"/>
            <wp:effectExtent l="20955" t="17145" r="10160" b="10160"/>
            <wp:wrapNone/>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flipV="1">
                      <a:off x="0" y="0"/>
                      <a:ext cx="2449195" cy="1835785"/>
                    </a:xfrm>
                    <a:prstGeom prst="ellipse">
                      <a:avLst/>
                    </a:prstGeom>
                    <a:noFill/>
                    <a:ln>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p>
    <w:p w14:paraId="7F9B6AFC" w14:textId="6D0DF74E" w:rsidR="002F6371" w:rsidRDefault="002F6371" w:rsidP="00F30A8A">
      <w:pPr>
        <w:pStyle w:val="berschrift2"/>
        <w:rPr>
          <w:rFonts w:ascii="Comic Sans MS" w:hAnsi="Comic Sans MS"/>
        </w:rPr>
      </w:pPr>
    </w:p>
    <w:p w14:paraId="78527408" w14:textId="0D4CC731" w:rsidR="008C30F8" w:rsidRDefault="008C30F8" w:rsidP="00F30A8A">
      <w:pPr>
        <w:pStyle w:val="berschrift2"/>
        <w:rPr>
          <w:rFonts w:ascii="Comic Sans MS" w:hAnsi="Comic Sans MS"/>
        </w:rPr>
      </w:pPr>
    </w:p>
    <w:p w14:paraId="76772E55" w14:textId="77777777" w:rsidR="00701EBE" w:rsidRDefault="00701EBE" w:rsidP="00F30A8A">
      <w:pPr>
        <w:pStyle w:val="berschrift2"/>
        <w:rPr>
          <w:rFonts w:ascii="Comic Sans MS" w:hAnsi="Comic Sans MS"/>
        </w:rPr>
      </w:pPr>
    </w:p>
    <w:p w14:paraId="18117F81" w14:textId="73B2E409" w:rsidR="00701EBE" w:rsidRDefault="00701EBE" w:rsidP="00F30A8A">
      <w:pPr>
        <w:pStyle w:val="berschrift2"/>
        <w:rPr>
          <w:rFonts w:ascii="Comic Sans MS" w:hAnsi="Comic Sans MS"/>
        </w:rPr>
      </w:pPr>
    </w:p>
    <w:p w14:paraId="30E322C3" w14:textId="14B95634" w:rsidR="00701EBE" w:rsidRDefault="00701EBE" w:rsidP="00701EBE"/>
    <w:p w14:paraId="252CC7AF" w14:textId="77777777" w:rsidR="00701EBE" w:rsidRPr="00701EBE" w:rsidRDefault="00701EBE" w:rsidP="00701EBE"/>
    <w:p w14:paraId="1FDAA24A" w14:textId="08BB2831" w:rsidR="00F439DA" w:rsidRPr="00156F58" w:rsidRDefault="00BC1A57" w:rsidP="00F30A8A">
      <w:pPr>
        <w:pStyle w:val="berschrift2"/>
        <w:rPr>
          <w:rFonts w:ascii="Segoe Print" w:hAnsi="Segoe Print"/>
          <w:sz w:val="32"/>
          <w:szCs w:val="32"/>
        </w:rPr>
      </w:pPr>
      <w:bookmarkStart w:id="108" w:name="_Toc107488176"/>
      <w:r w:rsidRPr="00156F58">
        <w:rPr>
          <w:rFonts w:ascii="Segoe Print" w:hAnsi="Segoe Print"/>
          <w:noProof/>
          <w:sz w:val="32"/>
          <w:szCs w:val="32"/>
        </w:rPr>
        <w:lastRenderedPageBreak/>
        <w:drawing>
          <wp:anchor distT="0" distB="0" distL="114300" distR="114300" simplePos="0" relativeHeight="251783168" behindDoc="1" locked="0" layoutInCell="1" allowOverlap="1" wp14:anchorId="005F41F9" wp14:editId="263B24D6">
            <wp:simplePos x="0" y="0"/>
            <wp:positionH relativeFrom="column">
              <wp:posOffset>5967730</wp:posOffset>
            </wp:positionH>
            <wp:positionV relativeFrom="paragraph">
              <wp:posOffset>-385445</wp:posOffset>
            </wp:positionV>
            <wp:extent cx="276225" cy="1209675"/>
            <wp:effectExtent l="0" t="0" r="9525" b="9525"/>
            <wp:wrapNone/>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225" cy="1209675"/>
                    </a:xfrm>
                    <a:prstGeom prst="rect">
                      <a:avLst/>
                    </a:prstGeom>
                    <a:noFill/>
                    <a:ln>
                      <a:noFill/>
                    </a:ln>
                  </pic:spPr>
                </pic:pic>
              </a:graphicData>
            </a:graphic>
          </wp:anchor>
        </w:drawing>
      </w:r>
      <w:r w:rsidR="00960F5F" w:rsidRPr="00156F58">
        <w:rPr>
          <w:rFonts w:ascii="Segoe Print" w:hAnsi="Segoe Print"/>
          <w:noProof/>
          <w:sz w:val="32"/>
          <w:szCs w:val="32"/>
        </w:rPr>
        <mc:AlternateContent>
          <mc:Choice Requires="wps">
            <w:drawing>
              <wp:anchor distT="0" distB="0" distL="114300" distR="114300" simplePos="0" relativeHeight="251781120" behindDoc="1" locked="0" layoutInCell="1" allowOverlap="1" wp14:anchorId="5DE6ABFB" wp14:editId="0C9F488E">
                <wp:simplePos x="0" y="0"/>
                <wp:positionH relativeFrom="margin">
                  <wp:posOffset>4690110</wp:posOffset>
                </wp:positionH>
                <wp:positionV relativeFrom="paragraph">
                  <wp:posOffset>-522605</wp:posOffset>
                </wp:positionV>
                <wp:extent cx="1623695" cy="9360000"/>
                <wp:effectExtent l="0" t="0" r="14605" b="12700"/>
                <wp:wrapNone/>
                <wp:docPr id="209" name="Textfeld 209"/>
                <wp:cNvGraphicFramePr/>
                <a:graphic xmlns:a="http://schemas.openxmlformats.org/drawingml/2006/main">
                  <a:graphicData uri="http://schemas.microsoft.com/office/word/2010/wordprocessingShape">
                    <wps:wsp>
                      <wps:cNvSpPr txBox="1"/>
                      <wps:spPr>
                        <a:xfrm>
                          <a:off x="0" y="0"/>
                          <a:ext cx="1623695" cy="9360000"/>
                        </a:xfrm>
                        <a:prstGeom prst="rect">
                          <a:avLst/>
                        </a:prstGeom>
                        <a:solidFill>
                          <a:srgbClr val="FFC000"/>
                        </a:solidFill>
                        <a:ln w="6350">
                          <a:solidFill>
                            <a:srgbClr val="FFC000"/>
                          </a:solidFill>
                        </a:ln>
                      </wps:spPr>
                      <wps:txbx>
                        <w:txbxContent>
                          <w:p w14:paraId="17FA69AD" w14:textId="2A535085" w:rsidR="00960F5F" w:rsidRDefault="00960F5F" w:rsidP="00960F5F">
                            <w:pPr>
                              <w:rPr>
                                <w:lang w:val="de-AT"/>
                              </w:rPr>
                            </w:pPr>
                          </w:p>
                          <w:p w14:paraId="5262DC59" w14:textId="77777777" w:rsidR="007C1C96" w:rsidRPr="007C1C96" w:rsidRDefault="007C1C96" w:rsidP="00960F5F">
                            <w:pPr>
                              <w:rPr>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6ABFB" id="Textfeld 209" o:spid="_x0000_s1080" type="#_x0000_t202" style="position:absolute;margin-left:369.3pt;margin-top:-41.15pt;width:127.85pt;height:737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" fillcolor="#ffc000" strokecolor="#ffc000" strokeweight=".5pt">
                <v:textbox>
                  <w:txbxContent>
                    <w:p w14:paraId="17FA69AD" w14:textId="2A535085" w:rsidR="00960F5F" w:rsidRDefault="00960F5F" w:rsidP="00960F5F">
                      <w:pPr>
                        <w:rPr>
                          <w:lang w:val="de-AT"/>
                        </w:rPr>
                      </w:pPr>
                    </w:p>
                    <w:p w14:paraId="5262DC59" w14:textId="77777777" w:rsidR="007C1C96" w:rsidRPr="007C1C96" w:rsidRDefault="007C1C96" w:rsidP="00960F5F">
                      <w:pPr>
                        <w:rPr>
                          <w:lang w:val="de-AT"/>
                        </w:rPr>
                      </w:pPr>
                    </w:p>
                  </w:txbxContent>
                </v:textbox>
                <w10:wrap anchorx="margin"/>
              </v:shape>
            </w:pict>
          </mc:Fallback>
        </mc:AlternateContent>
      </w:r>
      <w:r w:rsidR="00A53308" w:rsidRPr="00156F58">
        <w:rPr>
          <w:rFonts w:ascii="Segoe Print" w:hAnsi="Segoe Print"/>
          <w:sz w:val="32"/>
          <w:szCs w:val="32"/>
        </w:rPr>
        <w:t>Regelung bei Krankheitsfall</w:t>
      </w:r>
      <w:bookmarkEnd w:id="108"/>
    </w:p>
    <w:p w14:paraId="05AD4775" w14:textId="472309C8" w:rsidR="00A53308" w:rsidRPr="00A53308" w:rsidRDefault="00701EBE" w:rsidP="00A53308">
      <w:r>
        <w:rPr>
          <w:noProof/>
        </w:rPr>
        <mc:AlternateContent>
          <mc:Choice Requires="wps">
            <w:drawing>
              <wp:anchor distT="0" distB="0" distL="114300" distR="114300" simplePos="0" relativeHeight="251776000" behindDoc="0" locked="0" layoutInCell="1" allowOverlap="1" wp14:anchorId="157984C3" wp14:editId="01F6CA13">
                <wp:simplePos x="0" y="0"/>
                <wp:positionH relativeFrom="margin">
                  <wp:align>left</wp:align>
                </wp:positionH>
                <wp:positionV relativeFrom="paragraph">
                  <wp:posOffset>85616</wp:posOffset>
                </wp:positionV>
                <wp:extent cx="3962400" cy="3752850"/>
                <wp:effectExtent l="0" t="0" r="0" b="0"/>
                <wp:wrapNone/>
                <wp:docPr id="204" name="Textfeld 204"/>
                <wp:cNvGraphicFramePr/>
                <a:graphic xmlns:a="http://schemas.openxmlformats.org/drawingml/2006/main">
                  <a:graphicData uri="http://schemas.microsoft.com/office/word/2010/wordprocessingShape">
                    <wps:wsp>
                      <wps:cNvSpPr txBox="1"/>
                      <wps:spPr>
                        <a:xfrm>
                          <a:off x="0" y="0"/>
                          <a:ext cx="3962400" cy="3752850"/>
                        </a:xfrm>
                        <a:prstGeom prst="rect">
                          <a:avLst/>
                        </a:prstGeom>
                        <a:solidFill>
                          <a:schemeClr val="lt1"/>
                        </a:solidFill>
                        <a:ln w="6350">
                          <a:noFill/>
                        </a:ln>
                      </wps:spPr>
                      <wps:txbx>
                        <w:txbxContent>
                          <w:p w14:paraId="33054530" w14:textId="54B2BFA2" w:rsidR="00A53308" w:rsidRPr="004F2616" w:rsidRDefault="00A53308">
                            <w:pPr>
                              <w:rPr>
                                <w:rFonts w:ascii="Comic Sans MS" w:hAnsi="Comic Sans MS"/>
                                <w:lang w:val="de-AT"/>
                              </w:rPr>
                            </w:pPr>
                            <w:r w:rsidRPr="004F2616">
                              <w:rPr>
                                <w:rFonts w:ascii="Comic Sans MS" w:hAnsi="Comic Sans MS"/>
                                <w:lang w:val="de-AT"/>
                              </w:rPr>
                              <w:t>Bei Krankhe</w:t>
                            </w:r>
                            <w:r w:rsidR="00BA1C1D" w:rsidRPr="004F2616">
                              <w:rPr>
                                <w:rFonts w:ascii="Comic Sans MS" w:hAnsi="Comic Sans MS"/>
                                <w:lang w:val="de-AT"/>
                              </w:rPr>
                              <w:t>it dürfen die Kinder unsere Einrichtung nicht Besuchen. Wir bitten darum, uns über das Fernbleiben zu informieren.</w:t>
                            </w:r>
                          </w:p>
                          <w:p w14:paraId="686E8AA8" w14:textId="2BE4DE63" w:rsidR="00BA1C1D" w:rsidRPr="004F2616" w:rsidRDefault="004F2616">
                            <w:pPr>
                              <w:rPr>
                                <w:rFonts w:ascii="Comic Sans MS" w:hAnsi="Comic Sans MS"/>
                                <w:lang w:val="de-AT"/>
                              </w:rPr>
                            </w:pPr>
                            <w:r>
                              <w:rPr>
                                <w:rFonts w:ascii="Comic Sans MS" w:hAnsi="Comic Sans MS"/>
                                <w:lang w:val="de-AT"/>
                              </w:rPr>
                              <w:t>Arzneimittel jeglicher Art</w:t>
                            </w:r>
                            <w:r w:rsidR="00BA1C1D" w:rsidRPr="004F2616">
                              <w:rPr>
                                <w:rFonts w:ascii="Comic Sans MS" w:hAnsi="Comic Sans MS"/>
                                <w:lang w:val="de-AT"/>
                              </w:rPr>
                              <w:t xml:space="preserve"> </w:t>
                            </w:r>
                            <w:r w:rsidRPr="004F2616">
                              <w:rPr>
                                <w:rFonts w:ascii="Comic Sans MS" w:hAnsi="Comic Sans MS"/>
                                <w:lang w:val="de-AT"/>
                              </w:rPr>
                              <w:t>dürfen von uns nicht verabreicht werden, außer es handelt sich um Allergiemittel oder lebenserhaltende Medikamente.</w:t>
                            </w:r>
                          </w:p>
                          <w:p w14:paraId="1F0CFF80" w14:textId="13FAA9AD" w:rsidR="004F2616" w:rsidRPr="004F2616" w:rsidRDefault="004F2616">
                            <w:pPr>
                              <w:rPr>
                                <w:rFonts w:ascii="Comic Sans MS" w:hAnsi="Comic Sans MS"/>
                                <w:lang w:val="de-AT"/>
                              </w:rPr>
                            </w:pPr>
                            <w:r w:rsidRPr="004F2616">
                              <w:rPr>
                                <w:rFonts w:ascii="Comic Sans MS" w:hAnsi="Comic Sans MS"/>
                                <w:lang w:val="de-AT"/>
                              </w:rPr>
                              <w:t>Kinder dürfen erst dann wieder die Kinderkrippe besuchen, wenn sie an allen Aktivitäten unseres Alltags uneingeschränkt teilnehmen können (Springen, Laufen etc…)</w:t>
                            </w:r>
                            <w:r w:rsidR="00AF62CE">
                              <w:rPr>
                                <w:rFonts w:ascii="Comic Sans MS" w:hAnsi="Comic Sans MS"/>
                                <w:lang w:val="de-AT"/>
                              </w:rPr>
                              <w:t>.</w:t>
                            </w:r>
                          </w:p>
                          <w:p w14:paraId="22347460" w14:textId="6AC754A6" w:rsidR="004F2616" w:rsidRPr="004F2616" w:rsidRDefault="004F2616">
                            <w:pPr>
                              <w:rPr>
                                <w:rFonts w:ascii="Comic Sans MS" w:hAnsi="Comic Sans MS"/>
                                <w:lang w:val="de-AT"/>
                              </w:rPr>
                            </w:pPr>
                            <w:r w:rsidRPr="004F2616">
                              <w:rPr>
                                <w:rFonts w:ascii="Comic Sans MS" w:hAnsi="Comic Sans MS"/>
                                <w:lang w:val="de-AT"/>
                              </w:rPr>
                              <w:t>Bei Laus- und Nissenbefall werden Kinder nach Hause geschickt und dürfen die Einrichtung erst nissenfrei wieder besuchen.</w:t>
                            </w:r>
                          </w:p>
                          <w:p w14:paraId="7C0763FB" w14:textId="68485A84" w:rsidR="004F2616" w:rsidRPr="004F2616" w:rsidRDefault="004F2616">
                            <w:pPr>
                              <w:rPr>
                                <w:rFonts w:ascii="Comic Sans MS" w:hAnsi="Comic Sans MS"/>
                                <w:lang w:val="de-AT"/>
                              </w:rPr>
                            </w:pPr>
                            <w:r w:rsidRPr="004F2616">
                              <w:rPr>
                                <w:rFonts w:ascii="Comic Sans MS" w:hAnsi="Comic Sans MS"/>
                                <w:lang w:val="de-AT"/>
                              </w:rPr>
                              <w:t>Bei Infektionskrankheiten und Läusen besteht Meldepflicht, seitens der Eltern.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984C3" id="Textfeld 204" o:spid="_x0000_s1081" type="#_x0000_t202" style="position:absolute;margin-left:0;margin-top:6.75pt;width:312pt;height:295.5pt;z-index:251776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" fillcolor="white [3201]" stroked="f" strokeweight=".5pt">
                <v:textbox>
                  <w:txbxContent>
                    <w:p w14:paraId="33054530" w14:textId="54B2BFA2" w:rsidR="00A53308" w:rsidRPr="004F2616" w:rsidRDefault="00A53308">
                      <w:pPr>
                        <w:rPr>
                          <w:rFonts w:ascii="Comic Sans MS" w:hAnsi="Comic Sans MS"/>
                          <w:lang w:val="de-AT"/>
                        </w:rPr>
                      </w:pPr>
                      <w:r w:rsidRPr="004F2616">
                        <w:rPr>
                          <w:rFonts w:ascii="Comic Sans MS" w:hAnsi="Comic Sans MS"/>
                          <w:lang w:val="de-AT"/>
                        </w:rPr>
                        <w:t>Bei Krankhe</w:t>
                      </w:r>
                      <w:r w:rsidR="00BA1C1D" w:rsidRPr="004F2616">
                        <w:rPr>
                          <w:rFonts w:ascii="Comic Sans MS" w:hAnsi="Comic Sans MS"/>
                          <w:lang w:val="de-AT"/>
                        </w:rPr>
                        <w:t>it dürfen die Kinder unsere Einrichtung nicht Besuchen. Wir bitten darum, uns über das Fernbleiben zu informieren.</w:t>
                      </w:r>
                    </w:p>
                    <w:p w14:paraId="686E8AA8" w14:textId="2BE4DE63" w:rsidR="00BA1C1D" w:rsidRPr="004F2616" w:rsidRDefault="004F2616">
                      <w:pPr>
                        <w:rPr>
                          <w:rFonts w:ascii="Comic Sans MS" w:hAnsi="Comic Sans MS"/>
                          <w:lang w:val="de-AT"/>
                        </w:rPr>
                      </w:pPr>
                      <w:r>
                        <w:rPr>
                          <w:rFonts w:ascii="Comic Sans MS" w:hAnsi="Comic Sans MS"/>
                          <w:lang w:val="de-AT"/>
                        </w:rPr>
                        <w:t>Arzneimittel jeglicher Art</w:t>
                      </w:r>
                      <w:r w:rsidR="00BA1C1D" w:rsidRPr="004F2616">
                        <w:rPr>
                          <w:rFonts w:ascii="Comic Sans MS" w:hAnsi="Comic Sans MS"/>
                          <w:lang w:val="de-AT"/>
                        </w:rPr>
                        <w:t xml:space="preserve"> </w:t>
                      </w:r>
                      <w:r w:rsidRPr="004F2616">
                        <w:rPr>
                          <w:rFonts w:ascii="Comic Sans MS" w:hAnsi="Comic Sans MS"/>
                          <w:lang w:val="de-AT"/>
                        </w:rPr>
                        <w:t>dürfen von uns nicht verabreicht werden, außer es handelt sich um Allergiemittel oder lebenserhaltende Medikamente.</w:t>
                      </w:r>
                    </w:p>
                    <w:p w14:paraId="1F0CFF80" w14:textId="13FAA9AD" w:rsidR="004F2616" w:rsidRPr="004F2616" w:rsidRDefault="004F2616">
                      <w:pPr>
                        <w:rPr>
                          <w:rFonts w:ascii="Comic Sans MS" w:hAnsi="Comic Sans MS"/>
                          <w:lang w:val="de-AT"/>
                        </w:rPr>
                      </w:pPr>
                      <w:r w:rsidRPr="004F2616">
                        <w:rPr>
                          <w:rFonts w:ascii="Comic Sans MS" w:hAnsi="Comic Sans MS"/>
                          <w:lang w:val="de-AT"/>
                        </w:rPr>
                        <w:t>Kinder dürfen erst dann wieder die Kinderkrippe besuchen, wenn sie an allen Aktivitäten unseres Alltags uneingeschränkt teilnehmen können (Springen, Laufen etc…)</w:t>
                      </w:r>
                      <w:r w:rsidR="00AF62CE">
                        <w:rPr>
                          <w:rFonts w:ascii="Comic Sans MS" w:hAnsi="Comic Sans MS"/>
                          <w:lang w:val="de-AT"/>
                        </w:rPr>
                        <w:t>.</w:t>
                      </w:r>
                    </w:p>
                    <w:p w14:paraId="22347460" w14:textId="6AC754A6" w:rsidR="004F2616" w:rsidRPr="004F2616" w:rsidRDefault="004F2616">
                      <w:pPr>
                        <w:rPr>
                          <w:rFonts w:ascii="Comic Sans MS" w:hAnsi="Comic Sans MS"/>
                          <w:lang w:val="de-AT"/>
                        </w:rPr>
                      </w:pPr>
                      <w:r w:rsidRPr="004F2616">
                        <w:rPr>
                          <w:rFonts w:ascii="Comic Sans MS" w:hAnsi="Comic Sans MS"/>
                          <w:lang w:val="de-AT"/>
                        </w:rPr>
                        <w:t>Bei Laus- und Nissenbefall werden Kinder nach Hause geschickt und dürfen die Einrichtung erst nissenfrei wieder besuchen.</w:t>
                      </w:r>
                    </w:p>
                    <w:p w14:paraId="7C0763FB" w14:textId="68485A84" w:rsidR="004F2616" w:rsidRPr="004F2616" w:rsidRDefault="004F2616">
                      <w:pPr>
                        <w:rPr>
                          <w:rFonts w:ascii="Comic Sans MS" w:hAnsi="Comic Sans MS"/>
                          <w:lang w:val="de-AT"/>
                        </w:rPr>
                      </w:pPr>
                      <w:r w:rsidRPr="004F2616">
                        <w:rPr>
                          <w:rFonts w:ascii="Comic Sans MS" w:hAnsi="Comic Sans MS"/>
                          <w:lang w:val="de-AT"/>
                        </w:rPr>
                        <w:t>Bei Infektionskrankheiten und Läusen besteht Meldepflicht, seitens der Eltern.</w:t>
                      </w:r>
                    </w:p>
                  </w:txbxContent>
                </v:textbox>
                <w10:wrap anchorx="margin"/>
              </v:shape>
            </w:pict>
          </mc:Fallback>
        </mc:AlternateContent>
      </w:r>
    </w:p>
    <w:p w14:paraId="4579C988" w14:textId="040BF148" w:rsidR="00F439DA" w:rsidRDefault="00F439DA" w:rsidP="00F30A8A">
      <w:pPr>
        <w:pStyle w:val="berschrift2"/>
        <w:rPr>
          <w:rFonts w:ascii="Comic Sans MS" w:hAnsi="Comic Sans MS"/>
        </w:rPr>
      </w:pPr>
    </w:p>
    <w:p w14:paraId="540DCA1D" w14:textId="2B36CC15" w:rsidR="00F439DA" w:rsidRDefault="00BC1A57" w:rsidP="00F30A8A">
      <w:pPr>
        <w:pStyle w:val="berschrift2"/>
        <w:rPr>
          <w:rFonts w:ascii="Comic Sans MS" w:hAnsi="Comic Sans MS"/>
        </w:rPr>
      </w:pPr>
      <w:bookmarkStart w:id="109" w:name="_Toc106017745"/>
      <w:bookmarkStart w:id="110" w:name="_Toc106017785"/>
      <w:bookmarkStart w:id="111" w:name="_Toc107488177"/>
      <w:r w:rsidRPr="00BC1A57">
        <w:rPr>
          <w:noProof/>
        </w:rPr>
        <w:drawing>
          <wp:anchor distT="0" distB="0" distL="114300" distR="114300" simplePos="0" relativeHeight="251782144" behindDoc="1" locked="0" layoutInCell="1" allowOverlap="1" wp14:anchorId="7040D300" wp14:editId="6179D52B">
            <wp:simplePos x="0" y="0"/>
            <wp:positionH relativeFrom="column">
              <wp:posOffset>5062855</wp:posOffset>
            </wp:positionH>
            <wp:positionV relativeFrom="paragraph">
              <wp:posOffset>222885</wp:posOffset>
            </wp:positionV>
            <wp:extent cx="933450" cy="6867525"/>
            <wp:effectExtent l="0" t="0" r="0" b="0"/>
            <wp:wrapNone/>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6867525"/>
                    </a:xfrm>
                    <a:prstGeom prst="rect">
                      <a:avLst/>
                    </a:prstGeom>
                    <a:noFill/>
                    <a:ln>
                      <a:noFill/>
                    </a:ln>
                  </pic:spPr>
                </pic:pic>
              </a:graphicData>
            </a:graphic>
          </wp:anchor>
        </w:drawing>
      </w:r>
      <w:bookmarkEnd w:id="109"/>
      <w:bookmarkEnd w:id="110"/>
      <w:bookmarkEnd w:id="111"/>
    </w:p>
    <w:p w14:paraId="64AFCB06" w14:textId="61A61F53" w:rsidR="00F439DA" w:rsidRDefault="00F439DA" w:rsidP="00F30A8A">
      <w:pPr>
        <w:pStyle w:val="berschrift2"/>
        <w:rPr>
          <w:rFonts w:ascii="Comic Sans MS" w:hAnsi="Comic Sans MS"/>
        </w:rPr>
      </w:pPr>
    </w:p>
    <w:p w14:paraId="467468D9" w14:textId="633F53CD" w:rsidR="00F439DA" w:rsidRDefault="00F439DA" w:rsidP="00F30A8A">
      <w:pPr>
        <w:pStyle w:val="berschrift2"/>
        <w:rPr>
          <w:rFonts w:ascii="Comic Sans MS" w:hAnsi="Comic Sans MS"/>
        </w:rPr>
      </w:pPr>
    </w:p>
    <w:p w14:paraId="129AD0F3" w14:textId="4421BA06" w:rsidR="00F439DA" w:rsidRDefault="00F439DA" w:rsidP="00F30A8A">
      <w:pPr>
        <w:pStyle w:val="berschrift2"/>
        <w:rPr>
          <w:rFonts w:ascii="Comic Sans MS" w:hAnsi="Comic Sans MS"/>
        </w:rPr>
      </w:pPr>
    </w:p>
    <w:p w14:paraId="796700B6" w14:textId="48BFD428" w:rsidR="00BA1C1D" w:rsidRDefault="00BA1C1D" w:rsidP="00F30A8A">
      <w:pPr>
        <w:pStyle w:val="berschrift2"/>
        <w:rPr>
          <w:rFonts w:ascii="Comic Sans MS" w:hAnsi="Comic Sans MS"/>
        </w:rPr>
      </w:pPr>
    </w:p>
    <w:p w14:paraId="4C76F225" w14:textId="17F7B7E3" w:rsidR="00BA1C1D" w:rsidRDefault="00BA1C1D" w:rsidP="00F30A8A">
      <w:pPr>
        <w:pStyle w:val="berschrift2"/>
        <w:rPr>
          <w:rFonts w:ascii="Comic Sans MS" w:hAnsi="Comic Sans MS"/>
        </w:rPr>
      </w:pPr>
    </w:p>
    <w:p w14:paraId="1342954C" w14:textId="7186C753" w:rsidR="00BA1C1D" w:rsidRDefault="00BA1C1D" w:rsidP="00BA1C1D"/>
    <w:p w14:paraId="7A126927" w14:textId="7E37D6D1" w:rsidR="004F2616" w:rsidRDefault="004F2616" w:rsidP="00BA1C1D">
      <w:pPr>
        <w:pStyle w:val="berschrift2"/>
        <w:rPr>
          <w:rFonts w:ascii="Comic Sans MS" w:hAnsi="Comic Sans MS"/>
        </w:rPr>
      </w:pPr>
    </w:p>
    <w:p w14:paraId="40FEE928" w14:textId="51D7E251" w:rsidR="00BA1C1D" w:rsidRDefault="00BA1C1D" w:rsidP="00BA1C1D"/>
    <w:p w14:paraId="560065B8" w14:textId="4CA4E918" w:rsidR="00BA1C1D" w:rsidRDefault="00BA1C1D" w:rsidP="00BA1C1D"/>
    <w:p w14:paraId="21BB7F1E" w14:textId="66C3ADD8" w:rsidR="00635D50" w:rsidRPr="00635D50" w:rsidRDefault="00635D50" w:rsidP="00635D50"/>
    <w:p w14:paraId="39612AB8" w14:textId="39A6C9AC" w:rsidR="00701EBE" w:rsidRDefault="00701EBE" w:rsidP="00F30A8A">
      <w:pPr>
        <w:pStyle w:val="berschrift2"/>
        <w:rPr>
          <w:rFonts w:ascii="Comic Sans MS" w:hAnsi="Comic Sans MS"/>
        </w:rPr>
      </w:pPr>
    </w:p>
    <w:p w14:paraId="64A5637B" w14:textId="36D78054" w:rsidR="00F30A8A" w:rsidRPr="00F30A8A" w:rsidRDefault="009F2BE8" w:rsidP="00F30A8A">
      <w:pPr>
        <w:pStyle w:val="berschrift2"/>
        <w:rPr>
          <w:rFonts w:ascii="Comic Sans MS" w:hAnsi="Comic Sans MS"/>
        </w:rPr>
      </w:pPr>
      <w:bookmarkStart w:id="112" w:name="_Toc107488178"/>
      <w:r>
        <w:rPr>
          <w:rFonts w:ascii="Comic Sans MS" w:hAnsi="Comic Sans MS"/>
          <w:noProof/>
        </w:rPr>
        <mc:AlternateContent>
          <mc:Choice Requires="wps">
            <w:drawing>
              <wp:anchor distT="0" distB="0" distL="114300" distR="114300" simplePos="0" relativeHeight="251777024" behindDoc="0" locked="0" layoutInCell="1" allowOverlap="1" wp14:anchorId="3E3AA71F" wp14:editId="5DE93B7E">
                <wp:simplePos x="0" y="0"/>
                <wp:positionH relativeFrom="margin">
                  <wp:posOffset>-80929</wp:posOffset>
                </wp:positionH>
                <wp:positionV relativeFrom="paragraph">
                  <wp:posOffset>265639</wp:posOffset>
                </wp:positionV>
                <wp:extent cx="2497540" cy="1112861"/>
                <wp:effectExtent l="0" t="0" r="0" b="0"/>
                <wp:wrapNone/>
                <wp:docPr id="205" name="Textfeld 205"/>
                <wp:cNvGraphicFramePr/>
                <a:graphic xmlns:a="http://schemas.openxmlformats.org/drawingml/2006/main">
                  <a:graphicData uri="http://schemas.microsoft.com/office/word/2010/wordprocessingShape">
                    <wps:wsp>
                      <wps:cNvSpPr txBox="1"/>
                      <wps:spPr>
                        <a:xfrm>
                          <a:off x="0" y="0"/>
                          <a:ext cx="2497540" cy="1112861"/>
                        </a:xfrm>
                        <a:prstGeom prst="rect">
                          <a:avLst/>
                        </a:prstGeom>
                        <a:solidFill>
                          <a:schemeClr val="lt1"/>
                        </a:solidFill>
                        <a:ln w="6350">
                          <a:noFill/>
                        </a:ln>
                      </wps:spPr>
                      <wps:txbx>
                        <w:txbxContent>
                          <w:p w14:paraId="49A27AC7" w14:textId="457BECFE" w:rsidR="00A53308" w:rsidRPr="00BA1C1D" w:rsidRDefault="00BA1C1D">
                            <w:pPr>
                              <w:rPr>
                                <w:rFonts w:ascii="Comic Sans MS" w:hAnsi="Comic Sans MS"/>
                                <w:lang w:val="de-AT"/>
                              </w:rPr>
                            </w:pPr>
                            <w:r w:rsidRPr="00BA1C1D">
                              <w:rPr>
                                <w:rFonts w:ascii="Comic Sans MS" w:hAnsi="Comic Sans MS"/>
                                <w:lang w:val="de-AT"/>
                              </w:rPr>
                              <w:t xml:space="preserve">Unser Krippenjahr orientiert sich an den Festen im Jahreskreis wie Erntedankfest, Laternenfest, Weihnachten und </w:t>
                            </w:r>
                            <w:r w:rsidR="00AF62CE">
                              <w:rPr>
                                <w:rFonts w:ascii="Comic Sans MS" w:hAnsi="Comic Sans MS"/>
                                <w:lang w:val="de-AT"/>
                              </w:rPr>
                              <w:t>ä</w:t>
                            </w:r>
                            <w:r w:rsidRPr="00BA1C1D">
                              <w:rPr>
                                <w:rFonts w:ascii="Comic Sans MS" w:hAnsi="Comic Sans MS"/>
                                <w:lang w:val="de-AT"/>
                              </w:rPr>
                              <w:t>hnlichen.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AA71F" id="Textfeld 205" o:spid="_x0000_s1082" type="#_x0000_t202" style="position:absolute;margin-left:-6.35pt;margin-top:20.9pt;width:196.65pt;height:87.6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" fillcolor="white [3201]" stroked="f" strokeweight=".5pt">
                <v:textbox>
                  <w:txbxContent>
                    <w:p w14:paraId="49A27AC7" w14:textId="457BECFE" w:rsidR="00A53308" w:rsidRPr="00BA1C1D" w:rsidRDefault="00BA1C1D">
                      <w:pPr>
                        <w:rPr>
                          <w:rFonts w:ascii="Comic Sans MS" w:hAnsi="Comic Sans MS"/>
                          <w:lang w:val="de-AT"/>
                        </w:rPr>
                      </w:pPr>
                      <w:r w:rsidRPr="00BA1C1D">
                        <w:rPr>
                          <w:rFonts w:ascii="Comic Sans MS" w:hAnsi="Comic Sans MS"/>
                          <w:lang w:val="de-AT"/>
                        </w:rPr>
                        <w:t xml:space="preserve">Unser Krippenjahr orientiert sich an den Festen im Jahreskreis wie Erntedankfest, Laternenfest, Weihnachten und </w:t>
                      </w:r>
                      <w:r w:rsidR="00AF62CE">
                        <w:rPr>
                          <w:rFonts w:ascii="Comic Sans MS" w:hAnsi="Comic Sans MS"/>
                          <w:lang w:val="de-AT"/>
                        </w:rPr>
                        <w:t>ä</w:t>
                      </w:r>
                      <w:r w:rsidRPr="00BA1C1D">
                        <w:rPr>
                          <w:rFonts w:ascii="Comic Sans MS" w:hAnsi="Comic Sans MS"/>
                          <w:lang w:val="de-AT"/>
                        </w:rPr>
                        <w:t>hnlichen.</w:t>
                      </w:r>
                    </w:p>
                  </w:txbxContent>
                </v:textbox>
                <w10:wrap anchorx="margin"/>
              </v:shape>
            </w:pict>
          </mc:Fallback>
        </mc:AlternateContent>
      </w:r>
      <w:r w:rsidR="00F30A8A" w:rsidRPr="00F30A8A">
        <w:rPr>
          <w:rFonts w:ascii="Comic Sans MS" w:hAnsi="Comic Sans MS"/>
        </w:rPr>
        <w:t>Feste</w:t>
      </w:r>
      <w:bookmarkEnd w:id="112"/>
    </w:p>
    <w:p w14:paraId="3D6E162E" w14:textId="0462E1D3" w:rsidR="00A53308" w:rsidRDefault="00FF7288" w:rsidP="00F30A8A">
      <w:pPr>
        <w:rPr>
          <w:rFonts w:ascii="Comic Sans MS" w:hAnsi="Comic Sans MS"/>
        </w:rPr>
      </w:pPr>
      <w:r>
        <w:rPr>
          <w:noProof/>
        </w:rPr>
        <w:drawing>
          <wp:anchor distT="0" distB="0" distL="114300" distR="114300" simplePos="0" relativeHeight="251811840" behindDoc="1" locked="0" layoutInCell="1" allowOverlap="1" wp14:anchorId="1C14DDF9" wp14:editId="2EF87650">
            <wp:simplePos x="0" y="0"/>
            <wp:positionH relativeFrom="margin">
              <wp:posOffset>2432467</wp:posOffset>
            </wp:positionH>
            <wp:positionV relativeFrom="paragraph">
              <wp:posOffset>165356</wp:posOffset>
            </wp:positionV>
            <wp:extent cx="1485047" cy="1341083"/>
            <wp:effectExtent l="57150" t="57150" r="58420" b="50165"/>
            <wp:wrapNone/>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1521" r="5427"/>
                    <a:stretch/>
                  </pic:blipFill>
                  <pic:spPr bwMode="auto">
                    <a:xfrm>
                      <a:off x="0" y="0"/>
                      <a:ext cx="1485047" cy="1341083"/>
                    </a:xfrm>
                    <a:prstGeom prst="ellipse">
                      <a:avLst/>
                    </a:prstGeom>
                    <a:ln w="9525" cap="rnd"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41182C" w14:textId="758EA474" w:rsidR="00635D50" w:rsidRDefault="00635D50" w:rsidP="00A53308">
      <w:pPr>
        <w:pStyle w:val="berschrift2"/>
        <w:rPr>
          <w:rFonts w:ascii="Comic Sans MS" w:hAnsi="Comic Sans MS"/>
        </w:rPr>
      </w:pPr>
    </w:p>
    <w:p w14:paraId="33318E65" w14:textId="42BCAF7E" w:rsidR="00635D50" w:rsidRPr="00635D50" w:rsidRDefault="00635D50" w:rsidP="00635D50"/>
    <w:p w14:paraId="083FE3D2" w14:textId="7285DEF9" w:rsidR="00635D50" w:rsidRDefault="00635D50" w:rsidP="00A53308">
      <w:pPr>
        <w:pStyle w:val="berschrift2"/>
        <w:rPr>
          <w:rFonts w:ascii="Comic Sans MS" w:hAnsi="Comic Sans MS"/>
        </w:rPr>
      </w:pPr>
    </w:p>
    <w:p w14:paraId="71117895" w14:textId="77777777" w:rsidR="00C56039" w:rsidRDefault="00C56039" w:rsidP="00A53308">
      <w:pPr>
        <w:pStyle w:val="berschrift2"/>
        <w:rPr>
          <w:rFonts w:ascii="Comic Sans MS" w:hAnsi="Comic Sans MS"/>
        </w:rPr>
      </w:pPr>
    </w:p>
    <w:p w14:paraId="500546F0" w14:textId="08EFC2D1" w:rsidR="00933563" w:rsidRDefault="00A53308" w:rsidP="00A53308">
      <w:pPr>
        <w:pStyle w:val="berschrift2"/>
        <w:rPr>
          <w:rFonts w:ascii="Comic Sans MS" w:hAnsi="Comic Sans MS"/>
        </w:rPr>
      </w:pPr>
      <w:bookmarkStart w:id="113" w:name="_Toc107488179"/>
      <w:r w:rsidRPr="00A53308">
        <w:rPr>
          <w:rFonts w:ascii="Comic Sans MS" w:hAnsi="Comic Sans MS"/>
          <w:noProof/>
        </w:rPr>
        <mc:AlternateContent>
          <mc:Choice Requires="wps">
            <w:drawing>
              <wp:anchor distT="0" distB="0" distL="114300" distR="114300" simplePos="0" relativeHeight="251778048" behindDoc="1" locked="0" layoutInCell="1" allowOverlap="1" wp14:anchorId="41ADFE04" wp14:editId="2CEF10FB">
                <wp:simplePos x="0" y="0"/>
                <wp:positionH relativeFrom="column">
                  <wp:posOffset>-80929</wp:posOffset>
                </wp:positionH>
                <wp:positionV relativeFrom="paragraph">
                  <wp:posOffset>249612</wp:posOffset>
                </wp:positionV>
                <wp:extent cx="3762375" cy="1528549"/>
                <wp:effectExtent l="0" t="0" r="9525" b="0"/>
                <wp:wrapNone/>
                <wp:docPr id="206" name="Textfeld 206"/>
                <wp:cNvGraphicFramePr/>
                <a:graphic xmlns:a="http://schemas.openxmlformats.org/drawingml/2006/main">
                  <a:graphicData uri="http://schemas.microsoft.com/office/word/2010/wordprocessingShape">
                    <wps:wsp>
                      <wps:cNvSpPr txBox="1"/>
                      <wps:spPr>
                        <a:xfrm>
                          <a:off x="0" y="0"/>
                          <a:ext cx="3762375" cy="1528549"/>
                        </a:xfrm>
                        <a:prstGeom prst="rect">
                          <a:avLst/>
                        </a:prstGeom>
                        <a:solidFill>
                          <a:schemeClr val="lt1"/>
                        </a:solidFill>
                        <a:ln w="6350">
                          <a:noFill/>
                        </a:ln>
                      </wps:spPr>
                      <wps:txbx>
                        <w:txbxContent>
                          <w:p w14:paraId="3F8D44DB" w14:textId="4B2AC72D" w:rsidR="00A53308" w:rsidRPr="00A53308" w:rsidRDefault="00A53308">
                            <w:pPr>
                              <w:rPr>
                                <w:rFonts w:ascii="Comic Sans MS" w:hAnsi="Comic Sans MS"/>
                                <w:lang w:val="de-AT"/>
                              </w:rPr>
                            </w:pPr>
                            <w:r w:rsidRPr="00A53308">
                              <w:rPr>
                                <w:rFonts w:ascii="Comic Sans MS" w:hAnsi="Comic Sans MS"/>
                                <w:lang w:val="de-AT"/>
                              </w:rPr>
                              <w:t>Laut gesetzlichen Richtlinien ist es uns nicht erlaubt ohne gesetzlich vorgeschriebenen Betreuungs</w:t>
                            </w:r>
                            <w:r w:rsidR="00640448">
                              <w:rPr>
                                <w:rFonts w:ascii="Comic Sans MS" w:hAnsi="Comic Sans MS"/>
                                <w:lang w:val="de-AT"/>
                              </w:rPr>
                              <w:t>s</w:t>
                            </w:r>
                            <w:r w:rsidRPr="00A53308">
                              <w:rPr>
                                <w:rFonts w:ascii="Comic Sans MS" w:hAnsi="Comic Sans MS"/>
                                <w:lang w:val="de-AT"/>
                              </w:rPr>
                              <w:t xml:space="preserve">chlüssel (1 Betreuungsperson </w:t>
                            </w:r>
                            <w:r w:rsidRPr="00A53308">
                              <w:rPr>
                                <w:rFonts w:ascii="Comic Sans MS" w:hAnsi="Comic Sans MS"/>
                                <w:lang w:val="de-AT"/>
                              </w:rPr>
                              <w:sym w:font="Wingdings" w:char="F0E0"/>
                            </w:r>
                            <w:r w:rsidRPr="00A53308">
                              <w:rPr>
                                <w:rFonts w:ascii="Comic Sans MS" w:hAnsi="Comic Sans MS"/>
                                <w:lang w:val="de-AT"/>
                              </w:rPr>
                              <w:t xml:space="preserve"> 2 Kinder) das Gelände mit den Kindern zu verlassen.</w:t>
                            </w:r>
                          </w:p>
                          <w:p w14:paraId="098BA517" w14:textId="4032B44A" w:rsidR="00A53308" w:rsidRPr="00A53308" w:rsidRDefault="00A53308">
                            <w:pPr>
                              <w:rPr>
                                <w:rFonts w:ascii="Comic Sans MS" w:hAnsi="Comic Sans MS"/>
                                <w:lang w:val="de-AT"/>
                              </w:rPr>
                            </w:pPr>
                            <w:r w:rsidRPr="00A53308">
                              <w:rPr>
                                <w:rFonts w:ascii="Comic Sans MS" w:hAnsi="Comic Sans MS"/>
                                <w:lang w:val="de-AT"/>
                              </w:rPr>
                              <w:t>Daher sind Ausflüge sowie Spaziergänge nur mit genügend Begleitpersonen möglich.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FE04" id="Textfeld 206" o:spid="_x0000_s1083" type="#_x0000_t202" style="position:absolute;margin-left:-6.35pt;margin-top:19.65pt;width:296.25pt;height:120.3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" fillcolor="white [3201]" stroked="f" strokeweight=".5pt">
                <v:textbox>
                  <w:txbxContent>
                    <w:p w14:paraId="3F8D44DB" w14:textId="4B2AC72D" w:rsidR="00A53308" w:rsidRPr="00A53308" w:rsidRDefault="00A53308">
                      <w:pPr>
                        <w:rPr>
                          <w:rFonts w:ascii="Comic Sans MS" w:hAnsi="Comic Sans MS"/>
                          <w:lang w:val="de-AT"/>
                        </w:rPr>
                      </w:pPr>
                      <w:r w:rsidRPr="00A53308">
                        <w:rPr>
                          <w:rFonts w:ascii="Comic Sans MS" w:hAnsi="Comic Sans MS"/>
                          <w:lang w:val="de-AT"/>
                        </w:rPr>
                        <w:t>Laut gesetzlichen Richtlinien ist es uns nicht erlaubt ohne gesetzlich vorgeschriebenen Betreuungs</w:t>
                      </w:r>
                      <w:r w:rsidR="00640448">
                        <w:rPr>
                          <w:rFonts w:ascii="Comic Sans MS" w:hAnsi="Comic Sans MS"/>
                          <w:lang w:val="de-AT"/>
                        </w:rPr>
                        <w:t>s</w:t>
                      </w:r>
                      <w:r w:rsidRPr="00A53308">
                        <w:rPr>
                          <w:rFonts w:ascii="Comic Sans MS" w:hAnsi="Comic Sans MS"/>
                          <w:lang w:val="de-AT"/>
                        </w:rPr>
                        <w:t xml:space="preserve">chlüssel (1 Betreuungsperson </w:t>
                      </w:r>
                      <w:r w:rsidRPr="00A53308">
                        <w:rPr>
                          <w:rFonts w:ascii="Comic Sans MS" w:hAnsi="Comic Sans MS"/>
                          <w:lang w:val="de-AT"/>
                        </w:rPr>
                        <w:sym w:font="Wingdings" w:char="F0E0"/>
                      </w:r>
                      <w:r w:rsidRPr="00A53308">
                        <w:rPr>
                          <w:rFonts w:ascii="Comic Sans MS" w:hAnsi="Comic Sans MS"/>
                          <w:lang w:val="de-AT"/>
                        </w:rPr>
                        <w:t xml:space="preserve"> 2 Kinder) das Gelände mit den Kindern zu verlassen.</w:t>
                      </w:r>
                    </w:p>
                    <w:p w14:paraId="098BA517" w14:textId="4032B44A" w:rsidR="00A53308" w:rsidRPr="00A53308" w:rsidRDefault="00A53308">
                      <w:pPr>
                        <w:rPr>
                          <w:rFonts w:ascii="Comic Sans MS" w:hAnsi="Comic Sans MS"/>
                          <w:lang w:val="de-AT"/>
                        </w:rPr>
                      </w:pPr>
                      <w:r w:rsidRPr="00A53308">
                        <w:rPr>
                          <w:rFonts w:ascii="Comic Sans MS" w:hAnsi="Comic Sans MS"/>
                          <w:lang w:val="de-AT"/>
                        </w:rPr>
                        <w:t>Daher sind Ausflüge sowie Spaziergänge nur mit genügend Begleitpersonen möglich.</w:t>
                      </w:r>
                    </w:p>
                  </w:txbxContent>
                </v:textbox>
              </v:shape>
            </w:pict>
          </mc:Fallback>
        </mc:AlternateContent>
      </w:r>
      <w:r w:rsidR="00F30A8A" w:rsidRPr="00A53308">
        <w:rPr>
          <w:rFonts w:ascii="Comic Sans MS" w:hAnsi="Comic Sans MS"/>
        </w:rPr>
        <w:t>Ausflüge</w:t>
      </w:r>
      <w:bookmarkEnd w:id="113"/>
    </w:p>
    <w:p w14:paraId="052FEC97" w14:textId="25F46734" w:rsidR="00933563" w:rsidRDefault="00C56039">
      <w:pPr>
        <w:rPr>
          <w:rFonts w:ascii="Comic Sans MS" w:eastAsiaTheme="majorEastAsia" w:hAnsi="Comic Sans MS" w:cstheme="majorBidi"/>
          <w:color w:val="2F5496" w:themeColor="accent1" w:themeShade="BF"/>
          <w:sz w:val="26"/>
          <w:szCs w:val="26"/>
        </w:rPr>
      </w:pPr>
      <w:r>
        <w:rPr>
          <w:noProof/>
        </w:rPr>
        <w:drawing>
          <wp:anchor distT="0" distB="0" distL="114300" distR="114300" simplePos="0" relativeHeight="251812864" behindDoc="1" locked="0" layoutInCell="1" allowOverlap="1" wp14:anchorId="5397D15A" wp14:editId="40820129">
            <wp:simplePos x="0" y="0"/>
            <wp:positionH relativeFrom="margin">
              <wp:align>left</wp:align>
            </wp:positionH>
            <wp:positionV relativeFrom="paragraph">
              <wp:posOffset>1570639</wp:posOffset>
            </wp:positionV>
            <wp:extent cx="2247815" cy="1685861"/>
            <wp:effectExtent l="57150" t="57150" r="57785" b="48260"/>
            <wp:wrapNone/>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47815" cy="1685861"/>
                    </a:xfrm>
                    <a:prstGeom prst="ellipse">
                      <a:avLst/>
                    </a:prstGeom>
                    <a:ln w="9525" cap="rnd">
                      <a:solidFill>
                        <a:schemeClr val="accent6"/>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933563">
        <w:rPr>
          <w:rFonts w:ascii="Comic Sans MS" w:hAnsi="Comic Sans MS"/>
        </w:rPr>
        <w:br w:type="page"/>
      </w:r>
    </w:p>
    <w:p w14:paraId="0084E50F" w14:textId="58F84E6F" w:rsidR="00F30A8A" w:rsidRPr="00A53308" w:rsidRDefault="00933563" w:rsidP="00A53308">
      <w:pPr>
        <w:pStyle w:val="berschrift2"/>
        <w:rPr>
          <w:rFonts w:ascii="Comic Sans MS" w:hAnsi="Comic Sans MS"/>
        </w:rPr>
      </w:pPr>
      <w:bookmarkStart w:id="114" w:name="_Toc106017788"/>
      <w:bookmarkStart w:id="115" w:name="_Toc107488180"/>
      <w:r w:rsidRPr="00933563">
        <w:rPr>
          <w:rFonts w:asciiTheme="minorHAnsi" w:eastAsiaTheme="minorHAnsi" w:hAnsiTheme="minorHAnsi" w:cstheme="minorBidi"/>
          <w:noProof/>
          <w:color w:val="auto"/>
          <w:sz w:val="22"/>
          <w:szCs w:val="22"/>
        </w:rPr>
        <w:lastRenderedPageBreak/>
        <mc:AlternateContent>
          <mc:Choice Requires="wps">
            <w:drawing>
              <wp:anchor distT="0" distB="0" distL="114300" distR="114300" simplePos="0" relativeHeight="251797504" behindDoc="0" locked="0" layoutInCell="1" allowOverlap="1" wp14:anchorId="48E5D5C2" wp14:editId="7466DA7F">
                <wp:simplePos x="0" y="0"/>
                <wp:positionH relativeFrom="column">
                  <wp:posOffset>81280</wp:posOffset>
                </wp:positionH>
                <wp:positionV relativeFrom="paragraph">
                  <wp:posOffset>-318770</wp:posOffset>
                </wp:positionV>
                <wp:extent cx="5514975" cy="7324725"/>
                <wp:effectExtent l="0" t="0" r="9525" b="9525"/>
                <wp:wrapNone/>
                <wp:docPr id="222" name="Textfeld 222"/>
                <wp:cNvGraphicFramePr/>
                <a:graphic xmlns:a="http://schemas.openxmlformats.org/drawingml/2006/main">
                  <a:graphicData uri="http://schemas.microsoft.com/office/word/2010/wordprocessingShape">
                    <wps:wsp>
                      <wps:cNvSpPr txBox="1"/>
                      <wps:spPr>
                        <a:xfrm>
                          <a:off x="0" y="0"/>
                          <a:ext cx="5514975" cy="7324725"/>
                        </a:xfrm>
                        <a:prstGeom prst="rect">
                          <a:avLst/>
                        </a:prstGeom>
                        <a:solidFill>
                          <a:sysClr val="window" lastClr="FFFFFF"/>
                        </a:solidFill>
                        <a:ln w="6350">
                          <a:noFill/>
                        </a:ln>
                      </wps:spPr>
                      <wps:txbx>
                        <w:txbxContent>
                          <w:p w14:paraId="3778716F" w14:textId="77777777" w:rsidR="00933563" w:rsidRDefault="00933563" w:rsidP="00933563">
                            <w:pPr>
                              <w:pStyle w:val="berschrift1"/>
                              <w:rPr>
                                <w:rFonts w:ascii="Segoe Print" w:hAnsi="Segoe Print"/>
                                <w:lang w:val="de-AT"/>
                              </w:rPr>
                            </w:pPr>
                            <w:bookmarkStart w:id="116" w:name="_Toc107488181"/>
                            <w:r w:rsidRPr="00913CDB">
                              <w:rPr>
                                <w:rFonts w:ascii="Segoe Print" w:hAnsi="Segoe Print"/>
                                <w:lang w:val="de-AT"/>
                              </w:rPr>
                              <w:t>Quellenverzeichnis</w:t>
                            </w:r>
                            <w:bookmarkEnd w:id="116"/>
                          </w:p>
                          <w:p w14:paraId="22A47948" w14:textId="77777777" w:rsidR="00933563" w:rsidRDefault="00933563" w:rsidP="00933563">
                            <w:pPr>
                              <w:rPr>
                                <w:lang w:val="de-AT"/>
                              </w:rPr>
                            </w:pPr>
                          </w:p>
                          <w:p w14:paraId="1ACD7D59" w14:textId="39A5DB49" w:rsidR="00933563" w:rsidRPr="00911470" w:rsidRDefault="00D34B88" w:rsidP="00933563">
                            <w:pPr>
                              <w:pStyle w:val="Listenabsatz"/>
                              <w:numPr>
                                <w:ilvl w:val="0"/>
                                <w:numId w:val="5"/>
                              </w:numPr>
                              <w:rPr>
                                <w:rFonts w:ascii="Comic Sans MS" w:hAnsi="Comic Sans MS"/>
                                <w:lang w:val="de-AT"/>
                              </w:rPr>
                            </w:pPr>
                            <w:r w:rsidRPr="00911470">
                              <w:rPr>
                                <w:rFonts w:ascii="Comic Sans MS" w:hAnsi="Comic Sans MS"/>
                                <w:lang w:val="de-AT"/>
                              </w:rPr>
                              <w:t>Leitfaden zur Erstellung und Überarbeitung einer pädagogischen Kon-</w:t>
                            </w:r>
                            <w:proofErr w:type="spellStart"/>
                            <w:r w:rsidRPr="00911470">
                              <w:rPr>
                                <w:rFonts w:ascii="Comic Sans MS" w:hAnsi="Comic Sans MS"/>
                                <w:lang w:val="de-AT"/>
                              </w:rPr>
                              <w:t>zeption</w:t>
                            </w:r>
                            <w:proofErr w:type="spellEnd"/>
                            <w:r w:rsidRPr="00911470">
                              <w:rPr>
                                <w:rFonts w:ascii="Comic Sans MS" w:hAnsi="Comic Sans MS"/>
                                <w:lang w:val="de-AT"/>
                              </w:rPr>
                              <w:t xml:space="preserve"> Eine </w:t>
                            </w:r>
                            <w:proofErr w:type="spellStart"/>
                            <w:r w:rsidRPr="00911470">
                              <w:rPr>
                                <w:rFonts w:ascii="Comic Sans MS" w:hAnsi="Comic Sans MS"/>
                                <w:lang w:val="de-AT"/>
                              </w:rPr>
                              <w:t>WERTEvolle</w:t>
                            </w:r>
                            <w:proofErr w:type="spellEnd"/>
                            <w:r w:rsidRPr="00911470">
                              <w:rPr>
                                <w:rFonts w:ascii="Comic Sans MS" w:hAnsi="Comic Sans MS"/>
                                <w:lang w:val="de-AT"/>
                              </w:rPr>
                              <w:t xml:space="preserve"> Konzeption als Visitenkarte der Einrichtung</w:t>
                            </w:r>
                            <w:r w:rsidR="00911470" w:rsidRPr="00911470">
                              <w:rPr>
                                <w:rFonts w:ascii="Comic Sans MS" w:hAnsi="Comic Sans MS"/>
                                <w:lang w:val="de-AT"/>
                              </w:rPr>
                              <w:t xml:space="preserve">, </w:t>
                            </w:r>
                            <w:r w:rsidRPr="00911470">
                              <w:rPr>
                                <w:rFonts w:ascii="Comic Sans MS" w:hAnsi="Comic Sans MS"/>
                                <w:lang w:val="de-AT"/>
                              </w:rPr>
                              <w:t xml:space="preserve">Amt der Steiermärkischen Landesregierung Abteilung 6 - Referat Kinderbildung- und -betreuung Pädagogische Qualitätsentwicklung </w:t>
                            </w:r>
                            <w:r w:rsidR="00911470">
                              <w:rPr>
                                <w:rFonts w:ascii="Comic Sans MS" w:hAnsi="Comic Sans MS"/>
                                <w:lang w:val="de-AT"/>
                              </w:rPr>
                              <w:t>(</w:t>
                            </w:r>
                            <w:r w:rsidRPr="00911470">
                              <w:rPr>
                                <w:rFonts w:ascii="Comic Sans MS" w:hAnsi="Comic Sans MS"/>
                                <w:lang w:val="de-AT"/>
                              </w:rPr>
                              <w:t>02/2019</w:t>
                            </w:r>
                            <w:r w:rsidR="00911470">
                              <w:rPr>
                                <w:rFonts w:ascii="Comic Sans MS" w:hAnsi="Comic Sans MS"/>
                                <w:lang w:val="de-AT"/>
                              </w:rPr>
                              <w:t>)</w:t>
                            </w:r>
                          </w:p>
                          <w:p w14:paraId="1D0B6B15" w14:textId="13DAAFFD" w:rsidR="00D34B88" w:rsidRPr="00911470" w:rsidRDefault="00D34B88" w:rsidP="00933563">
                            <w:pPr>
                              <w:pStyle w:val="Listenabsatz"/>
                              <w:numPr>
                                <w:ilvl w:val="0"/>
                                <w:numId w:val="5"/>
                              </w:numPr>
                              <w:rPr>
                                <w:rFonts w:ascii="Comic Sans MS" w:hAnsi="Comic Sans MS"/>
                                <w:lang w:val="de-AT"/>
                              </w:rPr>
                            </w:pPr>
                            <w:r w:rsidRPr="00911470">
                              <w:rPr>
                                <w:rFonts w:ascii="Comic Sans MS" w:hAnsi="Comic Sans MS"/>
                                <w:lang w:val="de-AT"/>
                              </w:rPr>
                              <w:t xml:space="preserve">Steiermärkisches Kinderbildungs- und Betreuungsgesetz, LGBI. Nr. 22/2000, zuletzt </w:t>
                            </w:r>
                            <w:proofErr w:type="spellStart"/>
                            <w:r w:rsidRPr="00911470">
                              <w:rPr>
                                <w:rFonts w:ascii="Comic Sans MS" w:hAnsi="Comic Sans MS"/>
                                <w:lang w:val="de-AT"/>
                              </w:rPr>
                              <w:t>i.d.F</w:t>
                            </w:r>
                            <w:proofErr w:type="spellEnd"/>
                            <w:r w:rsidRPr="00911470">
                              <w:rPr>
                                <w:rFonts w:ascii="Comic Sans MS" w:hAnsi="Comic Sans MS"/>
                                <w:lang w:val="de-AT"/>
                              </w:rPr>
                              <w:t>. LGBI. Nr.: 19/2019</w:t>
                            </w:r>
                          </w:p>
                          <w:p w14:paraId="49EEDD8F" w14:textId="626DAD7E" w:rsidR="00D34B88" w:rsidRPr="00911470" w:rsidRDefault="00D34B88" w:rsidP="00933563">
                            <w:pPr>
                              <w:pStyle w:val="Listenabsatz"/>
                              <w:numPr>
                                <w:ilvl w:val="0"/>
                                <w:numId w:val="5"/>
                              </w:numPr>
                              <w:rPr>
                                <w:rFonts w:ascii="Comic Sans MS" w:hAnsi="Comic Sans MS"/>
                                <w:lang w:val="de-AT"/>
                              </w:rPr>
                            </w:pPr>
                            <w:proofErr w:type="spellStart"/>
                            <w:r w:rsidRPr="00911470">
                              <w:rPr>
                                <w:rFonts w:ascii="Comic Sans MS" w:hAnsi="Comic Sans MS"/>
                                <w:lang w:val="de-AT"/>
                              </w:rPr>
                              <w:t>KiDiT</w:t>
                            </w:r>
                            <w:proofErr w:type="spellEnd"/>
                            <w:r w:rsidRPr="00911470">
                              <w:rPr>
                                <w:rFonts w:ascii="Comic Sans MS" w:hAnsi="Comic Sans MS"/>
                                <w:lang w:val="de-AT"/>
                              </w:rPr>
                              <w:t xml:space="preserve"> (Kinder Diagnose Tool) – Ein kombiniertes Beobachtungsverfahren (2017)</w:t>
                            </w:r>
                          </w:p>
                          <w:p w14:paraId="09ECF488" w14:textId="2BFCCAFF" w:rsidR="00D34B88" w:rsidRPr="00911470" w:rsidRDefault="009850B2" w:rsidP="00933563">
                            <w:pPr>
                              <w:pStyle w:val="Listenabsatz"/>
                              <w:numPr>
                                <w:ilvl w:val="0"/>
                                <w:numId w:val="5"/>
                              </w:numPr>
                              <w:rPr>
                                <w:rFonts w:ascii="Comic Sans MS" w:hAnsi="Comic Sans MS"/>
                                <w:lang w:val="de-AT"/>
                              </w:rPr>
                            </w:pPr>
                            <w:proofErr w:type="gramStart"/>
                            <w:r w:rsidRPr="00911470">
                              <w:rPr>
                                <w:rFonts w:ascii="Comic Sans MS" w:hAnsi="Comic Sans MS"/>
                                <w:lang w:val="de-AT"/>
                              </w:rPr>
                              <w:t>Charlotte Bühler Institut</w:t>
                            </w:r>
                            <w:proofErr w:type="gramEnd"/>
                            <w:r w:rsidRPr="00911470">
                              <w:rPr>
                                <w:rFonts w:ascii="Comic Sans MS" w:hAnsi="Comic Sans MS"/>
                                <w:lang w:val="de-AT"/>
                              </w:rPr>
                              <w:t xml:space="preserve"> im Auftrag der Bundesländer Österreichs (2009) Bundesländerübergreifender </w:t>
                            </w:r>
                            <w:proofErr w:type="spellStart"/>
                            <w:r w:rsidRPr="00911470">
                              <w:rPr>
                                <w:rFonts w:ascii="Comic Sans MS" w:hAnsi="Comic Sans MS"/>
                                <w:lang w:val="de-AT"/>
                              </w:rPr>
                              <w:t>BildungsRahmenPlan</w:t>
                            </w:r>
                            <w:proofErr w:type="spellEnd"/>
                            <w:r w:rsidRPr="00911470">
                              <w:rPr>
                                <w:rFonts w:ascii="Comic Sans MS" w:hAnsi="Comic Sans MS"/>
                                <w:lang w:val="de-AT"/>
                              </w:rPr>
                              <w:t xml:space="preserve"> für elementare Bildungseinrichtungen in Österreich</w:t>
                            </w:r>
                          </w:p>
                          <w:p w14:paraId="1C0469F0" w14:textId="3EA95F30" w:rsidR="009850B2" w:rsidRPr="00911470" w:rsidRDefault="00911470" w:rsidP="00933563">
                            <w:pPr>
                              <w:pStyle w:val="Listenabsatz"/>
                              <w:numPr>
                                <w:ilvl w:val="0"/>
                                <w:numId w:val="5"/>
                              </w:numPr>
                              <w:rPr>
                                <w:rFonts w:ascii="Comic Sans MS" w:hAnsi="Comic Sans MS"/>
                                <w:lang w:val="de-AT"/>
                              </w:rPr>
                            </w:pPr>
                            <w:r w:rsidRPr="00911470">
                              <w:rPr>
                                <w:rFonts w:ascii="Comic Sans MS" w:hAnsi="Comic Sans MS"/>
                                <w:lang w:val="de-AT"/>
                              </w:rPr>
                              <w:t>Werte leben, Werte bilden – Wertebildung im Kindergarten, pädagogische Hochschule Niederösterreich im Auftrag des Österreichischen Integrationsfonds in Kooperation mit dem Bundesministerium für Bildung, Wissenschaft und Forschung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5D5C2" id="Textfeld 222" o:spid="_x0000_s1084" type="#_x0000_t202" style="position:absolute;margin-left:6.4pt;margin-top:-25.1pt;width:434.25pt;height:57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" fillcolor="window" stroked="f" strokeweight=".5pt">
                <v:textbox>
                  <w:txbxContent>
                    <w:p w14:paraId="3778716F" w14:textId="77777777" w:rsidR="00933563" w:rsidRDefault="00933563" w:rsidP="00933563">
                      <w:pPr>
                        <w:pStyle w:val="berschrift1"/>
                        <w:rPr>
                          <w:rFonts w:ascii="Segoe Print" w:hAnsi="Segoe Print"/>
                          <w:lang w:val="de-AT"/>
                        </w:rPr>
                      </w:pPr>
                      <w:bookmarkStart w:id="117" w:name="_Toc107488181"/>
                      <w:r w:rsidRPr="00913CDB">
                        <w:rPr>
                          <w:rFonts w:ascii="Segoe Print" w:hAnsi="Segoe Print"/>
                          <w:lang w:val="de-AT"/>
                        </w:rPr>
                        <w:t>Quellenverzeichnis</w:t>
                      </w:r>
                      <w:bookmarkEnd w:id="117"/>
                    </w:p>
                    <w:p w14:paraId="22A47948" w14:textId="77777777" w:rsidR="00933563" w:rsidRDefault="00933563" w:rsidP="00933563">
                      <w:pPr>
                        <w:rPr>
                          <w:lang w:val="de-AT"/>
                        </w:rPr>
                      </w:pPr>
                    </w:p>
                    <w:p w14:paraId="1ACD7D59" w14:textId="39A5DB49" w:rsidR="00933563" w:rsidRPr="00911470" w:rsidRDefault="00D34B88" w:rsidP="00933563">
                      <w:pPr>
                        <w:pStyle w:val="Listenabsatz"/>
                        <w:numPr>
                          <w:ilvl w:val="0"/>
                          <w:numId w:val="5"/>
                        </w:numPr>
                        <w:rPr>
                          <w:rFonts w:ascii="Comic Sans MS" w:hAnsi="Comic Sans MS"/>
                          <w:lang w:val="de-AT"/>
                        </w:rPr>
                      </w:pPr>
                      <w:r w:rsidRPr="00911470">
                        <w:rPr>
                          <w:rFonts w:ascii="Comic Sans MS" w:hAnsi="Comic Sans MS"/>
                          <w:lang w:val="de-AT"/>
                        </w:rPr>
                        <w:t>Leitfaden zur Erstellung und Überarbeitung einer pädagogischen Kon-</w:t>
                      </w:r>
                      <w:proofErr w:type="spellStart"/>
                      <w:r w:rsidRPr="00911470">
                        <w:rPr>
                          <w:rFonts w:ascii="Comic Sans MS" w:hAnsi="Comic Sans MS"/>
                          <w:lang w:val="de-AT"/>
                        </w:rPr>
                        <w:t>zeption</w:t>
                      </w:r>
                      <w:proofErr w:type="spellEnd"/>
                      <w:r w:rsidRPr="00911470">
                        <w:rPr>
                          <w:rFonts w:ascii="Comic Sans MS" w:hAnsi="Comic Sans MS"/>
                          <w:lang w:val="de-AT"/>
                        </w:rPr>
                        <w:t xml:space="preserve"> Eine </w:t>
                      </w:r>
                      <w:proofErr w:type="spellStart"/>
                      <w:r w:rsidRPr="00911470">
                        <w:rPr>
                          <w:rFonts w:ascii="Comic Sans MS" w:hAnsi="Comic Sans MS"/>
                          <w:lang w:val="de-AT"/>
                        </w:rPr>
                        <w:t>WERTEvolle</w:t>
                      </w:r>
                      <w:proofErr w:type="spellEnd"/>
                      <w:r w:rsidRPr="00911470">
                        <w:rPr>
                          <w:rFonts w:ascii="Comic Sans MS" w:hAnsi="Comic Sans MS"/>
                          <w:lang w:val="de-AT"/>
                        </w:rPr>
                        <w:t xml:space="preserve"> Konzeption als Visitenkarte der Einrichtung</w:t>
                      </w:r>
                      <w:r w:rsidR="00911470" w:rsidRPr="00911470">
                        <w:rPr>
                          <w:rFonts w:ascii="Comic Sans MS" w:hAnsi="Comic Sans MS"/>
                          <w:lang w:val="de-AT"/>
                        </w:rPr>
                        <w:t xml:space="preserve">, </w:t>
                      </w:r>
                      <w:r w:rsidRPr="00911470">
                        <w:rPr>
                          <w:rFonts w:ascii="Comic Sans MS" w:hAnsi="Comic Sans MS"/>
                          <w:lang w:val="de-AT"/>
                        </w:rPr>
                        <w:t xml:space="preserve">Amt der Steiermärkischen Landesregierung Abteilung 6 - Referat Kinderbildung- und -betreuung Pädagogische Qualitätsentwicklung </w:t>
                      </w:r>
                      <w:r w:rsidR="00911470">
                        <w:rPr>
                          <w:rFonts w:ascii="Comic Sans MS" w:hAnsi="Comic Sans MS"/>
                          <w:lang w:val="de-AT"/>
                        </w:rPr>
                        <w:t>(</w:t>
                      </w:r>
                      <w:r w:rsidRPr="00911470">
                        <w:rPr>
                          <w:rFonts w:ascii="Comic Sans MS" w:hAnsi="Comic Sans MS"/>
                          <w:lang w:val="de-AT"/>
                        </w:rPr>
                        <w:t>02/2019</w:t>
                      </w:r>
                      <w:r w:rsidR="00911470">
                        <w:rPr>
                          <w:rFonts w:ascii="Comic Sans MS" w:hAnsi="Comic Sans MS"/>
                          <w:lang w:val="de-AT"/>
                        </w:rPr>
                        <w:t>)</w:t>
                      </w:r>
                    </w:p>
                    <w:p w14:paraId="1D0B6B15" w14:textId="13DAAFFD" w:rsidR="00D34B88" w:rsidRPr="00911470" w:rsidRDefault="00D34B88" w:rsidP="00933563">
                      <w:pPr>
                        <w:pStyle w:val="Listenabsatz"/>
                        <w:numPr>
                          <w:ilvl w:val="0"/>
                          <w:numId w:val="5"/>
                        </w:numPr>
                        <w:rPr>
                          <w:rFonts w:ascii="Comic Sans MS" w:hAnsi="Comic Sans MS"/>
                          <w:lang w:val="de-AT"/>
                        </w:rPr>
                      </w:pPr>
                      <w:r w:rsidRPr="00911470">
                        <w:rPr>
                          <w:rFonts w:ascii="Comic Sans MS" w:hAnsi="Comic Sans MS"/>
                          <w:lang w:val="de-AT"/>
                        </w:rPr>
                        <w:t xml:space="preserve">Steiermärkisches Kinderbildungs- und Betreuungsgesetz, LGBI. Nr. 22/2000, zuletzt </w:t>
                      </w:r>
                      <w:proofErr w:type="spellStart"/>
                      <w:r w:rsidRPr="00911470">
                        <w:rPr>
                          <w:rFonts w:ascii="Comic Sans MS" w:hAnsi="Comic Sans MS"/>
                          <w:lang w:val="de-AT"/>
                        </w:rPr>
                        <w:t>i.d.F</w:t>
                      </w:r>
                      <w:proofErr w:type="spellEnd"/>
                      <w:r w:rsidRPr="00911470">
                        <w:rPr>
                          <w:rFonts w:ascii="Comic Sans MS" w:hAnsi="Comic Sans MS"/>
                          <w:lang w:val="de-AT"/>
                        </w:rPr>
                        <w:t>. LGBI. Nr.: 19/2019</w:t>
                      </w:r>
                    </w:p>
                    <w:p w14:paraId="49EEDD8F" w14:textId="626DAD7E" w:rsidR="00D34B88" w:rsidRPr="00911470" w:rsidRDefault="00D34B88" w:rsidP="00933563">
                      <w:pPr>
                        <w:pStyle w:val="Listenabsatz"/>
                        <w:numPr>
                          <w:ilvl w:val="0"/>
                          <w:numId w:val="5"/>
                        </w:numPr>
                        <w:rPr>
                          <w:rFonts w:ascii="Comic Sans MS" w:hAnsi="Comic Sans MS"/>
                          <w:lang w:val="de-AT"/>
                        </w:rPr>
                      </w:pPr>
                      <w:proofErr w:type="spellStart"/>
                      <w:r w:rsidRPr="00911470">
                        <w:rPr>
                          <w:rFonts w:ascii="Comic Sans MS" w:hAnsi="Comic Sans MS"/>
                          <w:lang w:val="de-AT"/>
                        </w:rPr>
                        <w:t>KiDiT</w:t>
                      </w:r>
                      <w:proofErr w:type="spellEnd"/>
                      <w:r w:rsidRPr="00911470">
                        <w:rPr>
                          <w:rFonts w:ascii="Comic Sans MS" w:hAnsi="Comic Sans MS"/>
                          <w:lang w:val="de-AT"/>
                        </w:rPr>
                        <w:t xml:space="preserve"> (Kinder Diagnose Tool) – Ein kombiniertes Beobachtungsverfahren (2017)</w:t>
                      </w:r>
                    </w:p>
                    <w:p w14:paraId="09ECF488" w14:textId="2BFCCAFF" w:rsidR="00D34B88" w:rsidRPr="00911470" w:rsidRDefault="009850B2" w:rsidP="00933563">
                      <w:pPr>
                        <w:pStyle w:val="Listenabsatz"/>
                        <w:numPr>
                          <w:ilvl w:val="0"/>
                          <w:numId w:val="5"/>
                        </w:numPr>
                        <w:rPr>
                          <w:rFonts w:ascii="Comic Sans MS" w:hAnsi="Comic Sans MS"/>
                          <w:lang w:val="de-AT"/>
                        </w:rPr>
                      </w:pPr>
                      <w:proofErr w:type="gramStart"/>
                      <w:r w:rsidRPr="00911470">
                        <w:rPr>
                          <w:rFonts w:ascii="Comic Sans MS" w:hAnsi="Comic Sans MS"/>
                          <w:lang w:val="de-AT"/>
                        </w:rPr>
                        <w:t>Charlotte Bühler Institut</w:t>
                      </w:r>
                      <w:proofErr w:type="gramEnd"/>
                      <w:r w:rsidRPr="00911470">
                        <w:rPr>
                          <w:rFonts w:ascii="Comic Sans MS" w:hAnsi="Comic Sans MS"/>
                          <w:lang w:val="de-AT"/>
                        </w:rPr>
                        <w:t xml:space="preserve"> im Auftrag der Bundesländer Österreichs (2009) Bundesländerübergreifender </w:t>
                      </w:r>
                      <w:proofErr w:type="spellStart"/>
                      <w:r w:rsidRPr="00911470">
                        <w:rPr>
                          <w:rFonts w:ascii="Comic Sans MS" w:hAnsi="Comic Sans MS"/>
                          <w:lang w:val="de-AT"/>
                        </w:rPr>
                        <w:t>BildungsRahmenPlan</w:t>
                      </w:r>
                      <w:proofErr w:type="spellEnd"/>
                      <w:r w:rsidRPr="00911470">
                        <w:rPr>
                          <w:rFonts w:ascii="Comic Sans MS" w:hAnsi="Comic Sans MS"/>
                          <w:lang w:val="de-AT"/>
                        </w:rPr>
                        <w:t xml:space="preserve"> für elementare Bildungseinrichtungen in Österreich</w:t>
                      </w:r>
                    </w:p>
                    <w:p w14:paraId="1C0469F0" w14:textId="3EA95F30" w:rsidR="009850B2" w:rsidRPr="00911470" w:rsidRDefault="00911470" w:rsidP="00933563">
                      <w:pPr>
                        <w:pStyle w:val="Listenabsatz"/>
                        <w:numPr>
                          <w:ilvl w:val="0"/>
                          <w:numId w:val="5"/>
                        </w:numPr>
                        <w:rPr>
                          <w:rFonts w:ascii="Comic Sans MS" w:hAnsi="Comic Sans MS"/>
                          <w:lang w:val="de-AT"/>
                        </w:rPr>
                      </w:pPr>
                      <w:r w:rsidRPr="00911470">
                        <w:rPr>
                          <w:rFonts w:ascii="Comic Sans MS" w:hAnsi="Comic Sans MS"/>
                          <w:lang w:val="de-AT"/>
                        </w:rPr>
                        <w:t>Werte leben, Werte bilden – Wertebildung im Kindergarten, pädagogische Hochschule Niederösterreich im Auftrag des Österreichischen Integrationsfonds in Kooperation mit dem Bundesministerium für Bildung, Wissenschaft und Forschung (2018)</w:t>
                      </w:r>
                    </w:p>
                  </w:txbxContent>
                </v:textbox>
              </v:shape>
            </w:pict>
          </mc:Fallback>
        </mc:AlternateContent>
      </w:r>
      <w:bookmarkEnd w:id="114"/>
      <w:bookmarkEnd w:id="115"/>
    </w:p>
    <w:sectPr w:rsidR="00F30A8A" w:rsidRPr="00A53308" w:rsidSect="00322322">
      <w:footerReference w:type="default" r:id="rId53"/>
      <w:pgSz w:w="11906" w:h="16838"/>
      <w:pgMar w:top="1417" w:right="1417" w:bottom="1134" w:left="1417" w:header="708" w:footer="708" w:gutter="0"/>
      <w:pgBorders w:display="firstPage" w:offsetFrom="page">
        <w:top w:val="single" w:sz="24" w:space="24" w:color="70AD47" w:themeColor="accent6"/>
        <w:left w:val="single" w:sz="24" w:space="24" w:color="70AD47" w:themeColor="accent6"/>
        <w:bottom w:val="single" w:sz="24" w:space="24" w:color="70AD47" w:themeColor="accent6"/>
        <w:right w:val="single" w:sz="24" w:space="24" w:color="70AD47" w:themeColor="accent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E9DD6" w14:textId="77777777" w:rsidR="001C459D" w:rsidRDefault="001C459D" w:rsidP="00992F7B">
      <w:pPr>
        <w:spacing w:after="0" w:line="240" w:lineRule="auto"/>
      </w:pPr>
      <w:r>
        <w:separator/>
      </w:r>
    </w:p>
  </w:endnote>
  <w:endnote w:type="continuationSeparator" w:id="0">
    <w:p w14:paraId="2DF2EF1B" w14:textId="77777777" w:rsidR="001C459D" w:rsidRDefault="001C459D" w:rsidP="00992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038213"/>
      <w:docPartObj>
        <w:docPartGallery w:val="Page Numbers (Bottom of Page)"/>
        <w:docPartUnique/>
      </w:docPartObj>
    </w:sdtPr>
    <w:sdtContent>
      <w:p w14:paraId="59DBA7A9" w14:textId="66D8ECD0" w:rsidR="007C1C96" w:rsidRDefault="007C1C96">
        <w:pPr>
          <w:pStyle w:val="Fuzeile"/>
          <w:jc w:val="right"/>
        </w:pPr>
        <w:r>
          <w:fldChar w:fldCharType="begin"/>
        </w:r>
        <w:r>
          <w:instrText>PAGE   \* MERGEFORMAT</w:instrText>
        </w:r>
        <w:r>
          <w:fldChar w:fldCharType="separate"/>
        </w:r>
        <w:r>
          <w:t>2</w:t>
        </w:r>
        <w:r>
          <w:fldChar w:fldCharType="end"/>
        </w:r>
      </w:p>
    </w:sdtContent>
  </w:sdt>
  <w:p w14:paraId="7B05C42E" w14:textId="77777777" w:rsidR="007C1C96" w:rsidRDefault="007C1C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52788" w14:textId="77777777" w:rsidR="001C459D" w:rsidRDefault="001C459D" w:rsidP="00992F7B">
      <w:pPr>
        <w:spacing w:after="0" w:line="240" w:lineRule="auto"/>
      </w:pPr>
      <w:r>
        <w:separator/>
      </w:r>
    </w:p>
  </w:footnote>
  <w:footnote w:type="continuationSeparator" w:id="0">
    <w:p w14:paraId="2E15CAED" w14:textId="77777777" w:rsidR="001C459D" w:rsidRDefault="001C459D" w:rsidP="00992F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168F"/>
    <w:multiLevelType w:val="hybridMultilevel"/>
    <w:tmpl w:val="579C8B9A"/>
    <w:lvl w:ilvl="0" w:tplc="24C86F6A">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EAE52C4"/>
    <w:multiLevelType w:val="hybridMultilevel"/>
    <w:tmpl w:val="E8BC36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3C90E7C"/>
    <w:multiLevelType w:val="hybridMultilevel"/>
    <w:tmpl w:val="D0BAF83E"/>
    <w:lvl w:ilvl="0" w:tplc="24C86F6A">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3B95950"/>
    <w:multiLevelType w:val="hybridMultilevel"/>
    <w:tmpl w:val="1ABCE1F8"/>
    <w:lvl w:ilvl="0" w:tplc="24C86F6A">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CFE6ABF"/>
    <w:multiLevelType w:val="hybridMultilevel"/>
    <w:tmpl w:val="D37E3B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022782640">
    <w:abstractNumId w:val="1"/>
  </w:num>
  <w:num w:numId="2" w16cid:durableId="1875724628">
    <w:abstractNumId w:val="4"/>
  </w:num>
  <w:num w:numId="3" w16cid:durableId="1196699101">
    <w:abstractNumId w:val="2"/>
  </w:num>
  <w:num w:numId="4" w16cid:durableId="654989117">
    <w:abstractNumId w:val="0"/>
  </w:num>
  <w:num w:numId="5" w16cid:durableId="4435044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8DF"/>
    <w:rsid w:val="00002E0C"/>
    <w:rsid w:val="00042B0E"/>
    <w:rsid w:val="000A1000"/>
    <w:rsid w:val="000A2F00"/>
    <w:rsid w:val="000C65F4"/>
    <w:rsid w:val="000D4617"/>
    <w:rsid w:val="00124FD0"/>
    <w:rsid w:val="0013618D"/>
    <w:rsid w:val="00156F58"/>
    <w:rsid w:val="00170452"/>
    <w:rsid w:val="00170F6A"/>
    <w:rsid w:val="00173FDF"/>
    <w:rsid w:val="00190382"/>
    <w:rsid w:val="001A1AA0"/>
    <w:rsid w:val="001B3A42"/>
    <w:rsid w:val="001C459D"/>
    <w:rsid w:val="001D1280"/>
    <w:rsid w:val="001E2099"/>
    <w:rsid w:val="001E405C"/>
    <w:rsid w:val="002A475F"/>
    <w:rsid w:val="002E381E"/>
    <w:rsid w:val="002E6CE9"/>
    <w:rsid w:val="002F6371"/>
    <w:rsid w:val="00322322"/>
    <w:rsid w:val="00337BED"/>
    <w:rsid w:val="0034096A"/>
    <w:rsid w:val="00362483"/>
    <w:rsid w:val="0036343E"/>
    <w:rsid w:val="003641A5"/>
    <w:rsid w:val="00375720"/>
    <w:rsid w:val="003775CC"/>
    <w:rsid w:val="00396D0C"/>
    <w:rsid w:val="004045D2"/>
    <w:rsid w:val="00406B19"/>
    <w:rsid w:val="00417051"/>
    <w:rsid w:val="004209E6"/>
    <w:rsid w:val="0046462D"/>
    <w:rsid w:val="004A21C1"/>
    <w:rsid w:val="004B30BA"/>
    <w:rsid w:val="004C4CCF"/>
    <w:rsid w:val="004F2616"/>
    <w:rsid w:val="005377A2"/>
    <w:rsid w:val="0057065A"/>
    <w:rsid w:val="0057369E"/>
    <w:rsid w:val="0057516A"/>
    <w:rsid w:val="005754B7"/>
    <w:rsid w:val="00587045"/>
    <w:rsid w:val="005D515A"/>
    <w:rsid w:val="00615107"/>
    <w:rsid w:val="006354E8"/>
    <w:rsid w:val="00635D50"/>
    <w:rsid w:val="00640448"/>
    <w:rsid w:val="00641AB2"/>
    <w:rsid w:val="00667E3C"/>
    <w:rsid w:val="006842F3"/>
    <w:rsid w:val="00687882"/>
    <w:rsid w:val="006F4801"/>
    <w:rsid w:val="006F6F8C"/>
    <w:rsid w:val="00701EBE"/>
    <w:rsid w:val="00710092"/>
    <w:rsid w:val="00712D50"/>
    <w:rsid w:val="00722688"/>
    <w:rsid w:val="00724EBA"/>
    <w:rsid w:val="00734F72"/>
    <w:rsid w:val="00737D93"/>
    <w:rsid w:val="00764B2C"/>
    <w:rsid w:val="007C1C96"/>
    <w:rsid w:val="007C5CCF"/>
    <w:rsid w:val="007F40F6"/>
    <w:rsid w:val="007F6F4F"/>
    <w:rsid w:val="00840F67"/>
    <w:rsid w:val="008600CA"/>
    <w:rsid w:val="00870D20"/>
    <w:rsid w:val="00871872"/>
    <w:rsid w:val="008B27BA"/>
    <w:rsid w:val="008C30F8"/>
    <w:rsid w:val="008F0141"/>
    <w:rsid w:val="00907D9D"/>
    <w:rsid w:val="00911470"/>
    <w:rsid w:val="009149AC"/>
    <w:rsid w:val="00917F4A"/>
    <w:rsid w:val="00921CF1"/>
    <w:rsid w:val="00933563"/>
    <w:rsid w:val="0094522B"/>
    <w:rsid w:val="0094638F"/>
    <w:rsid w:val="0095342E"/>
    <w:rsid w:val="00953A5F"/>
    <w:rsid w:val="00960F5F"/>
    <w:rsid w:val="00967629"/>
    <w:rsid w:val="00975528"/>
    <w:rsid w:val="009850B2"/>
    <w:rsid w:val="00992F7B"/>
    <w:rsid w:val="009D11AA"/>
    <w:rsid w:val="009D29CA"/>
    <w:rsid w:val="009E5FEF"/>
    <w:rsid w:val="009F2BE8"/>
    <w:rsid w:val="00A01F0C"/>
    <w:rsid w:val="00A17819"/>
    <w:rsid w:val="00A53308"/>
    <w:rsid w:val="00A64EC7"/>
    <w:rsid w:val="00A92E07"/>
    <w:rsid w:val="00AB4729"/>
    <w:rsid w:val="00AF62CE"/>
    <w:rsid w:val="00B24B94"/>
    <w:rsid w:val="00B63C43"/>
    <w:rsid w:val="00B63C6D"/>
    <w:rsid w:val="00B65536"/>
    <w:rsid w:val="00B762FC"/>
    <w:rsid w:val="00B846C4"/>
    <w:rsid w:val="00B94A90"/>
    <w:rsid w:val="00B97D41"/>
    <w:rsid w:val="00BA1C1D"/>
    <w:rsid w:val="00BA2E96"/>
    <w:rsid w:val="00BC1A57"/>
    <w:rsid w:val="00C14399"/>
    <w:rsid w:val="00C359B3"/>
    <w:rsid w:val="00C35CB9"/>
    <w:rsid w:val="00C56039"/>
    <w:rsid w:val="00C802FC"/>
    <w:rsid w:val="00CA29A2"/>
    <w:rsid w:val="00CA4753"/>
    <w:rsid w:val="00CD5217"/>
    <w:rsid w:val="00D04F91"/>
    <w:rsid w:val="00D06AA1"/>
    <w:rsid w:val="00D15831"/>
    <w:rsid w:val="00D16D4D"/>
    <w:rsid w:val="00D320BC"/>
    <w:rsid w:val="00D34B88"/>
    <w:rsid w:val="00D72B1C"/>
    <w:rsid w:val="00D762EB"/>
    <w:rsid w:val="00DB638C"/>
    <w:rsid w:val="00DC50AD"/>
    <w:rsid w:val="00DD5C00"/>
    <w:rsid w:val="00DF2E3E"/>
    <w:rsid w:val="00E077E7"/>
    <w:rsid w:val="00E25D3B"/>
    <w:rsid w:val="00E2715D"/>
    <w:rsid w:val="00E372DC"/>
    <w:rsid w:val="00E6180A"/>
    <w:rsid w:val="00E6742A"/>
    <w:rsid w:val="00E759D4"/>
    <w:rsid w:val="00E777BE"/>
    <w:rsid w:val="00E86D90"/>
    <w:rsid w:val="00EA08DF"/>
    <w:rsid w:val="00EB3EC0"/>
    <w:rsid w:val="00F30A8A"/>
    <w:rsid w:val="00F42256"/>
    <w:rsid w:val="00F439DA"/>
    <w:rsid w:val="00F74950"/>
    <w:rsid w:val="00F91439"/>
    <w:rsid w:val="00FA52D0"/>
    <w:rsid w:val="00FA5ECE"/>
    <w:rsid w:val="00FF2D3F"/>
    <w:rsid w:val="00FF49AC"/>
    <w:rsid w:val="00FF7288"/>
    <w:rsid w:val="00FF7B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98D6C"/>
  <w15:chartTrackingRefBased/>
  <w15:docId w15:val="{F483340C-29A3-4990-9708-6D72E1F4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A08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A178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F30A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08DF"/>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EA08DF"/>
    <w:pPr>
      <w:outlineLvl w:val="9"/>
    </w:pPr>
    <w:rPr>
      <w:lang w:eastAsia="de-DE"/>
    </w:rPr>
  </w:style>
  <w:style w:type="paragraph" w:styleId="KeinLeerraum">
    <w:name w:val="No Spacing"/>
    <w:link w:val="KeinLeerraumZchn"/>
    <w:uiPriority w:val="1"/>
    <w:qFormat/>
    <w:rsid w:val="00EA08DF"/>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EA08DF"/>
    <w:rPr>
      <w:rFonts w:eastAsiaTheme="minorEastAsia"/>
      <w:lang w:eastAsia="de-DE"/>
    </w:rPr>
  </w:style>
  <w:style w:type="paragraph" w:styleId="Verzeichnis1">
    <w:name w:val="toc 1"/>
    <w:basedOn w:val="Standard"/>
    <w:next w:val="Standard"/>
    <w:autoRedefine/>
    <w:uiPriority w:val="39"/>
    <w:unhideWhenUsed/>
    <w:rsid w:val="00A17819"/>
    <w:pPr>
      <w:spacing w:after="100"/>
    </w:pPr>
  </w:style>
  <w:style w:type="character" w:styleId="Hyperlink">
    <w:name w:val="Hyperlink"/>
    <w:basedOn w:val="Absatz-Standardschriftart"/>
    <w:uiPriority w:val="99"/>
    <w:unhideWhenUsed/>
    <w:rsid w:val="00A17819"/>
    <w:rPr>
      <w:color w:val="0563C1" w:themeColor="hyperlink"/>
      <w:u w:val="single"/>
    </w:rPr>
  </w:style>
  <w:style w:type="character" w:customStyle="1" w:styleId="berschrift2Zchn">
    <w:name w:val="Überschrift 2 Zchn"/>
    <w:basedOn w:val="Absatz-Standardschriftart"/>
    <w:link w:val="berschrift2"/>
    <w:uiPriority w:val="9"/>
    <w:rsid w:val="00A17819"/>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710092"/>
    <w:pPr>
      <w:spacing w:after="100"/>
      <w:ind w:left="220"/>
    </w:pPr>
  </w:style>
  <w:style w:type="character" w:customStyle="1" w:styleId="berschrift3Zchn">
    <w:name w:val="Überschrift 3 Zchn"/>
    <w:basedOn w:val="Absatz-Standardschriftart"/>
    <w:link w:val="berschrift3"/>
    <w:uiPriority w:val="9"/>
    <w:rsid w:val="00F30A8A"/>
    <w:rPr>
      <w:rFonts w:asciiTheme="majorHAnsi" w:eastAsiaTheme="majorEastAsia" w:hAnsiTheme="majorHAnsi" w:cstheme="majorBidi"/>
      <w:color w:val="1F3763" w:themeColor="accent1" w:themeShade="7F"/>
      <w:sz w:val="24"/>
      <w:szCs w:val="24"/>
    </w:rPr>
  </w:style>
  <w:style w:type="paragraph" w:styleId="Verzeichnis3">
    <w:name w:val="toc 3"/>
    <w:basedOn w:val="Standard"/>
    <w:next w:val="Standard"/>
    <w:autoRedefine/>
    <w:uiPriority w:val="39"/>
    <w:unhideWhenUsed/>
    <w:rsid w:val="00F30A8A"/>
    <w:pPr>
      <w:spacing w:after="100"/>
      <w:ind w:left="440"/>
    </w:pPr>
  </w:style>
  <w:style w:type="paragraph" w:styleId="Listenabsatz">
    <w:name w:val="List Paragraph"/>
    <w:basedOn w:val="Standard"/>
    <w:uiPriority w:val="34"/>
    <w:qFormat/>
    <w:rsid w:val="00E2715D"/>
    <w:pPr>
      <w:ind w:left="720"/>
      <w:contextualSpacing/>
    </w:pPr>
  </w:style>
  <w:style w:type="character" w:styleId="NichtaufgelsteErwhnung">
    <w:name w:val="Unresolved Mention"/>
    <w:basedOn w:val="Absatz-Standardschriftart"/>
    <w:uiPriority w:val="99"/>
    <w:semiHidden/>
    <w:unhideWhenUsed/>
    <w:rsid w:val="00907D9D"/>
    <w:rPr>
      <w:color w:val="605E5C"/>
      <w:shd w:val="clear" w:color="auto" w:fill="E1DFDD"/>
    </w:rPr>
  </w:style>
  <w:style w:type="paragraph" w:styleId="Kopfzeile">
    <w:name w:val="header"/>
    <w:basedOn w:val="Standard"/>
    <w:link w:val="KopfzeileZchn"/>
    <w:uiPriority w:val="99"/>
    <w:unhideWhenUsed/>
    <w:rsid w:val="00992F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92F7B"/>
  </w:style>
  <w:style w:type="paragraph" w:styleId="Fuzeile">
    <w:name w:val="footer"/>
    <w:basedOn w:val="Standard"/>
    <w:link w:val="FuzeileZchn"/>
    <w:uiPriority w:val="99"/>
    <w:unhideWhenUsed/>
    <w:rsid w:val="00992F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2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Konzeption%20versuch%20neu%20-%20Kopie.docx" TargetMode="External"/><Relationship Id="rId18" Type="http://schemas.openxmlformats.org/officeDocument/2006/relationships/image" Target="media/image3.png"/><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E:\Konzeption%20versuch%20neu%20-%20Kopie.docx" TargetMode="External"/><Relationship Id="rId17" Type="http://schemas.openxmlformats.org/officeDocument/2006/relationships/hyperlink" Target="file:///E:\Konzeption%20versuch%20neu%20-%20Kopie.docx"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file:///E:\Konzeption%20versuch%20neu%20-%20Kopie.docx" TargetMode="External"/><Relationship Id="rId20" Type="http://schemas.openxmlformats.org/officeDocument/2006/relationships/image" Target="media/image4.emf"/><Relationship Id="rId29" Type="http://schemas.openxmlformats.org/officeDocument/2006/relationships/image" Target="cid:bb641af7-1aab-4754-aa6d-71c0d29e6706@gde.local" TargetMode="External"/><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e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E:\Konzeption%20versuch%20neu%20-%20Kopie.docx" TargetMode="External"/><Relationship Id="rId23" Type="http://schemas.openxmlformats.org/officeDocument/2006/relationships/image" Target="media/image7.emf"/><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2.emf"/><Relationship Id="rId10" Type="http://schemas.openxmlformats.org/officeDocument/2006/relationships/image" Target="media/image1.jpeg"/><Relationship Id="rId19" Type="http://schemas.openxmlformats.org/officeDocument/2006/relationships/image" Target="cid:image001.png@01D56E22.0B8C86C0" TargetMode="External"/><Relationship Id="rId31" Type="http://schemas.openxmlformats.org/officeDocument/2006/relationships/image" Target="media/image14.jpeg"/><Relationship Id="rId44" Type="http://schemas.openxmlformats.org/officeDocument/2006/relationships/image" Target="media/image27.emf"/><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mailto:kinderkrippe-neutillmitsch@tillmitsch.gv.at" TargetMode="External"/><Relationship Id="rId14" Type="http://schemas.openxmlformats.org/officeDocument/2006/relationships/hyperlink" Target="file:///E:\Konzeption%20versuch%20neu%20-%20Kopie.docx" TargetMode="Externa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8.emf"/><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hyperlink" Target="mailto:kinderkrippe-neutillmitsch@tillmitsch.gv.at" TargetMode="External"/><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9B739-2C9F-4078-9184-B45AF81C8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470</Words>
  <Characters>2964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Besitzer</dc:creator>
  <cp:keywords/>
  <dc:description/>
  <cp:lastModifiedBy>Diane Wölfling</cp:lastModifiedBy>
  <cp:revision>49</cp:revision>
  <cp:lastPrinted>2022-09-07T09:27:00Z</cp:lastPrinted>
  <dcterms:created xsi:type="dcterms:W3CDTF">2021-11-08T14:12:00Z</dcterms:created>
  <dcterms:modified xsi:type="dcterms:W3CDTF">2022-09-07T11:09:00Z</dcterms:modified>
</cp:coreProperties>
</file>